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nsPlusNormal"/>
        <w:jc w:val="center"/>
        <w:rPr>
          <w:rFonts w:ascii="Arial, sans-serif" w:hAnsi="Arial, sans-serif"/>
        </w:rPr>
      </w:pPr>
    </w:p>
    <w:p>
      <w:pPr>
        <w:pStyle w:val="ConsPlusNormal"/>
      </w:pPr>
    </w:p>
    <w:p>
      <w:pPr>
        <w:pStyle w:val="ConsPlusNormal"/>
      </w:pPr>
    </w:p>
    <w:p>
      <w:pPr>
        <w:pStyle w:val="ConsPlusNormal"/>
        <w:jc w:val="center"/>
      </w:pPr>
      <w:r>
        <w:t>Зарегистрировано</w:t>
      </w:r>
      <w:bookmarkStart w:id="0" w:name="_GoBack"/>
      <w:bookmarkEnd w:id="0"/>
      <w:r>
        <w:t xml:space="preserve"> в Минюсте России 1 ноября 2018 г. № 52600</w:t>
      </w:r>
    </w:p>
    <w:p>
      <w:pPr>
        <w:pStyle w:val="ConsPlusNormal"/>
        <w:pBdr>
          <w:top w:val="single" w:sz="6" w:space="0" w:color="auto"/>
        </w:pBdr>
        <w:spacing w:before="100" w:after="100"/>
        <w:jc w:val="both"/>
        <w:rPr>
          <w:sz w:val="2"/>
          <w:szCs w:val="2"/>
        </w:rPr>
      </w:pPr>
    </w:p>
    <w:p>
      <w:pPr>
        <w:pStyle w:val="ConsPlusNormal"/>
        <w:jc w:val="both"/>
      </w:pPr>
    </w:p>
    <w:p>
      <w:pPr>
        <w:pStyle w:val="ConsPlusTitle"/>
        <w:jc w:val="center"/>
      </w:pPr>
      <w:r>
        <w:t>МИНИСТЕРСТВО РОССИЙСКОЙ ФЕДЕРАЦИИ ПО ДЕЛАМ ГРАЖДАНСКОЙ</w:t>
      </w:r>
    </w:p>
    <w:p>
      <w:pPr>
        <w:pStyle w:val="ConsPlusTitle"/>
        <w:jc w:val="center"/>
      </w:pPr>
      <w:r>
        <w:t>ОБОРОНЫ, ЧРЕЗВЫЧАЙНЫМ СИТУАЦИЯМ И ЛИКВИДАЦИИ</w:t>
      </w:r>
    </w:p>
    <w:p>
      <w:pPr>
        <w:pStyle w:val="ConsPlusTitle"/>
        <w:jc w:val="center"/>
      </w:pPr>
      <w:r>
        <w:t>ПОСЛЕДСТВИЙ СТИХИЙНЫХ БЕДСТВИЙ</w:t>
      </w:r>
    </w:p>
    <w:p>
      <w:pPr>
        <w:pStyle w:val="ConsPlusTitle"/>
        <w:jc w:val="both"/>
      </w:pPr>
    </w:p>
    <w:p>
      <w:pPr>
        <w:pStyle w:val="ConsPlusTitle"/>
        <w:jc w:val="center"/>
      </w:pPr>
      <w:r>
        <w:t>ПРИКАЗ</w:t>
      </w:r>
    </w:p>
    <w:p>
      <w:pPr>
        <w:pStyle w:val="ConsPlusTitle"/>
        <w:jc w:val="center"/>
      </w:pPr>
      <w:r>
        <w:t>от 28 июня 2018 г. № 261</w:t>
      </w:r>
    </w:p>
    <w:p>
      <w:pPr>
        <w:pStyle w:val="ConsPlusTitle"/>
        <w:jc w:val="both"/>
      </w:pPr>
    </w:p>
    <w:p>
      <w:pPr>
        <w:pStyle w:val="ConsPlusTitle"/>
        <w:jc w:val="center"/>
      </w:pPr>
      <w:r>
        <w:t>ОБ УТВЕРЖДЕНИИ ФОРМ ПРОВЕРОЧНЫХ ЛИСТОВ,</w:t>
      </w:r>
    </w:p>
    <w:p>
      <w:pPr>
        <w:pStyle w:val="ConsPlusTitle"/>
        <w:jc w:val="center"/>
      </w:pPr>
      <w:r>
        <w:t>ИСПОЛЬЗУЕМЫХ ДОЛЖНОСТНЫМИ ЛИЦАМИ ФЕДЕРАЛЬНОГО</w:t>
      </w:r>
    </w:p>
    <w:p>
      <w:pPr>
        <w:pStyle w:val="ConsPlusTitle"/>
        <w:jc w:val="center"/>
      </w:pPr>
      <w:r>
        <w:t>ГОСУДАРСТВЕННОГО ПОЖАРНОГО НАДЗОРА МЧС РОССИИ</w:t>
      </w:r>
    </w:p>
    <w:p>
      <w:pPr>
        <w:pStyle w:val="ConsPlusTitle"/>
        <w:jc w:val="center"/>
      </w:pPr>
      <w:r>
        <w:t>ПРИ ПРОВЕДЕНИИ ПЛАНОВЫХ ПРОВЕРОК ПО КОНТРОЛЮ</w:t>
      </w:r>
    </w:p>
    <w:p>
      <w:pPr>
        <w:pStyle w:val="ConsPlusTitle"/>
        <w:jc w:val="center"/>
      </w:pPr>
      <w:r>
        <w:t>ЗА СОБЛЮДЕНИЕМ ТРЕБОВАНИЙ ПОЖАРНОЙ БЕЗОПАСНОСТИ</w:t>
      </w:r>
    </w:p>
    <w:p>
      <w:pPr>
        <w:pStyle w:val="ConsPlusNormal"/>
        <w:jc w:val="both"/>
      </w:pPr>
    </w:p>
    <w:p>
      <w:pPr>
        <w:pStyle w:val="ConsPlusNormal"/>
        <w:ind w:firstLine="540"/>
        <w:jc w:val="both"/>
        <w:rPr>
          <w:rFonts w:ascii="Arial" w:hAnsi="Arial" w:cs="Arial"/>
          <w:sz w:val="20"/>
          <w:szCs w:val="20"/>
        </w:rPr>
      </w:pPr>
      <w:r>
        <w:rPr>
          <w:rFonts w:ascii="Arial" w:hAnsi="Arial" w:cs="Arial"/>
          <w:sz w:val="20"/>
          <w:szCs w:val="20"/>
        </w:rPr>
        <w:t>В соответствии с частью 11.3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пунктом 30 положения о федеральном государственном пожарном надзоре, утвержденного постановлением Правительства Российской Федерации от 12 апреля 2012 г. № 290 "О федеральном государственном пожарном надзоре" &lt;2&gt;, а также постановлением Правительства Российской Федерации от 13 февраля 2017 г. № 177 "Об утверждении общих требований к разработке и утверждению проверочных листов (списков контрольных вопросов)" &lt;3&gt;, приказываю:</w:t>
      </w:r>
    </w:p>
    <w:p>
      <w:pPr>
        <w:pStyle w:val="ConsPlusNormal"/>
        <w:ind w:firstLine="540"/>
        <w:jc w:val="both"/>
        <w:rPr>
          <w:rFonts w:ascii="Arial" w:hAnsi="Arial" w:cs="Arial"/>
          <w:sz w:val="20"/>
          <w:szCs w:val="20"/>
        </w:rPr>
      </w:pPr>
      <w:r>
        <w:rPr>
          <w:rFonts w:ascii="Arial" w:hAnsi="Arial" w:cs="Arial"/>
          <w:sz w:val="20"/>
          <w:szCs w:val="20"/>
        </w:rPr>
        <w:t>--------------------------------</w:t>
      </w:r>
    </w:p>
    <w:p>
      <w:pPr>
        <w:pStyle w:val="ConsPlusNormal"/>
        <w:ind w:firstLine="540"/>
        <w:jc w:val="both"/>
        <w:rPr>
          <w:rFonts w:ascii="Arial" w:hAnsi="Arial" w:cs="Arial"/>
          <w:sz w:val="20"/>
          <w:szCs w:val="20"/>
        </w:rPr>
      </w:pPr>
      <w:bookmarkStart w:id="1" w:name="Par19"/>
      <w:bookmarkEnd w:id="1"/>
      <w:r>
        <w:rPr>
          <w:rFonts w:ascii="Arial" w:hAnsi="Arial" w:cs="Arial"/>
          <w:sz w:val="20"/>
          <w:szCs w:val="20"/>
        </w:rPr>
        <w:t>&lt;1&gt; Собрание законодательства Российской Федерации, 2008, № 52, ст. 6249; 2009, № 18, ст. 2140; № 29, ст. 3601; № 48, ст. 5711; № 52, ст. 6441; 2010, № 17, ст. 1988; № 18, ст. 2142; № 31, ст. 4160, 4193, 4196; 2011, № 17, ст. 2310; № 23, ст. 3263; № 30, ст. 4590; № 48, ст. 6728; 2012, № 19, ст. 2281; № 26, ст. 3446; № 31, ст. 4320, 4322; № 47, ст. 6402; 2013, № 9, ст. 874; № 27, ст. 3477; № 30, ст. 4041; № 48, ст. 6165; № 49, ст. 6338; № 52, ст. 6961, 6979, 6981; 2014, № 11, ст. 1092, 1098; № 26, ст. 3366; № 30, ст. 4220, 4235, 4243, 4256; № 42, ст. 5615; № 48, ст. 6659; 2015, № 1, ст. 53, 64, 72, 85; № 14, ст. 2022; № 18, ст. 2614; № 27, ст. 3950; № 29, ст. 4339, 4362, 4372, 4389; № 45, ст. 6207; № 48, ст. 6707; 2016, № 11, ст. 1495; № 18, ст. 2503; № 27, ст. 4160, 4164, 4187, 4210, 4194, 4287; № 50, ст. 6975; № 9, ст. 1276; № 18, ст. 2673; № 31, ст. 4742; № 45, ст. 6582; № 49, ст. 7304.</w:t>
      </w:r>
    </w:p>
    <w:p>
      <w:pPr>
        <w:pStyle w:val="ConsPlusNormal"/>
        <w:ind w:firstLine="540"/>
        <w:jc w:val="both"/>
        <w:rPr>
          <w:rFonts w:ascii="Arial" w:hAnsi="Arial" w:cs="Arial"/>
          <w:sz w:val="20"/>
          <w:szCs w:val="20"/>
        </w:rPr>
      </w:pPr>
      <w:bookmarkStart w:id="2" w:name="Par20"/>
      <w:bookmarkEnd w:id="2"/>
      <w:r>
        <w:rPr>
          <w:rFonts w:ascii="Arial" w:hAnsi="Arial" w:cs="Arial"/>
          <w:sz w:val="20"/>
          <w:szCs w:val="20"/>
        </w:rPr>
        <w:t>&lt;2&gt; Собрание законодательства Российской Федерации, 2012, № 17, ст. 1964; 2015, № 44, ст. 6138; 2016, № 35, ст. 5326; № 39, ст. 5669; 2017, № 2, ст. 364; № 28, ст. 4149.</w:t>
      </w:r>
    </w:p>
    <w:p>
      <w:pPr>
        <w:pStyle w:val="ConsPlusNormal"/>
        <w:ind w:firstLine="540"/>
        <w:jc w:val="both"/>
        <w:rPr>
          <w:rFonts w:ascii="Arial" w:hAnsi="Arial" w:cs="Arial"/>
          <w:sz w:val="20"/>
          <w:szCs w:val="20"/>
        </w:rPr>
      </w:pPr>
      <w:bookmarkStart w:id="3" w:name="Par21"/>
      <w:bookmarkEnd w:id="3"/>
      <w:r>
        <w:rPr>
          <w:rFonts w:ascii="Arial" w:hAnsi="Arial" w:cs="Arial"/>
          <w:sz w:val="20"/>
          <w:szCs w:val="20"/>
        </w:rPr>
        <w:t>&lt;3&gt; Собрание законодательства Российской Федерации, 2017, № 9, ст. 1359.</w:t>
      </w:r>
    </w:p>
    <w:p>
      <w:pPr>
        <w:pStyle w:val="ConsPlusNormal"/>
        <w:jc w:val="both"/>
        <w:rPr>
          <w:rFonts w:ascii="Arial" w:hAnsi="Arial" w:cs="Arial"/>
          <w:sz w:val="20"/>
          <w:szCs w:val="20"/>
        </w:rPr>
      </w:pPr>
    </w:p>
    <w:p>
      <w:pPr>
        <w:pStyle w:val="ConsPlusNormal"/>
        <w:ind w:firstLine="540"/>
        <w:jc w:val="both"/>
        <w:rPr>
          <w:rFonts w:ascii="Arial" w:hAnsi="Arial" w:cs="Arial"/>
          <w:sz w:val="20"/>
          <w:szCs w:val="20"/>
        </w:rPr>
      </w:pPr>
      <w:r>
        <w:rPr>
          <w:rFonts w:ascii="Arial" w:hAnsi="Arial" w:cs="Arial"/>
          <w:sz w:val="20"/>
          <w:szCs w:val="20"/>
        </w:rPr>
        <w:t>1. Утвердить прилагаемые формы проверочных листов (списки контрольных вопросов), применяемых при осуществлении федерального государственного пожарного надзора:</w:t>
      </w:r>
    </w:p>
    <w:p>
      <w:pPr>
        <w:pStyle w:val="ConsPlusNormal"/>
        <w:ind w:firstLine="540"/>
        <w:jc w:val="both"/>
        <w:rPr>
          <w:rFonts w:ascii="Arial" w:hAnsi="Arial" w:cs="Arial"/>
          <w:sz w:val="20"/>
          <w:szCs w:val="20"/>
        </w:rPr>
      </w:pPr>
      <w:r>
        <w:rPr>
          <w:rFonts w:ascii="Arial" w:hAnsi="Arial" w:cs="Arial"/>
          <w:sz w:val="20"/>
          <w:szCs w:val="20"/>
        </w:rPr>
        <w:t>для зданий дошкольных образовательных организаций, специализированных домов престарелых и инвалидов (не квартирных), больниц, спальных корпусов образовательных организаций с наличием интерната и детских организаций (класс функциональной пожарной опасности Ф1.1) в соответствии с приложением № 1;</w:t>
      </w:r>
    </w:p>
    <w:p>
      <w:pPr>
        <w:pStyle w:val="ConsPlusNormal"/>
        <w:ind w:firstLine="540"/>
        <w:jc w:val="both"/>
        <w:rPr>
          <w:rFonts w:ascii="Arial" w:hAnsi="Arial" w:cs="Arial"/>
          <w:sz w:val="20"/>
          <w:szCs w:val="20"/>
        </w:rPr>
      </w:pPr>
      <w:r>
        <w:rPr>
          <w:rFonts w:ascii="Arial" w:hAnsi="Arial" w:cs="Arial"/>
          <w:sz w:val="20"/>
          <w:szCs w:val="20"/>
        </w:rPr>
        <w:t>для зданий гостиниц, общежитий, спальных корпусов санаториев и домов отдыха общего типа, кемпингов, мотелей и пансионатов (класс функциональной пожарной опасности Ф1.2) в соответствии с приложением № 2;</w:t>
      </w:r>
    </w:p>
    <w:p>
      <w:pPr>
        <w:pStyle w:val="ConsPlusNormal"/>
        <w:ind w:firstLine="540"/>
        <w:jc w:val="both"/>
        <w:rPr>
          <w:rFonts w:ascii="Arial" w:hAnsi="Arial" w:cs="Arial"/>
          <w:sz w:val="20"/>
          <w:szCs w:val="20"/>
        </w:rPr>
      </w:pPr>
      <w:r>
        <w:rPr>
          <w:rFonts w:ascii="Arial" w:hAnsi="Arial" w:cs="Arial"/>
          <w:sz w:val="20"/>
          <w:szCs w:val="20"/>
        </w:rPr>
        <w:t>для многоквартирных жилых домов (класс функциональной пожарной опасности Ф1.3) в соответствии с приложением № 3;</w:t>
      </w:r>
    </w:p>
    <w:p>
      <w:pPr>
        <w:pStyle w:val="ConsPlusNormal"/>
        <w:ind w:firstLine="540"/>
        <w:jc w:val="both"/>
        <w:rPr>
          <w:rFonts w:ascii="Arial" w:hAnsi="Arial" w:cs="Arial"/>
          <w:sz w:val="20"/>
          <w:szCs w:val="20"/>
        </w:rPr>
      </w:pPr>
      <w:r>
        <w:rPr>
          <w:rFonts w:ascii="Arial" w:hAnsi="Arial" w:cs="Arial"/>
          <w:sz w:val="20"/>
          <w:szCs w:val="20"/>
        </w:rPr>
        <w:t>для зданий театров, кинотеатров, концертных залов, клубов, цирков, спортивных сооружений с трибунами, библиотек и других учреждений с расчетным числом посадочных мест для посетителей в закрытых помещениях (класс функциональной пожарной опасности Ф2.1, Ф2.3) в соответствии с приложением № 4;</w:t>
      </w:r>
    </w:p>
    <w:p>
      <w:pPr>
        <w:pStyle w:val="ConsPlusNormal"/>
        <w:ind w:firstLine="540"/>
        <w:jc w:val="both"/>
        <w:rPr>
          <w:rFonts w:ascii="Arial" w:hAnsi="Arial" w:cs="Arial"/>
          <w:sz w:val="20"/>
          <w:szCs w:val="20"/>
        </w:rPr>
      </w:pPr>
      <w:r>
        <w:rPr>
          <w:rFonts w:ascii="Arial" w:hAnsi="Arial" w:cs="Arial"/>
          <w:sz w:val="20"/>
          <w:szCs w:val="20"/>
        </w:rPr>
        <w:t>для зданий музеев, выставок, танцевальных залов и других подобных учреждений в закрытых помещениях (класс функциональной пожарной опасности Ф2.2 и Ф2.4) в соответствии с приложением № 5;</w:t>
      </w:r>
    </w:p>
    <w:p>
      <w:pPr>
        <w:pStyle w:val="ConsPlusNormal"/>
        <w:ind w:firstLine="540"/>
        <w:jc w:val="both"/>
        <w:rPr>
          <w:rFonts w:ascii="Arial" w:hAnsi="Arial" w:cs="Arial"/>
          <w:sz w:val="20"/>
          <w:szCs w:val="20"/>
        </w:rPr>
      </w:pPr>
      <w:r>
        <w:rPr>
          <w:rFonts w:ascii="Arial" w:hAnsi="Arial" w:cs="Arial"/>
          <w:sz w:val="20"/>
          <w:szCs w:val="20"/>
        </w:rPr>
        <w:t xml:space="preserve">для зданий организаций торговли (класс функциональной пожарной опасности Ф3.1) в </w:t>
      </w:r>
      <w:r>
        <w:rPr>
          <w:rFonts w:ascii="Arial" w:hAnsi="Arial" w:cs="Arial"/>
          <w:sz w:val="20"/>
          <w:szCs w:val="20"/>
        </w:rPr>
        <w:lastRenderedPageBreak/>
        <w:t>соответствии с приложением № 6;</w:t>
      </w:r>
    </w:p>
    <w:p>
      <w:pPr>
        <w:pStyle w:val="ConsPlusNormal"/>
        <w:ind w:firstLine="540"/>
        <w:jc w:val="both"/>
        <w:rPr>
          <w:rFonts w:ascii="Arial" w:hAnsi="Arial" w:cs="Arial"/>
          <w:sz w:val="20"/>
          <w:szCs w:val="20"/>
        </w:rPr>
      </w:pPr>
      <w:r>
        <w:rPr>
          <w:rFonts w:ascii="Arial" w:hAnsi="Arial" w:cs="Arial"/>
          <w:sz w:val="20"/>
          <w:szCs w:val="20"/>
        </w:rPr>
        <w:t>для зданий организации общественного питания (класс функциональной пожарной опасности Ф3.2) в соответствии с приложением № 7;</w:t>
      </w:r>
    </w:p>
    <w:p>
      <w:pPr>
        <w:pStyle w:val="ConsPlusNormal"/>
        <w:ind w:firstLine="540"/>
        <w:jc w:val="both"/>
        <w:rPr>
          <w:rFonts w:ascii="Arial" w:hAnsi="Arial" w:cs="Arial"/>
          <w:sz w:val="20"/>
          <w:szCs w:val="20"/>
        </w:rPr>
      </w:pPr>
      <w:r>
        <w:rPr>
          <w:rFonts w:ascii="Arial" w:hAnsi="Arial" w:cs="Arial"/>
          <w:sz w:val="20"/>
          <w:szCs w:val="20"/>
        </w:rPr>
        <w:t>для зданий вокзалов (класс функциональной пожарной опасности Ф3.3) в соответствии с приложением № 8;</w:t>
      </w:r>
    </w:p>
    <w:p>
      <w:pPr>
        <w:pStyle w:val="ConsPlusNormal"/>
        <w:ind w:firstLine="540"/>
        <w:jc w:val="both"/>
        <w:rPr>
          <w:rFonts w:ascii="Arial" w:hAnsi="Arial" w:cs="Arial"/>
          <w:sz w:val="20"/>
          <w:szCs w:val="20"/>
        </w:rPr>
      </w:pPr>
      <w:r>
        <w:rPr>
          <w:rFonts w:ascii="Arial" w:hAnsi="Arial" w:cs="Arial"/>
          <w:sz w:val="20"/>
          <w:szCs w:val="20"/>
        </w:rPr>
        <w:t>для зданий поликлиник и амбулаторий (класс функциональной пожарной опасности Ф3.4) в соответствии с приложением № 9;</w:t>
      </w:r>
    </w:p>
    <w:p>
      <w:pPr>
        <w:pStyle w:val="ConsPlusNormal"/>
        <w:ind w:firstLine="540"/>
        <w:jc w:val="both"/>
        <w:rPr>
          <w:rFonts w:ascii="Arial" w:hAnsi="Arial" w:cs="Arial"/>
          <w:sz w:val="20"/>
          <w:szCs w:val="20"/>
        </w:rPr>
      </w:pPr>
      <w:r>
        <w:rPr>
          <w:rFonts w:ascii="Arial" w:hAnsi="Arial" w:cs="Arial"/>
          <w:sz w:val="20"/>
          <w:szCs w:val="20"/>
        </w:rPr>
        <w:t>для зданий организаций бытового и коммунального обслуживания с нерасчетным числом посадочных мест для посетителей (класс функциональной пожарной опасности Ф3.5) в соответствии с приложением № 10;</w:t>
      </w:r>
    </w:p>
    <w:p>
      <w:pPr>
        <w:pStyle w:val="ConsPlusNormal"/>
        <w:ind w:firstLine="540"/>
        <w:jc w:val="both"/>
        <w:rPr>
          <w:rFonts w:ascii="Arial" w:hAnsi="Arial" w:cs="Arial"/>
          <w:sz w:val="20"/>
          <w:szCs w:val="20"/>
        </w:rPr>
      </w:pPr>
      <w:r>
        <w:rPr>
          <w:rFonts w:ascii="Arial" w:hAnsi="Arial" w:cs="Arial"/>
          <w:sz w:val="20"/>
          <w:szCs w:val="20"/>
        </w:rPr>
        <w:t>для зданий физкультурно-оздоровительных комплексов и спортивно-тренировочных учреждений с помещениями без трибун для зрителей, бытовых помещений, бань (класс функциональной пожарной опасности Ф3.6) в соответствии с приложением № 11;</w:t>
      </w:r>
    </w:p>
    <w:p>
      <w:pPr>
        <w:pStyle w:val="ConsPlusNormal"/>
        <w:ind w:firstLine="540"/>
        <w:jc w:val="both"/>
        <w:rPr>
          <w:rFonts w:ascii="Arial" w:hAnsi="Arial" w:cs="Arial"/>
          <w:sz w:val="20"/>
          <w:szCs w:val="20"/>
        </w:rPr>
      </w:pPr>
      <w:r>
        <w:rPr>
          <w:rFonts w:ascii="Arial" w:hAnsi="Arial" w:cs="Arial"/>
          <w:sz w:val="20"/>
          <w:szCs w:val="20"/>
        </w:rPr>
        <w:t>для зданий объектов религиозного назначения (класс функциональной пожарной опасности Ф3.7) в соответствии с приложением № 12;</w:t>
      </w:r>
    </w:p>
    <w:p>
      <w:pPr>
        <w:pStyle w:val="ConsPlusNormal"/>
        <w:ind w:firstLine="540"/>
        <w:jc w:val="both"/>
        <w:rPr>
          <w:rFonts w:ascii="Arial" w:hAnsi="Arial" w:cs="Arial"/>
          <w:sz w:val="20"/>
          <w:szCs w:val="20"/>
        </w:rPr>
      </w:pPr>
      <w:r>
        <w:rPr>
          <w:rFonts w:ascii="Arial" w:hAnsi="Arial" w:cs="Arial"/>
          <w:sz w:val="20"/>
          <w:szCs w:val="20"/>
        </w:rPr>
        <w:t>для зданий общеобразовательных организаций, организаций дополнительного образования детей, профессиональных образовательных организаций (класс функциональной пожарной опасности Ф4.1) в соответствии с приложением № 13;</w:t>
      </w:r>
    </w:p>
    <w:p>
      <w:pPr>
        <w:pStyle w:val="ConsPlusNormal"/>
        <w:ind w:firstLine="540"/>
        <w:jc w:val="both"/>
        <w:rPr>
          <w:rFonts w:ascii="Arial" w:hAnsi="Arial" w:cs="Arial"/>
          <w:sz w:val="20"/>
          <w:szCs w:val="20"/>
        </w:rPr>
      </w:pPr>
      <w:r>
        <w:rPr>
          <w:rFonts w:ascii="Arial" w:hAnsi="Arial" w:cs="Arial"/>
          <w:sz w:val="20"/>
          <w:szCs w:val="20"/>
        </w:rPr>
        <w:t>для зданий образовательных организаций высшего образования, организаций дополнительного профессионального образования (класс функциональной пожарной опасности Ф4.2) в соответствии с приложением № 14;</w:t>
      </w:r>
    </w:p>
    <w:p>
      <w:pPr>
        <w:pStyle w:val="ConsPlusNormal"/>
        <w:ind w:firstLine="540"/>
        <w:jc w:val="both"/>
        <w:rPr>
          <w:rFonts w:ascii="Arial" w:hAnsi="Arial" w:cs="Arial"/>
          <w:sz w:val="20"/>
          <w:szCs w:val="20"/>
        </w:rPr>
      </w:pPr>
      <w:r>
        <w:rPr>
          <w:rFonts w:ascii="Arial" w:hAnsi="Arial" w:cs="Arial"/>
          <w:sz w:val="20"/>
          <w:szCs w:val="20"/>
        </w:rPr>
        <w:t>для зданий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(класс функциональной пожарной опасности Ф4.3) в соответствии с приложением № 15;</w:t>
      </w:r>
    </w:p>
    <w:p>
      <w:pPr>
        <w:pStyle w:val="ConsPlusNormal"/>
        <w:ind w:firstLine="540"/>
        <w:jc w:val="both"/>
        <w:rPr>
          <w:rFonts w:ascii="Arial" w:hAnsi="Arial" w:cs="Arial"/>
          <w:sz w:val="20"/>
          <w:szCs w:val="20"/>
        </w:rPr>
      </w:pPr>
      <w:r>
        <w:rPr>
          <w:rFonts w:ascii="Arial" w:hAnsi="Arial" w:cs="Arial"/>
          <w:sz w:val="20"/>
          <w:szCs w:val="20"/>
        </w:rPr>
        <w:t>для производственных зданий (класс функциональной пожарной опасности Ф5.1) в соответствии с приложением № 16;</w:t>
      </w:r>
    </w:p>
    <w:p>
      <w:pPr>
        <w:pStyle w:val="ConsPlusNormal"/>
        <w:ind w:firstLine="540"/>
        <w:jc w:val="both"/>
        <w:rPr>
          <w:rFonts w:ascii="Arial" w:hAnsi="Arial" w:cs="Arial"/>
          <w:sz w:val="20"/>
          <w:szCs w:val="20"/>
        </w:rPr>
      </w:pPr>
      <w:r>
        <w:rPr>
          <w:rFonts w:ascii="Arial" w:hAnsi="Arial" w:cs="Arial"/>
          <w:sz w:val="20"/>
          <w:szCs w:val="20"/>
        </w:rPr>
        <w:t>для складских зданий, сооружений, стоянок для автомобилей без технического обслуживания и ремонта, книгохранилищ, архивов, складских помещений (класс функциональной пожарной опасности Ф5.2) в соответствии с приложением № 17;</w:t>
      </w:r>
    </w:p>
    <w:p>
      <w:pPr>
        <w:pStyle w:val="ConsPlusNormal"/>
        <w:ind w:firstLine="540"/>
        <w:jc w:val="both"/>
        <w:rPr>
          <w:rFonts w:ascii="Arial" w:hAnsi="Arial" w:cs="Arial"/>
          <w:sz w:val="20"/>
          <w:szCs w:val="20"/>
        </w:rPr>
      </w:pPr>
      <w:r>
        <w:rPr>
          <w:rFonts w:ascii="Arial" w:hAnsi="Arial" w:cs="Arial"/>
          <w:sz w:val="20"/>
          <w:szCs w:val="20"/>
        </w:rPr>
        <w:t>для зданий сельскохозяйственного назначения (класс функциональной пожарной опасности Ф5.3) в соответствии с приложением № 18;</w:t>
      </w:r>
    </w:p>
    <w:p>
      <w:pPr>
        <w:pStyle w:val="ConsPlusNormal"/>
        <w:ind w:firstLine="540"/>
        <w:jc w:val="both"/>
        <w:rPr>
          <w:rFonts w:ascii="Arial" w:hAnsi="Arial" w:cs="Arial"/>
          <w:sz w:val="20"/>
          <w:szCs w:val="20"/>
        </w:rPr>
      </w:pPr>
      <w:r>
        <w:rPr>
          <w:rFonts w:ascii="Arial" w:hAnsi="Arial" w:cs="Arial"/>
          <w:sz w:val="20"/>
          <w:szCs w:val="20"/>
        </w:rPr>
        <w:t>для садоводческих, огороднических или дачных некоммерческих объединений в соответствии с приложением № 19.</w:t>
      </w:r>
    </w:p>
    <w:p>
      <w:pPr>
        <w:pStyle w:val="ConsPlusNormal"/>
        <w:ind w:firstLine="540"/>
        <w:jc w:val="both"/>
        <w:rPr>
          <w:rFonts w:ascii="Arial" w:hAnsi="Arial" w:cs="Arial"/>
          <w:sz w:val="20"/>
          <w:szCs w:val="20"/>
        </w:rPr>
      </w:pPr>
      <w:r>
        <w:rPr>
          <w:rFonts w:ascii="Arial" w:hAnsi="Arial" w:cs="Arial"/>
          <w:sz w:val="20"/>
          <w:szCs w:val="20"/>
        </w:rPr>
        <w:t>2. Управлению организации информирования населения обеспечить размещение настоящего приказа на официальном сайте МЧС России в информационно-телекоммуникационной сети "Интернет".</w:t>
      </w:r>
    </w:p>
    <w:p>
      <w:pPr>
        <w:pStyle w:val="ConsPlusNormal"/>
        <w:ind w:firstLine="540"/>
        <w:jc w:val="both"/>
        <w:rPr>
          <w:rFonts w:ascii="Arial" w:hAnsi="Arial" w:cs="Arial"/>
          <w:sz w:val="20"/>
          <w:szCs w:val="20"/>
        </w:rPr>
      </w:pPr>
      <w:r>
        <w:rPr>
          <w:rFonts w:ascii="Arial" w:hAnsi="Arial" w:cs="Arial"/>
          <w:sz w:val="20"/>
          <w:szCs w:val="20"/>
        </w:rPr>
        <w:t>3. Приказ МЧС России от 11.09.2017 № 376 "Об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в многоквартирных жилых домах, в зданиях организаций торговли и организаций общественного питания" &lt;1&gt; признать утратившим силу.</w:t>
      </w:r>
    </w:p>
    <w:p>
      <w:pPr>
        <w:pStyle w:val="ConsPlusNormal"/>
        <w:ind w:firstLine="540"/>
        <w:jc w:val="both"/>
        <w:rPr>
          <w:rFonts w:ascii="Arial" w:hAnsi="Arial" w:cs="Arial"/>
          <w:sz w:val="20"/>
          <w:szCs w:val="20"/>
        </w:rPr>
      </w:pPr>
      <w:r>
        <w:rPr>
          <w:rFonts w:ascii="Arial" w:hAnsi="Arial" w:cs="Arial"/>
          <w:sz w:val="20"/>
          <w:szCs w:val="20"/>
        </w:rPr>
        <w:t>--------------------------------</w:t>
      </w:r>
    </w:p>
    <w:p>
      <w:pPr>
        <w:pStyle w:val="ConsPlusNormal"/>
        <w:ind w:firstLine="540"/>
        <w:jc w:val="both"/>
        <w:rPr>
          <w:rFonts w:ascii="Arial" w:hAnsi="Arial" w:cs="Arial"/>
          <w:sz w:val="20"/>
          <w:szCs w:val="20"/>
        </w:rPr>
      </w:pPr>
      <w:bookmarkStart w:id="4" w:name="Par46"/>
      <w:bookmarkEnd w:id="4"/>
      <w:r>
        <w:rPr>
          <w:rFonts w:ascii="Arial" w:hAnsi="Arial" w:cs="Arial"/>
          <w:sz w:val="20"/>
          <w:szCs w:val="20"/>
        </w:rPr>
        <w:t>&lt;1&gt; Зарегистрирован Минюстом России 22 декабря 2017 г., регистрационный № 49408.</w:t>
      </w:r>
    </w:p>
    <w:p>
      <w:pPr>
        <w:pStyle w:val="ConsPlusNormal"/>
        <w:jc w:val="both"/>
        <w:rPr>
          <w:rFonts w:ascii="Arial" w:hAnsi="Arial" w:cs="Arial"/>
          <w:sz w:val="20"/>
          <w:szCs w:val="20"/>
        </w:rPr>
      </w:pPr>
    </w:p>
    <w:p>
      <w:pPr>
        <w:pStyle w:val="ConsPlusNormal"/>
        <w:jc w:val="right"/>
        <w:rPr>
          <w:rFonts w:ascii="Arial" w:hAnsi="Arial" w:cs="Arial"/>
          <w:sz w:val="20"/>
          <w:szCs w:val="20"/>
        </w:rPr>
      </w:pPr>
      <w:r>
        <w:rPr>
          <w:rFonts w:ascii="Arial" w:hAnsi="Arial" w:cs="Arial"/>
          <w:sz w:val="20"/>
          <w:szCs w:val="20"/>
        </w:rPr>
        <w:t>Министр</w:t>
      </w:r>
    </w:p>
    <w:p>
      <w:pPr>
        <w:pStyle w:val="ConsPlusNormal"/>
        <w:jc w:val="right"/>
        <w:rPr>
          <w:rFonts w:ascii="Arial" w:hAnsi="Arial" w:cs="Arial"/>
          <w:sz w:val="20"/>
          <w:szCs w:val="20"/>
        </w:rPr>
      </w:pPr>
      <w:r>
        <w:rPr>
          <w:rFonts w:ascii="Arial" w:hAnsi="Arial" w:cs="Arial"/>
          <w:sz w:val="20"/>
          <w:szCs w:val="20"/>
        </w:rPr>
        <w:t>Е.Н.ЗИНИЧЕВ</w:t>
      </w:r>
    </w:p>
    <w:p>
      <w:pPr>
        <w:pStyle w:val="HEADERTEXT"/>
      </w:pPr>
    </w:p>
    <w:p>
      <w:pPr>
        <w:pStyle w:val="FORMATTEXT"/>
        <w:jc w:val="both"/>
      </w:pPr>
      <w:r>
        <w:t xml:space="preserve">Локализация: </w:t>
      </w:r>
      <w:hyperlink r:id="rId5" w:history="1">
        <w:r>
          <w:rPr>
            <w:rStyle w:val="a8"/>
          </w:rPr>
          <w:t>пожарная безопасность</w:t>
        </w:r>
      </w:hyperlink>
      <w:r>
        <w:t xml:space="preserve"> на блог-инженера.рф                              </w:t>
      </w:r>
    </w:p>
    <w:p>
      <w:pPr>
        <w:pStyle w:val="FORMATTEXT"/>
        <w:jc w:val="right"/>
      </w:pPr>
      <w:r>
        <w:t>     </w:t>
      </w:r>
    </w:p>
    <w:p>
      <w:pPr>
        <w:pStyle w:val="FORMATTEXT"/>
        <w:jc w:val="right"/>
      </w:pPr>
    </w:p>
    <w:p>
      <w:pPr>
        <w:pStyle w:val="FORMATTEXT"/>
        <w:jc w:val="right"/>
      </w:pPr>
    </w:p>
    <w:p>
      <w:pPr>
        <w:pStyle w:val="FORMATTEXT"/>
        <w:jc w:val="right"/>
      </w:pPr>
    </w:p>
    <w:p>
      <w:pPr>
        <w:pStyle w:val="FORMATTEXT"/>
        <w:jc w:val="right"/>
      </w:pPr>
    </w:p>
    <w:p>
      <w:pPr>
        <w:pStyle w:val="FORMATTEXT"/>
        <w:jc w:val="right"/>
      </w:pPr>
    </w:p>
    <w:p>
      <w:pPr>
        <w:pStyle w:val="FORMATTEXT"/>
        <w:jc w:val="right"/>
      </w:pPr>
    </w:p>
    <w:p>
      <w:pPr>
        <w:pStyle w:val="FORMATTEXT"/>
        <w:jc w:val="right"/>
      </w:pPr>
    </w:p>
    <w:p>
      <w:pPr>
        <w:pStyle w:val="FORMATTEXT"/>
        <w:jc w:val="right"/>
      </w:pPr>
    </w:p>
    <w:p>
      <w:pPr>
        <w:pStyle w:val="FORMATTEXT"/>
        <w:jc w:val="right"/>
      </w:pPr>
    </w:p>
    <w:p>
      <w:pPr>
        <w:pStyle w:val="FORMATTEXT"/>
        <w:jc w:val="right"/>
      </w:pPr>
    </w:p>
    <w:p>
      <w:pPr>
        <w:pStyle w:val="FORMATTEXT"/>
        <w:jc w:val="right"/>
      </w:pPr>
    </w:p>
    <w:p>
      <w:pPr>
        <w:pStyle w:val="FORMATTEXT"/>
        <w:jc w:val="right"/>
      </w:pPr>
      <w:r>
        <w:t>Приложение № 1</w:t>
      </w:r>
    </w:p>
    <w:p>
      <w:pPr>
        <w:pStyle w:val="FORMATTEXT"/>
        <w:jc w:val="right"/>
      </w:pPr>
      <w:r>
        <w:t>к приказу МЧС России</w:t>
      </w:r>
    </w:p>
    <w:p>
      <w:pPr>
        <w:pStyle w:val="FORMATTEXT"/>
        <w:jc w:val="right"/>
      </w:pPr>
      <w:r>
        <w:t>от 28 июня 2018 года № 261</w:t>
      </w:r>
    </w:p>
    <w:p>
      <w:pPr>
        <w:pStyle w:val="HEADERTEXT"/>
        <w:rPr>
          <w:b/>
          <w:bCs/>
          <w:color w:val="auto"/>
        </w:rPr>
      </w:pPr>
    </w:p>
    <w:p>
      <w:pPr>
        <w:pStyle w:val="HEADERTEXT"/>
        <w:jc w:val="center"/>
        <w:rPr>
          <w:b/>
          <w:bCs/>
          <w:color w:val="auto"/>
        </w:rPr>
      </w:pPr>
      <w:r>
        <w:rPr>
          <w:b/>
          <w:bCs/>
          <w:color w:val="auto"/>
        </w:rPr>
        <w:lastRenderedPageBreak/>
        <w:t xml:space="preserve">      </w:t>
      </w:r>
    </w:p>
    <w:p>
      <w:pPr>
        <w:pStyle w:val="HEADERTEXT"/>
        <w:jc w:val="center"/>
        <w:rPr>
          <w:b/>
          <w:bCs/>
          <w:color w:val="auto"/>
        </w:rPr>
      </w:pPr>
      <w:r>
        <w:rPr>
          <w:b/>
          <w:bCs/>
          <w:color w:val="auto"/>
        </w:rPr>
        <w:t>     </w:t>
      </w:r>
    </w:p>
    <w:p>
      <w:pPr>
        <w:pStyle w:val="HEADERTEXT"/>
        <w:jc w:val="center"/>
        <w:rPr>
          <w:b/>
          <w:bCs/>
          <w:color w:val="auto"/>
        </w:rPr>
      </w:pPr>
      <w:r>
        <w:rPr>
          <w:b/>
          <w:bCs/>
          <w:color w:val="auto"/>
        </w:rPr>
        <w:t>Форма проверочного листа (списка контрольных вопросов), применяемая при осуществлении федерального государственного пожарного надзора</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30"/>
        <w:gridCol w:w="2370"/>
        <w:gridCol w:w="615"/>
        <w:gridCol w:w="975"/>
        <w:gridCol w:w="1710"/>
        <w:gridCol w:w="15"/>
        <w:gridCol w:w="165"/>
        <w:gridCol w:w="135"/>
        <w:gridCol w:w="45"/>
      </w:tblGrid>
      <w:tr>
        <w:tc>
          <w:tcPr>
            <w:tcW w:w="10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13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3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97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дошкольной образовательной организации, специализированного дома престарелых и инвалидов (неквартирного), больницы, спального корпуса образовательной организации с наличием интерната и детской организации (класс функциональной пожарной опасности Ф1.1), подлежащих федеральному государственному пожарному надзору, при осуществлении контроля за соблюдением требований пожарной безопасности.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sz w:val="18"/>
                <w:szCs w:val="18"/>
              </w:rPr>
              <w:t>Предмет плановой проверки ограничивается обязательными требованиями, изложенными в форме проверочного листа.</w:t>
            </w:r>
          </w:p>
          <w:p>
            <w:pPr>
              <w:pStyle w:val="FORMATTEXT"/>
              <w:ind w:firstLine="568"/>
              <w:jc w:val="both"/>
              <w:rPr>
                <w:sz w:val="18"/>
                <w:szCs w:val="18"/>
              </w:rPr>
            </w:pPr>
          </w:p>
        </w:tc>
      </w:tr>
      <w:tr>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2. Наименование юридического лица, фамилия, имя, отчество (при наличии) индивидуального </w:t>
            </w:r>
          </w:p>
        </w:tc>
      </w:tr>
      <w:tr>
        <w:trPr>
          <w:gridAfter w:val="1"/>
          <w:wAfter w:w="45" w:type="dxa"/>
        </w:trPr>
        <w:tc>
          <w:tcPr>
            <w:tcW w:w="7185" w:type="dxa"/>
            <w:gridSpan w:val="5"/>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предпринимателя или гражданина, в отношении которого проводится проверка </w:t>
            </w:r>
          </w:p>
        </w:tc>
        <w:tc>
          <w:tcPr>
            <w:tcW w:w="1725" w:type="dxa"/>
            <w:gridSpan w:val="2"/>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4. Реквизиты распоряжения или приказа руководителя, заместителя руководителя органа </w:t>
            </w:r>
          </w:p>
        </w:tc>
      </w:tr>
      <w:tr>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5. Учетный номер проверки и дата присвоения учетного номера проверки в едином реестре </w:t>
            </w:r>
          </w:p>
        </w:tc>
      </w:tr>
      <w:tr>
        <w:trPr>
          <w:gridAfter w:val="1"/>
          <w:wAfter w:w="45" w:type="dxa"/>
        </w:trPr>
        <w:tc>
          <w:tcPr>
            <w:tcW w:w="109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6. Должность, фамилия и инициалы должностного лица, проводящего плановую проверку и </w:t>
            </w:r>
          </w:p>
        </w:tc>
      </w:tr>
      <w:tr>
        <w:trPr>
          <w:gridAfter w:val="1"/>
          <w:wAfter w:w="45" w:type="dxa"/>
        </w:trPr>
        <w:tc>
          <w:tcPr>
            <w:tcW w:w="3225"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заполняющего проверочный лист </w:t>
            </w:r>
          </w:p>
        </w:tc>
        <w:tc>
          <w:tcPr>
            <w:tcW w:w="5670"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tc>
          <w:tcPr>
            <w:tcW w:w="8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Ответы на вопросы</w:t>
            </w:r>
            <w:r>
              <w:rPr>
                <w:noProof/>
                <w:position w:val="-8"/>
                <w:sz w:val="18"/>
                <w:szCs w:val="18"/>
              </w:rPr>
              <w:drawing>
                <wp:inline distT="0" distB="0" distL="0" distR="0">
                  <wp:extent cx="85725" cy="219075"/>
                  <wp:effectExtent l="0" t="0" r="9525"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lastRenderedPageBreak/>
              <w:t xml:space="preserve">_______________ </w:t>
            </w:r>
          </w:p>
          <w:p>
            <w:pPr>
              <w:pStyle w:val="FORMATTEXT"/>
              <w:ind w:firstLine="568"/>
              <w:jc w:val="both"/>
              <w:rPr>
                <w:sz w:val="18"/>
                <w:szCs w:val="18"/>
              </w:rPr>
            </w:pPr>
            <w:r>
              <w:rPr>
                <w:noProof/>
                <w:position w:val="-8"/>
                <w:sz w:val="18"/>
                <w:szCs w:val="18"/>
              </w:rPr>
              <w:drawing>
                <wp:inline distT="0" distB="0" distL="0" distR="0">
                  <wp:extent cx="85725" cy="219075"/>
                  <wp:effectExtent l="0" t="0" r="9525"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pPr>
              <w:pStyle w:val="FORMATTEXT"/>
              <w:rPr>
                <w:sz w:val="18"/>
                <w:szCs w:val="18"/>
              </w:rPr>
            </w:pPr>
          </w:p>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Общие мероприятия</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Статьи 4-6, 48-96 Технического регламента о требованиях пожарной безопасности (утвержден Федеральным законом от 22.07.2008 № 123-ФЗ)</w:t>
            </w:r>
            <w:r>
              <w:rPr>
                <w:noProof/>
                <w:position w:val="-8"/>
                <w:sz w:val="18"/>
                <w:szCs w:val="18"/>
              </w:rPr>
              <w:drawing>
                <wp:inline distT="0" distB="0" distL="0" distR="0">
                  <wp:extent cx="104775" cy="21907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pPr>
              <w:pStyle w:val="FORMATTEXT"/>
              <w:rPr>
                <w:sz w:val="18"/>
                <w:szCs w:val="18"/>
              </w:rPr>
            </w:pPr>
          </w:p>
          <w:p>
            <w:pPr>
              <w:pStyle w:val="FORMATTEXT"/>
              <w:rPr>
                <w:sz w:val="18"/>
                <w:szCs w:val="18"/>
              </w:rPr>
            </w:pPr>
            <w:r>
              <w:rPr>
                <w:sz w:val="18"/>
                <w:szCs w:val="18"/>
              </w:rPr>
              <w:t>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w:t>
            </w:r>
            <w:r>
              <w:rPr>
                <w:noProof/>
                <w:position w:val="-8"/>
                <w:sz w:val="18"/>
                <w:szCs w:val="18"/>
              </w:rPr>
              <w:drawing>
                <wp:inline distT="0" distB="0" distL="0" distR="0">
                  <wp:extent cx="104775" cy="21907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соответствию алгоритма работы технических систем (средств) противопожарной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 </w:t>
            </w:r>
          </w:p>
          <w:p>
            <w:pPr>
              <w:pStyle w:val="FORMATTEXT"/>
              <w:jc w:val="both"/>
              <w:rPr>
                <w:sz w:val="18"/>
                <w:szCs w:val="18"/>
              </w:rPr>
            </w:pPr>
            <w:r>
              <w:rPr>
                <w:sz w:val="18"/>
                <w:szCs w:val="18"/>
              </w:rPr>
              <w:t>       </w:t>
            </w:r>
            <w:r>
              <w:rPr>
                <w:noProof/>
                <w:position w:val="-8"/>
                <w:sz w:val="18"/>
                <w:szCs w:val="18"/>
              </w:rPr>
              <w:drawing>
                <wp:inline distT="0" distB="0" distL="0" distR="0">
                  <wp:extent cx="104775" cy="219075"/>
                  <wp:effectExtent l="0" t="0" r="9525"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Собрание законодательства Российской Федерации, 28.07.2008, № 30, ст.3579; 16.07.2012, № 29, ст.3997; 08.07.2013, № 27, ст.3477; 30.06.2014, № 26, ст.3366; 20.07.2015, № 29, ст.4360; 04.07.2016, № 27, ст.4234; 31.07.2017, № 31, ст.4793.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07.05.2012, № 19, ст.2415; 03.03.2014, № 9, ст.906; 30.06.2014, № 26, ст.3577; 16.03.2015, № 11, ст.1607; 16.11.2015, № 46, ст.6397; 11.04.2016, № 15, ст.2105; 29.08.2016, № 35, ст.5327; 27.03.2017, № 13, ст.1941. </w:t>
            </w:r>
          </w:p>
          <w:p>
            <w:pPr>
              <w:pStyle w:val="FORMATTEXT"/>
              <w:rPr>
                <w:sz w:val="18"/>
                <w:szCs w:val="18"/>
              </w:rPr>
            </w:pPr>
          </w:p>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часть 5 статьи 6, части 1, 3-5 статьи 64 Технического регламента, приказ МЧС России от 24.02.2009 № 91 "Об утверждении формы и порядка регистрации декларации пожарной безопасности"</w:t>
            </w:r>
            <w:r>
              <w:rPr>
                <w:noProof/>
                <w:position w:val="-8"/>
                <w:sz w:val="18"/>
                <w:szCs w:val="18"/>
              </w:rPr>
              <w:drawing>
                <wp:inline distT="0" distB="0" distL="0" distR="0">
                  <wp:extent cx="104775" cy="21907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p>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часть 7 статьи 83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Предусмотрено ли проверяемым лицом оснащение объекта при наличии круглосуточного пребывания людей автономными резервными источниками электроснабжения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часть 1 статьи 82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(оснащены) ли проверяемым лицом объекты с учетом индивидуальных способностей людей к восприятию сигналов оповещения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часть 12 статьи 84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Соответствуют ли транспаранты и баннеры, размещаемые проверяемым лицом на фасадах зданий и сооружений, требованиям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выполнены ли из негорючих или трудногорючих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w:t>
            </w:r>
            <w:r>
              <w:rPr>
                <w:sz w:val="18"/>
                <w:szCs w:val="18"/>
              </w:rPr>
              <w:lastRenderedPageBreak/>
              <w:t xml:space="preserve">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w:t>
            </w:r>
            <w:r>
              <w:rPr>
                <w:sz w:val="18"/>
                <w:szCs w:val="18"/>
              </w:rPr>
              <w:lastRenderedPageBreak/>
              <w:t xml:space="preserve">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tc>
          <w:tcPr>
            <w:tcW w:w="8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более 50 детей в зданиях и сооружениях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детей на этаже с одним эвакуационным выходом?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инструкции о действиях обслуживающего персонала на случай пожара?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w:t>
            </w:r>
            <w:r>
              <w:rPr>
                <w:sz w:val="18"/>
                <w:szCs w:val="18"/>
              </w:rPr>
              <w:lastRenderedPageBreak/>
              <w:t xml:space="preserve">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136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при </w:t>
            </w:r>
            <w:r>
              <w:rPr>
                <w:sz w:val="18"/>
                <w:szCs w:val="18"/>
              </w:rPr>
              <w:lastRenderedPageBreak/>
              <w:t xml:space="preserve">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50.1.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помещений выше 1-го этажа при проведении мероприятий с массовым пребыванием людей (50 человек и более) в зданиях IV и V степеней огнестойкости для детей ясельного возраста и детей с нарушением зрения и слуха?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загромождение выходов из помещения при установке новогодней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ветвей новогодней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136(1)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Обучение мерам пожарной безопасности</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 12.12.2007 № 645 "Об утверждении Норм пожарной безопасности "Обучение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мерам пожарной безопасности работников организаций"</w:t>
            </w:r>
            <w:r>
              <w:rPr>
                <w:noProof/>
                <w:position w:val="-8"/>
                <w:sz w:val="18"/>
                <w:szCs w:val="18"/>
              </w:rPr>
              <w:drawing>
                <wp:inline distT="0" distB="0" distL="0" distR="0">
                  <wp:extent cx="104775" cy="219075"/>
                  <wp:effectExtent l="0" t="0" r="9525"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31.03.2008, № 13. </w:t>
            </w:r>
          </w:p>
          <w:p>
            <w:pPr>
              <w:pStyle w:val="FORMATTEXT"/>
              <w:rPr>
                <w:sz w:val="18"/>
                <w:szCs w:val="18"/>
              </w:rPr>
            </w:pPr>
          </w:p>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Обозначение мест для курения</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Первичные средства пожаротушения и противопожарное водоснабжение</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70, 468, 474, приложения № 1 и №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Запрещена ли проверяемым лицом стоянка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Присоединен ли проверяемым лицом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проверяемым лицом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Организована ли проверяемым лицом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77.4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482-485 ППР Приложения № 5 и №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tc>
          <w:tcPr>
            <w:tcW w:w="8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вентиляции</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Эвакуационные пути и выходы</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раздвижных и подъемно-опускных дверей и ворот без возможности вручную открыть их изнутри и </w:t>
            </w:r>
            <w:r>
              <w:rPr>
                <w:sz w:val="18"/>
                <w:szCs w:val="18"/>
              </w:rPr>
              <w:lastRenderedPageBreak/>
              <w:t xml:space="preserve">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в зданиях и сооружениях, в которых находятся пациенты, не способные передвигаться самостоятельно, носилок из расчета 1 носилки на 5 пациентов (инвалидов)?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обустройство и использование в корпусах с палатами для пациентов помещений, не связанных с лечебным процессом (кроме помещений, определенных нормами проектирования)?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136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кроватей в коридорах, холлах и на других путях эвакуации в медицинских учреждениях?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136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проверяемым лицом требование об обеспечении объектов медицинских организаций, расположенных в сельской местности, приставными лестницами из расчета 1 лестница на здание?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Электротехническая продукция</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электрощитовых (около электрощитов)?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по окончании рабочего времени не обесточенными </w:t>
            </w:r>
            <w:r>
              <w:rPr>
                <w:sz w:val="18"/>
                <w:szCs w:val="18"/>
              </w:rPr>
              <w:lastRenderedPageBreak/>
              <w:t xml:space="preserve">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Огнезащитная обработка</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Территория объекта</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временных строений на </w:t>
            </w:r>
            <w:r>
              <w:rPr>
                <w:sz w:val="18"/>
                <w:szCs w:val="18"/>
              </w:rPr>
              <w:lastRenderedPageBreak/>
              <w:t xml:space="preserve">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отопления</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w:t>
            </w:r>
            <w:r>
              <w:rPr>
                <w:sz w:val="18"/>
                <w:szCs w:val="18"/>
              </w:rPr>
              <w:lastRenderedPageBreak/>
              <w:t xml:space="preserve">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147.1.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w:t>
            </w:r>
            <w:r>
              <w:rPr>
                <w:sz w:val="18"/>
                <w:szCs w:val="18"/>
              </w:rPr>
              <w:lastRenderedPageBreak/>
              <w:t xml:space="preserve">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прекращение топки печей в детских учреждениях с дневным пребыванием детей не позднее чем за 1 час до прихода детей?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устройство топочных отверстий печей в палатах медицинских учреждений?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136(1)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Источники открытого пламени</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p>
      <w:pPr>
        <w:pStyle w:val="FORMATTEXT"/>
        <w:jc w:val="both"/>
      </w:pPr>
      <w:r>
        <w:t>           </w:t>
      </w: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tc>
          <w:tcPr>
            <w:tcW w:w="30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p>
      <w:pPr>
        <w:pStyle w:val="FORMATTEXT"/>
        <w:jc w:val="right"/>
      </w:pPr>
      <w:r>
        <w:t>     </w:t>
      </w:r>
    </w:p>
    <w:p>
      <w:pPr>
        <w:pStyle w:val="FORMATTEXT"/>
        <w:jc w:val="right"/>
      </w:pPr>
      <w:r>
        <w:t>     </w:t>
      </w:r>
    </w:p>
    <w:p>
      <w:pPr>
        <w:pStyle w:val="FORMATTEXT"/>
        <w:jc w:val="right"/>
      </w:pPr>
      <w:r>
        <w:t>Приложение № 2</w:t>
      </w:r>
    </w:p>
    <w:p>
      <w:pPr>
        <w:pStyle w:val="FORMATTEXT"/>
        <w:jc w:val="right"/>
      </w:pPr>
      <w:r>
        <w:t>к приказу МЧС России</w:t>
      </w:r>
    </w:p>
    <w:p>
      <w:pPr>
        <w:pStyle w:val="FORMATTEXT"/>
        <w:jc w:val="right"/>
      </w:pPr>
      <w:r>
        <w:t xml:space="preserve">от 28 июня 2018 года № 261 </w:t>
      </w:r>
    </w:p>
    <w:p>
      <w:pPr>
        <w:pStyle w:val="HEADERTEXT"/>
        <w:rPr>
          <w:b/>
          <w:bCs/>
          <w:color w:val="auto"/>
        </w:rPr>
      </w:pPr>
    </w:p>
    <w:p>
      <w:pPr>
        <w:pStyle w:val="HEADERTEXT"/>
        <w:jc w:val="center"/>
        <w:rPr>
          <w:b/>
          <w:bCs/>
          <w:color w:val="auto"/>
        </w:rPr>
      </w:pPr>
      <w:r>
        <w:rPr>
          <w:b/>
          <w:bCs/>
          <w:color w:val="auto"/>
        </w:rPr>
        <w:t xml:space="preserve">      </w:t>
      </w:r>
    </w:p>
    <w:p>
      <w:pPr>
        <w:pStyle w:val="HEADERTEXT"/>
        <w:jc w:val="center"/>
        <w:rPr>
          <w:b/>
          <w:bCs/>
          <w:color w:val="auto"/>
        </w:rPr>
      </w:pPr>
      <w:r>
        <w:rPr>
          <w:b/>
          <w:bCs/>
          <w:color w:val="auto"/>
        </w:rPr>
        <w:t>     </w:t>
      </w:r>
    </w:p>
    <w:p>
      <w:pPr>
        <w:pStyle w:val="HEADERTEXT"/>
        <w:jc w:val="center"/>
        <w:rPr>
          <w:b/>
          <w:bCs/>
          <w:color w:val="auto"/>
        </w:rPr>
      </w:pPr>
      <w:r>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45"/>
        <w:gridCol w:w="2355"/>
        <w:gridCol w:w="615"/>
        <w:gridCol w:w="915"/>
        <w:gridCol w:w="1770"/>
        <w:gridCol w:w="15"/>
        <w:gridCol w:w="165"/>
        <w:gridCol w:w="120"/>
        <w:gridCol w:w="15"/>
        <w:gridCol w:w="45"/>
        <w:gridCol w:w="120"/>
        <w:gridCol w:w="60"/>
      </w:tblGrid>
      <w:tr>
        <w:tc>
          <w:tcPr>
            <w:tcW w:w="10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1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35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гостиницы, общежития, спального корпуса санатория и дома отдыха общего типа, кемпинга, мотеля и пансионата (класс функциональной пожарной опасности Ф1.2), подлежащих федеральному государственному пожарному надзору, при осуществлении контроля за соблюдением требований пожарной безопасности.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sz w:val="18"/>
                <w:szCs w:val="18"/>
              </w:rPr>
              <w:t>Предмет плановой проверки ограничивается обязательными требованиями, изложенными в форме проверочного листа.</w:t>
            </w:r>
          </w:p>
          <w:p>
            <w:pPr>
              <w:pStyle w:val="FORMATTEXT"/>
              <w:ind w:firstLine="568"/>
              <w:jc w:val="both"/>
              <w:rPr>
                <w:sz w:val="18"/>
                <w:szCs w:val="18"/>
              </w:rPr>
            </w:pPr>
          </w:p>
        </w:tc>
      </w:tr>
      <w:tr>
        <w:trPr>
          <w:gridAfter w:val="3"/>
          <w:wAfter w:w="225" w:type="dxa"/>
        </w:trPr>
        <w:tc>
          <w:tcPr>
            <w:tcW w:w="621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2. Наименование юридического лица, фамилия, имя, отчество (при наличии) индивидуального </w:t>
            </w:r>
          </w:p>
        </w:tc>
      </w:tr>
      <w:tr>
        <w:trPr>
          <w:gridAfter w:val="1"/>
          <w:wAfter w:w="60" w:type="dxa"/>
        </w:trPr>
        <w:tc>
          <w:tcPr>
            <w:tcW w:w="7125" w:type="dxa"/>
            <w:gridSpan w:val="5"/>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предпринимателя или гражданина, в отношении которого проводится проверка </w:t>
            </w:r>
          </w:p>
        </w:tc>
        <w:tc>
          <w:tcPr>
            <w:tcW w:w="177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4. Реквизиты распоряжения или приказа руководителя, заместителя руководителя органа </w:t>
            </w:r>
          </w:p>
        </w:tc>
      </w:tr>
      <w:tr>
        <w:trPr>
          <w:gridAfter w:val="3"/>
          <w:wAfter w:w="225" w:type="dxa"/>
        </w:trPr>
        <w:tc>
          <w:tcPr>
            <w:tcW w:w="559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lastRenderedPageBreak/>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5. Учетный номер проверки и дата присвоения учетного номера проверки в едином реестре </w:t>
            </w:r>
          </w:p>
        </w:tc>
      </w:tr>
      <w:tr>
        <w:trPr>
          <w:gridAfter w:val="3"/>
          <w:wAfter w:w="225" w:type="dxa"/>
        </w:trPr>
        <w:tc>
          <w:tcPr>
            <w:tcW w:w="109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6. Должность, фамилия и инициалы должностного лица, проводящего плановую проверку и </w:t>
            </w:r>
          </w:p>
        </w:tc>
      </w:tr>
      <w:tr>
        <w:trPr>
          <w:gridAfter w:val="3"/>
          <w:wAfter w:w="225" w:type="dxa"/>
        </w:trPr>
        <w:tc>
          <w:tcPr>
            <w:tcW w:w="324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заполняющего проверочный лист </w:t>
            </w:r>
          </w:p>
        </w:tc>
        <w:tc>
          <w:tcPr>
            <w:tcW w:w="565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tc>
          <w:tcPr>
            <w:tcW w:w="8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Ответы на вопросы</w:t>
            </w:r>
            <w:r>
              <w:rPr>
                <w:noProof/>
                <w:position w:val="-8"/>
                <w:sz w:val="18"/>
                <w:szCs w:val="18"/>
              </w:rPr>
              <w:drawing>
                <wp:inline distT="0" distB="0" distL="0" distR="0">
                  <wp:extent cx="85725" cy="21907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 </w:t>
            </w:r>
          </w:p>
          <w:p>
            <w:pPr>
              <w:pStyle w:val="FORMATTEXT"/>
              <w:ind w:firstLine="568"/>
              <w:jc w:val="both"/>
              <w:rPr>
                <w:sz w:val="18"/>
                <w:szCs w:val="18"/>
              </w:rPr>
            </w:pPr>
            <w:r>
              <w:rPr>
                <w:noProof/>
                <w:position w:val="-8"/>
                <w:sz w:val="18"/>
                <w:szCs w:val="18"/>
              </w:rPr>
              <w:drawing>
                <wp:inline distT="0" distB="0" distL="0" distR="0">
                  <wp:extent cx="85725" cy="21907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pPr>
              <w:pStyle w:val="FORMATTEXT"/>
              <w:rPr>
                <w:sz w:val="18"/>
                <w:szCs w:val="18"/>
              </w:rPr>
            </w:pPr>
          </w:p>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Общие мероприятия</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Статьи 4-6, 48-96 Технического регламента о требованиях пожарной безопасности (утвержден Федеральным законом от 22.07.2008 № 123-ФЗ)</w:t>
            </w:r>
            <w:r>
              <w:rPr>
                <w:noProof/>
                <w:position w:val="-8"/>
                <w:sz w:val="18"/>
                <w:szCs w:val="18"/>
              </w:rPr>
              <w:drawing>
                <wp:inline distT="0" distB="0" distL="0" distR="0">
                  <wp:extent cx="104775" cy="219075"/>
                  <wp:effectExtent l="0" t="0" r="9525"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pPr>
              <w:pStyle w:val="FORMATTEXT"/>
              <w:rPr>
                <w:sz w:val="18"/>
                <w:szCs w:val="18"/>
              </w:rPr>
            </w:pPr>
          </w:p>
          <w:p>
            <w:pPr>
              <w:pStyle w:val="FORMATTEXT"/>
              <w:rPr>
                <w:sz w:val="18"/>
                <w:szCs w:val="18"/>
              </w:rPr>
            </w:pPr>
            <w:r>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 390 "О противопожарном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режиме"</w:t>
            </w:r>
            <w:r>
              <w:rPr>
                <w:noProof/>
                <w:position w:val="-8"/>
                <w:sz w:val="18"/>
                <w:szCs w:val="18"/>
              </w:rPr>
              <w:drawing>
                <wp:inline distT="0" distB="0" distL="0" distR="0">
                  <wp:extent cx="104775" cy="219075"/>
                  <wp:effectExtent l="0" t="0" r="9525"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людей при </w:t>
            </w:r>
            <w:r>
              <w:rPr>
                <w:sz w:val="18"/>
                <w:szCs w:val="18"/>
              </w:rPr>
              <w:lastRenderedPageBreak/>
              <w:t xml:space="preserve">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 </w:t>
            </w:r>
          </w:p>
          <w:p>
            <w:pPr>
              <w:pStyle w:val="FORMATTEXT"/>
              <w:jc w:val="both"/>
              <w:rPr>
                <w:sz w:val="18"/>
                <w:szCs w:val="18"/>
              </w:rPr>
            </w:pPr>
            <w:r>
              <w:rPr>
                <w:sz w:val="18"/>
                <w:szCs w:val="18"/>
              </w:rPr>
              <w:t>       </w:t>
            </w:r>
            <w:r>
              <w:rPr>
                <w:noProof/>
                <w:position w:val="-8"/>
                <w:sz w:val="18"/>
                <w:szCs w:val="18"/>
              </w:rPr>
              <w:drawing>
                <wp:inline distT="0" distB="0" distL="0" distR="0">
                  <wp:extent cx="104775" cy="21907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Собрание законодательства Российской Федерации, 28.07.2008, № 30, ст.3579; 16.07.2012, № 29, ст.3997; 08.07.2013, № 27, ст.3477; 30.06.2014, № 26, ст.3366; 20.07.2015, № 29, ст.4360; 04.07.2016, № 27, ст.4234; 31.07.2017, № 31, ст.4793.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07.05.2012, № 19, ст.2415; 03.03.2014, № 9, ст.906; 30.06.2014, № 26, ст.3577; 16.03.2015, № 11, ст.1607; 16.11.2015, № 46, ст.6397; 11.04.2016, № 15, ст.2105; 29.08.2016, № 35, ст.5327; 27.03.2017, № 13, ст.1941. </w:t>
            </w:r>
          </w:p>
          <w:p>
            <w:pPr>
              <w:pStyle w:val="FORMATTEXT"/>
              <w:rPr>
                <w:sz w:val="18"/>
                <w:szCs w:val="18"/>
              </w:rPr>
            </w:pPr>
          </w:p>
          <w:p>
            <w:pPr>
              <w:pStyle w:val="FORMATTEXT"/>
              <w:rPr>
                <w:sz w:val="18"/>
                <w:szCs w:val="18"/>
              </w:rPr>
            </w:pPr>
          </w:p>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часть 5 статьи 6, части 1, 3-5 статьи 64 Технического регламента, приказ МЧС России от 24.02.2009 № 91 "Об утверждении формы и порядка регистрации декларации пожарной безопасности"</w:t>
            </w:r>
            <w:r>
              <w:rPr>
                <w:noProof/>
                <w:position w:val="-8"/>
                <w:sz w:val="18"/>
                <w:szCs w:val="18"/>
              </w:rPr>
              <w:drawing>
                <wp:inline distT="0" distB="0" distL="0" distR="0">
                  <wp:extent cx="104775" cy="219075"/>
                  <wp:effectExtent l="0" t="0" r="9525"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p>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часть 7 статьи 83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2, 460-461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 свайными пространством зданий?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технических этажах?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вентиляционных камерах?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других технических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w:t>
            </w:r>
            <w:r>
              <w:rPr>
                <w:sz w:val="18"/>
                <w:szCs w:val="18"/>
              </w:rPr>
              <w:lastRenderedPageBreak/>
              <w:t xml:space="preserve">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инструкции о действиях обслуживающего персонала на случай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изменение (без проведения экспертизы проектной </w:t>
            </w:r>
            <w:r>
              <w:rPr>
                <w:sz w:val="18"/>
                <w:szCs w:val="18"/>
              </w:rPr>
              <w:lastRenderedPageBreak/>
              <w:t xml:space="preserve">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загромождение выходов из помещения при установке новогодней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ветвей новогодней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Размещены ли проверяемым лицом планы эвакуации на случай пожара в номерах гостиниц, кемпингов, мотелей и общежитий?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90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tc>
          <w:tcPr>
            <w:tcW w:w="8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Обучение мерам пожарной безопасности</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"Об утверждении Норм пожарной безопасности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"Обучение мерам пожарной безопасности работников организаций"</w:t>
            </w:r>
            <w:r>
              <w:rPr>
                <w:noProof/>
                <w:position w:val="-8"/>
                <w:sz w:val="18"/>
                <w:szCs w:val="18"/>
              </w:rPr>
              <w:drawing>
                <wp:inline distT="0" distB="0" distL="0" distR="0">
                  <wp:extent cx="104775" cy="219075"/>
                  <wp:effectExtent l="0" t="0" r="9525"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31.03.2008, № 13. </w:t>
            </w:r>
          </w:p>
          <w:p>
            <w:pPr>
              <w:pStyle w:val="FORMATTEXT"/>
              <w:rPr>
                <w:sz w:val="18"/>
                <w:szCs w:val="18"/>
              </w:rPr>
            </w:pPr>
          </w:p>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Обозначение мест для курения</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Первичные средства пожаротушения и противопожарное водоснабжение</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70, 468, 474, приложения № 1 и №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Присоединен ли проверяемым лицом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проверяемым лицом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Организована ли проверяемым лицом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Ведется ли проверяемым лицом в специальном </w:t>
            </w:r>
            <w:r>
              <w:rPr>
                <w:sz w:val="18"/>
                <w:szCs w:val="18"/>
              </w:rPr>
              <w:lastRenderedPageBreak/>
              <w:t xml:space="preserve">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482-485 ППР Приложения № 5 и №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вентиляции</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Определило ли проверяемое лицо порядок и </w:t>
            </w:r>
            <w:r>
              <w:rPr>
                <w:sz w:val="18"/>
                <w:szCs w:val="18"/>
              </w:rPr>
              <w:lastRenderedPageBreak/>
              <w:t xml:space="preserve">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Эвакуационные пути и выходы</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w:t>
            </w:r>
            <w:r>
              <w:rPr>
                <w:sz w:val="18"/>
                <w:szCs w:val="18"/>
              </w:rPr>
              <w:lastRenderedPageBreak/>
              <w:t xml:space="preserve">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Электротехническая продукция</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электрощитовых (около электрощитов)?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электродвигателей и пусковой аппаратуры?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tc>
          <w:tcPr>
            <w:tcW w:w="8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Огнезащитная обработка</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Территория объекта</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124.4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отопления</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Источники открытого пламени</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p>
      <w:pPr>
        <w:pStyle w:val="FORMATTEXT"/>
        <w:jc w:val="both"/>
      </w:pPr>
      <w:r>
        <w:t>           </w:t>
      </w: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tc>
          <w:tcPr>
            <w:tcW w:w="30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p>
      <w:pPr>
        <w:pStyle w:val="FORMATTEXT"/>
        <w:jc w:val="right"/>
      </w:pPr>
      <w:r>
        <w:t>     </w:t>
      </w:r>
    </w:p>
    <w:p>
      <w:pPr>
        <w:pStyle w:val="FORMATTEXT"/>
        <w:jc w:val="right"/>
      </w:pPr>
      <w:r>
        <w:t>     </w:t>
      </w:r>
    </w:p>
    <w:p>
      <w:pPr>
        <w:pStyle w:val="FORMATTEXT"/>
        <w:jc w:val="right"/>
      </w:pPr>
      <w:r>
        <w:t>Приложение № 3</w:t>
      </w:r>
    </w:p>
    <w:p>
      <w:pPr>
        <w:pStyle w:val="FORMATTEXT"/>
        <w:jc w:val="right"/>
      </w:pPr>
      <w:r>
        <w:t>к приказу МЧС России</w:t>
      </w:r>
    </w:p>
    <w:p>
      <w:pPr>
        <w:pStyle w:val="FORMATTEXT"/>
        <w:jc w:val="right"/>
      </w:pPr>
      <w:r>
        <w:t>от 28 июня 2018 года № 261</w:t>
      </w:r>
    </w:p>
    <w:p>
      <w:pPr>
        <w:pStyle w:val="HEADERTEXT"/>
        <w:rPr>
          <w:b/>
          <w:bCs/>
          <w:color w:val="auto"/>
        </w:rPr>
      </w:pPr>
    </w:p>
    <w:p>
      <w:pPr>
        <w:pStyle w:val="HEADERTEXT"/>
        <w:jc w:val="center"/>
        <w:rPr>
          <w:b/>
          <w:bCs/>
          <w:color w:val="auto"/>
        </w:rPr>
      </w:pPr>
      <w:r>
        <w:rPr>
          <w:b/>
          <w:bCs/>
          <w:color w:val="auto"/>
        </w:rPr>
        <w:t xml:space="preserve">      </w:t>
      </w:r>
    </w:p>
    <w:p>
      <w:pPr>
        <w:pStyle w:val="HEADERTEXT"/>
        <w:jc w:val="center"/>
        <w:rPr>
          <w:b/>
          <w:bCs/>
          <w:color w:val="auto"/>
        </w:rPr>
      </w:pPr>
      <w:r>
        <w:rPr>
          <w:b/>
          <w:bCs/>
          <w:color w:val="auto"/>
        </w:rPr>
        <w:t>     </w:t>
      </w:r>
    </w:p>
    <w:p>
      <w:pPr>
        <w:pStyle w:val="HEADERTEXT"/>
        <w:jc w:val="center"/>
        <w:rPr>
          <w:b/>
          <w:bCs/>
          <w:color w:val="auto"/>
        </w:rPr>
      </w:pPr>
      <w:r>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85"/>
        <w:gridCol w:w="2415"/>
        <w:gridCol w:w="615"/>
        <w:gridCol w:w="915"/>
        <w:gridCol w:w="1770"/>
        <w:gridCol w:w="15"/>
        <w:gridCol w:w="165"/>
        <w:gridCol w:w="135"/>
        <w:gridCol w:w="45"/>
      </w:tblGrid>
      <w:tr>
        <w:tc>
          <w:tcPr>
            <w:tcW w:w="10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0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многоквартирного жилого дома (класс функциональной пожарной опасности Ф1.3), подлежащего федеральному государственному пожарному надзору, при осуществлении контроля за соблюдением требований пожарной безопасности.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sz w:val="18"/>
                <w:szCs w:val="18"/>
              </w:rPr>
              <w:t>Предмет плановой проверки ограничивается обязательными требованиями, изложенными в форме проверочного листа.</w:t>
            </w:r>
          </w:p>
          <w:p>
            <w:pPr>
              <w:pStyle w:val="FORMATTEXT"/>
              <w:ind w:firstLine="568"/>
              <w:jc w:val="both"/>
              <w:rPr>
                <w:sz w:val="18"/>
                <w:szCs w:val="18"/>
              </w:rPr>
            </w:pPr>
          </w:p>
        </w:tc>
      </w:tr>
      <w:tr>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2. Наименование юридического лица, фамилия, имя, отчество (при наличии) индивидуального </w:t>
            </w:r>
          </w:p>
        </w:tc>
      </w:tr>
      <w:tr>
        <w:trPr>
          <w:gridAfter w:val="1"/>
          <w:wAfter w:w="45" w:type="dxa"/>
        </w:trPr>
        <w:tc>
          <w:tcPr>
            <w:tcW w:w="7125" w:type="dxa"/>
            <w:gridSpan w:val="5"/>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предпринимателя или гражданина, в отношении которого проводится проверка </w:t>
            </w:r>
          </w:p>
        </w:tc>
        <w:tc>
          <w:tcPr>
            <w:tcW w:w="1785" w:type="dxa"/>
            <w:gridSpan w:val="2"/>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4. Реквизиты распоряжения или приказа руководителя, заместителя руководителя органа </w:t>
            </w:r>
          </w:p>
        </w:tc>
      </w:tr>
      <w:tr>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5. Учетный номер проверки и дата присвоения учетного номера проверки в едином реестре </w:t>
            </w:r>
          </w:p>
        </w:tc>
      </w:tr>
      <w:tr>
        <w:trPr>
          <w:gridAfter w:val="1"/>
          <w:wAfter w:w="45" w:type="dxa"/>
        </w:trPr>
        <w:tc>
          <w:tcPr>
            <w:tcW w:w="109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6. Должность, фамилия и инициалы должностного лица, проводящего плановую проверку и </w:t>
            </w:r>
          </w:p>
        </w:tc>
      </w:tr>
      <w:tr>
        <w:trPr>
          <w:gridAfter w:val="1"/>
          <w:wAfter w:w="45" w:type="dxa"/>
        </w:trPr>
        <w:tc>
          <w:tcPr>
            <w:tcW w:w="318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tc>
          <w:tcPr>
            <w:tcW w:w="8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Ответы на вопросы</w:t>
            </w:r>
            <w:r>
              <w:rPr>
                <w:noProof/>
                <w:position w:val="-8"/>
                <w:sz w:val="18"/>
                <w:szCs w:val="18"/>
              </w:rPr>
              <w:drawing>
                <wp:inline distT="0" distB="0" distL="0" distR="0">
                  <wp:extent cx="85725" cy="219075"/>
                  <wp:effectExtent l="0" t="0" r="9525"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 </w:t>
            </w:r>
          </w:p>
          <w:p>
            <w:pPr>
              <w:pStyle w:val="FORMATTEXT"/>
              <w:ind w:firstLine="568"/>
              <w:jc w:val="both"/>
              <w:rPr>
                <w:sz w:val="18"/>
                <w:szCs w:val="18"/>
              </w:rPr>
            </w:pPr>
            <w:r>
              <w:rPr>
                <w:noProof/>
                <w:position w:val="-8"/>
                <w:sz w:val="18"/>
                <w:szCs w:val="18"/>
              </w:rPr>
              <w:drawing>
                <wp:inline distT="0" distB="0" distL="0" distR="0">
                  <wp:extent cx="85725" cy="21907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pPr>
              <w:pStyle w:val="FORMATTEXT"/>
              <w:rPr>
                <w:sz w:val="18"/>
                <w:szCs w:val="18"/>
              </w:rPr>
            </w:pPr>
          </w:p>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Общие мероприятия</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Статьи 4-6, 48-96 Технического регламента о требованиях пожарной безопасности (утвержден Федеральным законом от 22.07.2008 № 123-ФЗ)</w:t>
            </w:r>
            <w:r>
              <w:rPr>
                <w:noProof/>
                <w:position w:val="-8"/>
                <w:sz w:val="18"/>
                <w:szCs w:val="18"/>
              </w:rPr>
              <w:drawing>
                <wp:inline distT="0" distB="0" distL="0" distR="0">
                  <wp:extent cx="104775" cy="219075"/>
                  <wp:effectExtent l="0" t="0" r="9525"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pPr>
              <w:pStyle w:val="FORMATTEXT"/>
              <w:rPr>
                <w:sz w:val="18"/>
                <w:szCs w:val="18"/>
              </w:rPr>
            </w:pPr>
          </w:p>
          <w:p>
            <w:pPr>
              <w:pStyle w:val="FORMATTEXT"/>
              <w:rPr>
                <w:sz w:val="18"/>
                <w:szCs w:val="18"/>
              </w:rPr>
            </w:pPr>
            <w:r>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 390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"О противопожарном режиме"</w:t>
            </w:r>
            <w:r>
              <w:rPr>
                <w:noProof/>
                <w:position w:val="-8"/>
                <w:sz w:val="18"/>
                <w:szCs w:val="18"/>
              </w:rPr>
              <w:drawing>
                <wp:inline distT="0" distB="0" distL="0" distR="0">
                  <wp:extent cx="104775" cy="21907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показателям категории зданий, сооружений, помещений, оборудования и наружных установок </w:t>
            </w:r>
            <w:r>
              <w:rPr>
                <w:sz w:val="18"/>
                <w:szCs w:val="18"/>
              </w:rPr>
              <w:lastRenderedPageBreak/>
              <w:t xml:space="preserve">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jc w:val="both"/>
              <w:rPr>
                <w:sz w:val="18"/>
                <w:szCs w:val="18"/>
              </w:rPr>
            </w:pPr>
            <w:r>
              <w:rPr>
                <w:sz w:val="18"/>
                <w:szCs w:val="18"/>
              </w:rPr>
              <w:t>       </w:t>
            </w:r>
            <w:r>
              <w:rPr>
                <w:noProof/>
                <w:position w:val="-8"/>
                <w:sz w:val="18"/>
                <w:szCs w:val="18"/>
              </w:rPr>
              <w:drawing>
                <wp:inline distT="0" distB="0" distL="0" distR="0">
                  <wp:extent cx="104775" cy="21907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Собрание законодательства Российской Федерации, 28.07.2008, № 30, ст.3579; 16.07.2012, № 29, ст.3997; 08.07.2013, № 27, ст.3477; 30.06.2014, № 26, ст.3366; 20.07.2015, № 29, ст.4360; 04.07.2016, № 27, ст.4234; 31.07.2017, № 31, ст.4793.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07.05.2012, № 19, ст.2415; 03.03.2014, № 9, ст.906; 30.06.2014, № 26, ст.3577; 16.03.2015, № 11, ст.1607; 16.11.2015, № 46, ст.6397; 11.04.2016, № 15, ст.2105; 29.08.2016, № 35, ст.5327; 27.03.2017, № 13, ст.1941. </w:t>
            </w:r>
          </w:p>
          <w:p>
            <w:pPr>
              <w:pStyle w:val="FORMATTEXT"/>
              <w:rPr>
                <w:sz w:val="18"/>
                <w:szCs w:val="18"/>
              </w:rPr>
            </w:pPr>
          </w:p>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часть 5 статьи 6, части 1, 3-5 статьи 64 Технического регламента, приказ МЧС России от 24.02.2009 № 91 "Об утверждении формы и порядка регистрации декларации пожарной безопасности"</w:t>
            </w:r>
            <w:r>
              <w:rPr>
                <w:noProof/>
                <w:position w:val="-8"/>
                <w:sz w:val="18"/>
                <w:szCs w:val="18"/>
              </w:rPr>
              <w:drawing>
                <wp:inline distT="0" distB="0" distL="0" distR="0">
                  <wp:extent cx="104775" cy="21907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p>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2, 460-461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мероприятия по обеспечению пожарной безопасности технологических процессов при </w:t>
            </w:r>
            <w:r>
              <w:rPr>
                <w:sz w:val="18"/>
                <w:szCs w:val="18"/>
              </w:rPr>
              <w:lastRenderedPageBreak/>
              <w:t xml:space="preserve">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исправность клапанов мусоропроводов, нахождение их в закрытом положении?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Разработана и утверждена ли проверяемым лицом инструкция, предусматривающая порядок использования организациями лифтов, имеющих режим работы "транспортирование пожарных подразделений"?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а также поддержание в исправном состоянии связи с помещением пожарного поста и знаков пожарной безопасности, указывающих направление к такой зоне?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требование о запрете хранения баллонов с горючими газами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91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подвальных и чердачных помещениях?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балконах и лоджиях?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запирание на замок пристройки и шкафов для газовых баллонов?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93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устройство жалюзи для проветривания?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93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наличие предупреждающих надписей "Огнеопасно. Газ"?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93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Обучение мерам пожарной безопасности</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"Об утверждении Норм пожарной безопасности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"Обучение мерам пожарной безопасности работников организаций"</w:t>
            </w:r>
            <w:r>
              <w:rPr>
                <w:noProof/>
                <w:position w:val="-8"/>
                <w:sz w:val="18"/>
                <w:szCs w:val="18"/>
              </w:rPr>
              <w:drawing>
                <wp:inline distT="0" distB="0" distL="0" distR="0">
                  <wp:extent cx="104775" cy="21907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31.03.2008, № 13. </w:t>
            </w:r>
          </w:p>
          <w:p>
            <w:pPr>
              <w:pStyle w:val="FORMATTEXT"/>
              <w:rPr>
                <w:sz w:val="18"/>
                <w:szCs w:val="18"/>
              </w:rPr>
            </w:pPr>
          </w:p>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Обозначение мест для курения</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подвальных и чердачных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Первичные средства пожаротушения и противопожарное водоснабжение</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70, 468, 474, приложения № 1 и №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tc>
          <w:tcPr>
            <w:tcW w:w="8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вентиляции</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51.3.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Эвакуационные пути и выходы</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порогов?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 дверей эвакуационных выходов, люков на балконах и лоджиях?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переходах между секциями и выходами на наружные эвакуационные лестницы?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требование о запрете: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демонтажа межбалконных лестниц на объекте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заваривания люков на балконах и лоджиях квартир на объекте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57.7.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Электротехническая продукция</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Огнезащитная обработка</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Территория объекта</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w:t>
            </w:r>
            <w:r>
              <w:rPr>
                <w:sz w:val="18"/>
                <w:szCs w:val="18"/>
              </w:rPr>
              <w:lastRenderedPageBreak/>
              <w:t xml:space="preserve">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отопления</w:t>
            </w:r>
            <w:r>
              <w:rPr>
                <w:sz w:val="18"/>
                <w:szCs w:val="18"/>
              </w:rPr>
              <w:t xml:space="preserve"> </w:t>
            </w: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w:t>
            </w:r>
            <w:r>
              <w:rPr>
                <w:sz w:val="18"/>
                <w:szCs w:val="18"/>
              </w:rPr>
              <w:lastRenderedPageBreak/>
              <w:t xml:space="preserve">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p>
      <w:pPr>
        <w:pStyle w:val="FORMATTEXT"/>
        <w:jc w:val="both"/>
      </w:pPr>
      <w:r>
        <w:t>           </w:t>
      </w: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tc>
          <w:tcPr>
            <w:tcW w:w="30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w:t>
            </w:r>
            <w:r>
              <w:rPr>
                <w:sz w:val="18"/>
                <w:szCs w:val="18"/>
              </w:rPr>
              <w:lastRenderedPageBreak/>
              <w:t xml:space="preserve">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p>
      <w:pPr>
        <w:pStyle w:val="FORMATTEXT"/>
        <w:jc w:val="right"/>
      </w:pPr>
      <w:r>
        <w:t>     </w:t>
      </w:r>
    </w:p>
    <w:p>
      <w:pPr>
        <w:pStyle w:val="FORMATTEXT"/>
        <w:jc w:val="right"/>
      </w:pPr>
      <w:r>
        <w:t>     </w:t>
      </w:r>
    </w:p>
    <w:p>
      <w:pPr>
        <w:pStyle w:val="FORMATTEXT"/>
        <w:jc w:val="right"/>
      </w:pPr>
      <w:r>
        <w:t>Приложение № 4</w:t>
      </w:r>
    </w:p>
    <w:p>
      <w:pPr>
        <w:pStyle w:val="FORMATTEXT"/>
        <w:jc w:val="right"/>
      </w:pPr>
      <w:r>
        <w:t>к приказу МЧС России</w:t>
      </w:r>
    </w:p>
    <w:p>
      <w:pPr>
        <w:pStyle w:val="FORMATTEXT"/>
        <w:jc w:val="right"/>
      </w:pPr>
      <w:r>
        <w:t xml:space="preserve">от 28 июня 2018 года № 261 </w:t>
      </w:r>
    </w:p>
    <w:p>
      <w:pPr>
        <w:pStyle w:val="HEADERTEXT"/>
        <w:rPr>
          <w:b/>
          <w:bCs/>
          <w:color w:val="auto"/>
        </w:rPr>
      </w:pPr>
    </w:p>
    <w:p>
      <w:pPr>
        <w:pStyle w:val="HEADERTEXT"/>
        <w:jc w:val="center"/>
        <w:rPr>
          <w:b/>
          <w:bCs/>
          <w:color w:val="auto"/>
        </w:rPr>
      </w:pPr>
      <w:r>
        <w:rPr>
          <w:b/>
          <w:bCs/>
          <w:color w:val="auto"/>
        </w:rPr>
        <w:t xml:space="preserve">      </w:t>
      </w:r>
    </w:p>
    <w:p>
      <w:pPr>
        <w:pStyle w:val="HEADERTEXT"/>
        <w:jc w:val="center"/>
        <w:rPr>
          <w:b/>
          <w:bCs/>
          <w:color w:val="auto"/>
        </w:rPr>
      </w:pPr>
      <w:r>
        <w:rPr>
          <w:b/>
          <w:bCs/>
          <w:color w:val="auto"/>
        </w:rPr>
        <w:t>     </w:t>
      </w:r>
    </w:p>
    <w:p>
      <w:pPr>
        <w:pStyle w:val="HEADERTEXT"/>
        <w:jc w:val="center"/>
        <w:rPr>
          <w:b/>
          <w:bCs/>
          <w:color w:val="auto"/>
        </w:rPr>
      </w:pPr>
      <w:r>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85"/>
        <w:gridCol w:w="2415"/>
        <w:gridCol w:w="615"/>
        <w:gridCol w:w="930"/>
        <w:gridCol w:w="1755"/>
        <w:gridCol w:w="15"/>
        <w:gridCol w:w="15"/>
        <w:gridCol w:w="150"/>
        <w:gridCol w:w="135"/>
        <w:gridCol w:w="15"/>
        <w:gridCol w:w="30"/>
        <w:gridCol w:w="135"/>
        <w:gridCol w:w="45"/>
        <w:gridCol w:w="180"/>
      </w:tblGrid>
      <w:tr>
        <w:tc>
          <w:tcPr>
            <w:tcW w:w="10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0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театра, кинотеатра, концертного зала, клуба, цирка, спортивного сооружения с трибунами, библиотеки и других учреждений с расчетным числом посадочных мест для посетителей в закрытых помещениях (классы функциональной пожарной опасности Ф2.1, Ф2.3), подлежащих федеральному государственному пожарному надзору, при осуществлении контроля за соблюдением требований пожарной безопасности.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sz w:val="18"/>
                <w:szCs w:val="18"/>
              </w:rPr>
              <w:t>Предмет плановой проверки ограничивается обязательными требованиями, изложенными в форме проверочного листа.</w:t>
            </w:r>
          </w:p>
          <w:p>
            <w:pPr>
              <w:pStyle w:val="FORMATTEXT"/>
              <w:ind w:firstLine="568"/>
              <w:jc w:val="both"/>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621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2. Наименование юридического лица, фамилия, имя, отчество (при наличии) индивидуального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4"/>
          <w:wAfter w:w="390" w:type="dxa"/>
        </w:trPr>
        <w:tc>
          <w:tcPr>
            <w:tcW w:w="7140" w:type="dxa"/>
            <w:gridSpan w:val="5"/>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предпринимателя или гражданина, в отношении которого проводится проверка </w:t>
            </w:r>
          </w:p>
        </w:tc>
        <w:tc>
          <w:tcPr>
            <w:tcW w:w="1785" w:type="dxa"/>
            <w:gridSpan w:val="3"/>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4. Реквизиты распоряжения или приказа руководителя, заместителя руководителя органа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559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5. Учетный номер проверки и дата присвоения учетного номера проверки в едином реестре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109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6. Должность, фамилия и инициалы должностного лица, проводящего плановую проверку и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318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lastRenderedPageBreak/>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tc>
          <w:tcPr>
            <w:tcW w:w="90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Ответы на вопросы</w:t>
            </w:r>
            <w:r>
              <w:rPr>
                <w:noProof/>
                <w:position w:val="-8"/>
                <w:sz w:val="18"/>
                <w:szCs w:val="18"/>
              </w:rPr>
              <w:drawing>
                <wp:inline distT="0" distB="0" distL="0" distR="0">
                  <wp:extent cx="85725" cy="21907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 </w:t>
            </w:r>
          </w:p>
          <w:p>
            <w:pPr>
              <w:pStyle w:val="FORMATTEXT"/>
              <w:ind w:firstLine="568"/>
              <w:jc w:val="both"/>
              <w:rPr>
                <w:sz w:val="18"/>
                <w:szCs w:val="18"/>
              </w:rPr>
            </w:pPr>
            <w:r>
              <w:rPr>
                <w:noProof/>
                <w:position w:val="-8"/>
                <w:sz w:val="18"/>
                <w:szCs w:val="18"/>
              </w:rPr>
              <w:drawing>
                <wp:inline distT="0" distB="0" distL="0" distR="0">
                  <wp:extent cx="85725" cy="219075"/>
                  <wp:effectExtent l="0" t="0" r="9525"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pPr>
              <w:pStyle w:val="FORMATTEXT"/>
              <w:rPr>
                <w:sz w:val="18"/>
                <w:szCs w:val="18"/>
              </w:rPr>
            </w:pPr>
          </w:p>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Общие мероприятия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Статьи 4-6, 48-96 Технического регламента о требованиях пожарной безопасности (утвержден Федеральным законом от 22.07.2008 № 123-ФЗ)</w:t>
            </w:r>
            <w:r>
              <w:rPr>
                <w:noProof/>
                <w:position w:val="-8"/>
                <w:sz w:val="18"/>
                <w:szCs w:val="18"/>
              </w:rPr>
              <w:drawing>
                <wp:inline distT="0" distB="0" distL="0" distR="0">
                  <wp:extent cx="104775" cy="21907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pPr>
              <w:pStyle w:val="FORMATTEXT"/>
              <w:rPr>
                <w:sz w:val="18"/>
                <w:szCs w:val="18"/>
              </w:rPr>
            </w:pPr>
          </w:p>
          <w:p>
            <w:pPr>
              <w:pStyle w:val="FORMATTEXT"/>
              <w:rPr>
                <w:sz w:val="18"/>
                <w:szCs w:val="18"/>
              </w:rPr>
            </w:pPr>
            <w:r>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 390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"О противопожарном режиме"</w:t>
            </w:r>
            <w:r>
              <w:rPr>
                <w:noProof/>
                <w:position w:val="-8"/>
                <w:sz w:val="18"/>
                <w:szCs w:val="18"/>
              </w:rPr>
              <w:drawing>
                <wp:inline distT="0" distB="0" distL="0" distR="0">
                  <wp:extent cx="104775" cy="21907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расчетным величинам пожарных рисков?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 </w:t>
            </w:r>
          </w:p>
          <w:p>
            <w:pPr>
              <w:pStyle w:val="FORMATTEXT"/>
              <w:jc w:val="both"/>
              <w:rPr>
                <w:sz w:val="18"/>
                <w:szCs w:val="18"/>
              </w:rPr>
            </w:pPr>
            <w:r>
              <w:rPr>
                <w:sz w:val="18"/>
                <w:szCs w:val="18"/>
              </w:rPr>
              <w:t>       </w:t>
            </w:r>
            <w:r>
              <w:rPr>
                <w:noProof/>
                <w:position w:val="-8"/>
                <w:sz w:val="18"/>
                <w:szCs w:val="18"/>
              </w:rPr>
              <w:drawing>
                <wp:inline distT="0" distB="0" distL="0" distR="0">
                  <wp:extent cx="104775" cy="21907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Собрание законодательства Российской Федерации, 28.07.2008, № 30, ст.3579; 16.07.2012, № 29, ст.3997; 08.07.2013, № 27, ст.3477; 30.06.2014, № 26, ст.3366; 20.07.2015, № 29, ст.4360; 04.07.2016, № 27, ст.4234; 31.07.2017, № 31, ст.4793.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07.05.2012, № 19, ст.2415; 03.03.2014, № 9, ст.906; 30.06.2014, № 26, ст.3577; 16.03.2015, № 11, ст.1607; 16.11.2015, № 46, ст.6397; 11.04.2016, № 15, ст.2105; 29.08.2016, № 35, ст.5327; 27.03.2017, № 13, ст.1941. </w:t>
            </w:r>
          </w:p>
          <w:p>
            <w:pPr>
              <w:pStyle w:val="FORMATTEXT"/>
              <w:rPr>
                <w:sz w:val="18"/>
                <w:szCs w:val="18"/>
              </w:rPr>
            </w:pPr>
          </w:p>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часть 5 статьи 6, части 1, 3-5 статьи 64 Технического регламента, приказ МЧС России от 24.02.2009 № 91 "Об утверждении формы и порядка регистрации декларации пожарной безопасности"</w:t>
            </w:r>
            <w:r>
              <w:rPr>
                <w:noProof/>
                <w:position w:val="-8"/>
                <w:sz w:val="18"/>
                <w:szCs w:val="18"/>
              </w:rPr>
              <w:drawing>
                <wp:inline distT="0" distB="0" distL="0" distR="0">
                  <wp:extent cx="104775" cy="21907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p>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и эксплуатации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Соответствуют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прокладка в пространстве воздушного зазора навесных фасадных систем электрических кабелей и </w:t>
            </w:r>
            <w:r>
              <w:rPr>
                <w:sz w:val="18"/>
                <w:szCs w:val="18"/>
              </w:rPr>
              <w:lastRenderedPageBreak/>
              <w:t xml:space="preserve">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объектах защиты, в которых может одновременно находиться 50 и более человек, а также на </w:t>
            </w:r>
            <w:r>
              <w:rPr>
                <w:sz w:val="18"/>
                <w:szCs w:val="18"/>
              </w:rPr>
              <w:lastRenderedPageBreak/>
              <w:t xml:space="preserve">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Соблюдается ли проверяемым лицом запрет на размещение: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более 50 детей в зданиях и сооружениях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детей на этаже с одним эвакуационным выходом?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другое):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линзовых прожекторов, прожекторов и софитов на безопасном расстоянии от горючих </w:t>
            </w:r>
            <w:r>
              <w:rPr>
                <w:sz w:val="18"/>
                <w:szCs w:val="18"/>
              </w:rPr>
              <w:lastRenderedPageBreak/>
              <w:t xml:space="preserve">конструкций и материалов, указанном в технических условиях эксплуатации изделия?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использование светофильтров для прожекторов и софитов из негорючих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 ли проверяемым лицом план эвакуации животных из цирка в случае пожара?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106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крепление стульев и кресел в зрительных залах к полу и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107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Выполнена ли проверяемым лицом обработка деревянных конструкций сценической коробки (колосники, подвесные мостики, рабочие галереи и другое),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с составлением соответствующего акт с указанием даты пропитки и срока ее действия?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108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поверяемым лицом размещение в пределах сценической коробки зрелищных учреждений одновременно декорации и сценическое оборудование более чем для двух спектаклей?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109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109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проверяемым лицом при оформлении постановок свободный круговой проход шириной не менее 1 метра вокруг планшета сцены?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проверяемым лицом по окончании спектакля разбор и уборка со сцены всех декораций и бутафории в складские помещения?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Нанесена ли проверяемым лицом на планшет сцены красная линия, указывающая границу спуска противопожарного занавеса?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выступают ли декорации и другие предметы оформления сцены за красную линию?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Опускается ли противопожарный занавес по окончании спектакля (репетиции)?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113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Предусмотрено ли проверяемым лицом плотное примыкание противопожарного занавеса к планшету сцены с помощью песочного затвора (эластичной подушки)?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113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работы по утеплению на зимний период клапанов дымовых люков?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проверок клапанов дымовых люков на работоспособность не реже 1 раза в 10 дней?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оснащение объектов для проведения спортивных, культурно-просветительных, зрелищных и других массовых мероприятий огнетушителями и покрывалами для изоляции очага возгорания в целях тушения фальшфейеров?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111, 114.1 и Приложение № 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tc>
          <w:tcPr>
            <w:tcW w:w="90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Обучение мерам пожарной безопасности</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"Об утверждении Норм пожарной безопасности "Обучение мерам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пожарной безопасности работников организаций"</w:t>
            </w:r>
            <w:r>
              <w:rPr>
                <w:noProof/>
                <w:position w:val="-8"/>
                <w:sz w:val="18"/>
                <w:szCs w:val="18"/>
              </w:rPr>
              <w:drawing>
                <wp:inline distT="0" distB="0" distL="0" distR="0">
                  <wp:extent cx="104775" cy="219075"/>
                  <wp:effectExtent l="0" t="0" r="9525"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31.03.2008, № 13. </w:t>
            </w:r>
          </w:p>
          <w:p>
            <w:pPr>
              <w:pStyle w:val="FORMATTEXT"/>
              <w:rPr>
                <w:sz w:val="18"/>
                <w:szCs w:val="18"/>
              </w:rPr>
            </w:pPr>
          </w:p>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Обозначение мест для курения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Первичные средства пожаротушения и противопожарное водоснабжение</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70, 468, 474, приложения № 1 и №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соблюдение </w:t>
            </w:r>
            <w:r>
              <w:rPr>
                <w:sz w:val="18"/>
                <w:szCs w:val="18"/>
              </w:rPr>
              <w:lastRenderedPageBreak/>
              <w:t xml:space="preserve">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Имеет ли каждый огнетушитель, установленный на объекте защиты, паспорт завода-изготовителя и порядковый номер?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482-485 ППР Приложения № 5 и №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Приспособлены ли проверяемым лицом </w:t>
            </w:r>
            <w:r>
              <w:rPr>
                <w:sz w:val="18"/>
                <w:szCs w:val="18"/>
              </w:rPr>
              <w:lastRenderedPageBreak/>
              <w:t xml:space="preserve">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вентиляции</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автоматических устройств отключения вентиляции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Эвакуационные пути и выходы</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102.3.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(установки)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Электротехническая продукция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(складирования)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tc>
          <w:tcPr>
            <w:tcW w:w="90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Огнезащитная обработка</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Территория объекта</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на территории, прилегающей к объекту, емкостей </w:t>
            </w:r>
            <w:r>
              <w:rPr>
                <w:sz w:val="18"/>
                <w:szCs w:val="18"/>
              </w:rPr>
              <w:lastRenderedPageBreak/>
              <w:t xml:space="preserve">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стоянки транспорта?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строительства (установки) зданий и сооружений?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временных строений на расстоянии не менее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сжигание </w:t>
            </w:r>
            <w:r>
              <w:rPr>
                <w:sz w:val="18"/>
                <w:szCs w:val="18"/>
              </w:rPr>
              <w:lastRenderedPageBreak/>
              <w:t xml:space="preserve">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Система отопления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w:t>
            </w:r>
            <w:r>
              <w:rPr>
                <w:sz w:val="18"/>
                <w:szCs w:val="18"/>
              </w:rPr>
              <w:lastRenderedPageBreak/>
              <w:t xml:space="preserve">котельных установок, работающих на твердом топливе, дымовые трубы которых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Источники открытого пламени</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tc>
          <w:tcPr>
            <w:tcW w:w="30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p>
      <w:pPr>
        <w:pStyle w:val="FORMATTEXT"/>
        <w:jc w:val="right"/>
      </w:pPr>
      <w:r>
        <w:t>     </w:t>
      </w:r>
    </w:p>
    <w:p>
      <w:pPr>
        <w:pStyle w:val="FORMATTEXT"/>
        <w:jc w:val="right"/>
      </w:pPr>
      <w:r>
        <w:t>     </w:t>
      </w:r>
    </w:p>
    <w:p>
      <w:pPr>
        <w:pStyle w:val="FORMATTEXT"/>
        <w:jc w:val="right"/>
      </w:pPr>
      <w:r>
        <w:t>Приложение № 5</w:t>
      </w:r>
    </w:p>
    <w:p>
      <w:pPr>
        <w:pStyle w:val="FORMATTEXT"/>
        <w:jc w:val="right"/>
      </w:pPr>
      <w:r>
        <w:t>к приказу МЧС России</w:t>
      </w:r>
    </w:p>
    <w:p>
      <w:pPr>
        <w:pStyle w:val="FORMATTEXT"/>
        <w:jc w:val="right"/>
      </w:pPr>
      <w:r>
        <w:t xml:space="preserve">от 28 июня 2018 года № 261 </w:t>
      </w:r>
    </w:p>
    <w:p>
      <w:pPr>
        <w:pStyle w:val="HEADERTEXT"/>
        <w:rPr>
          <w:b/>
          <w:bCs/>
          <w:color w:val="auto"/>
        </w:rPr>
      </w:pPr>
    </w:p>
    <w:p>
      <w:pPr>
        <w:pStyle w:val="HEADERTEXT"/>
        <w:jc w:val="center"/>
        <w:rPr>
          <w:b/>
          <w:bCs/>
          <w:color w:val="auto"/>
        </w:rPr>
      </w:pPr>
      <w:r>
        <w:rPr>
          <w:b/>
          <w:bCs/>
          <w:color w:val="auto"/>
        </w:rPr>
        <w:t xml:space="preserve">      </w:t>
      </w:r>
    </w:p>
    <w:p>
      <w:pPr>
        <w:pStyle w:val="HEADERTEXT"/>
        <w:jc w:val="center"/>
        <w:rPr>
          <w:b/>
          <w:bCs/>
          <w:color w:val="auto"/>
        </w:rPr>
      </w:pPr>
      <w:r>
        <w:rPr>
          <w:b/>
          <w:bCs/>
          <w:color w:val="auto"/>
        </w:rPr>
        <w:t>     </w:t>
      </w:r>
    </w:p>
    <w:p>
      <w:pPr>
        <w:pStyle w:val="HEADERTEXT"/>
        <w:jc w:val="center"/>
        <w:rPr>
          <w:b/>
          <w:bCs/>
          <w:color w:val="auto"/>
        </w:rPr>
      </w:pPr>
      <w:r>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70"/>
        <w:gridCol w:w="2430"/>
        <w:gridCol w:w="615"/>
        <w:gridCol w:w="960"/>
        <w:gridCol w:w="1725"/>
        <w:gridCol w:w="15"/>
        <w:gridCol w:w="165"/>
        <w:gridCol w:w="120"/>
        <w:gridCol w:w="15"/>
        <w:gridCol w:w="45"/>
        <w:gridCol w:w="120"/>
        <w:gridCol w:w="60"/>
      </w:tblGrid>
      <w:tr>
        <w:tc>
          <w:tcPr>
            <w:tcW w:w="10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0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43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музея, выставки, танцевального зала и другого подобного учреждения в закрытых помещениях (классы функциональной пожарной опасности Ф2.2 и Ф2.4), подлежащих федеральному государственному пожарному надзору, при осуществлении контроля за соблюдением требований пожарной безопасности.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sz w:val="18"/>
                <w:szCs w:val="18"/>
              </w:rPr>
              <w:t>Предмет плановой проверки ограничивается обязательными требованиями, изложенными в форме проверочного листа.</w:t>
            </w:r>
          </w:p>
          <w:p>
            <w:pPr>
              <w:pStyle w:val="FORMATTEXT"/>
              <w:ind w:firstLine="568"/>
              <w:jc w:val="both"/>
              <w:rPr>
                <w:sz w:val="18"/>
                <w:szCs w:val="18"/>
              </w:rPr>
            </w:pPr>
          </w:p>
        </w:tc>
      </w:tr>
      <w:tr>
        <w:trPr>
          <w:gridAfter w:val="3"/>
          <w:wAfter w:w="225" w:type="dxa"/>
        </w:trPr>
        <w:tc>
          <w:tcPr>
            <w:tcW w:w="621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2. Наименование юридического лица, фамилия, имя, отчество (при наличии) индивидуального </w:t>
            </w:r>
          </w:p>
        </w:tc>
      </w:tr>
      <w:tr>
        <w:trPr>
          <w:gridAfter w:val="1"/>
          <w:wAfter w:w="60" w:type="dxa"/>
        </w:trPr>
        <w:tc>
          <w:tcPr>
            <w:tcW w:w="7170" w:type="dxa"/>
            <w:gridSpan w:val="5"/>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предпринимателя или гражданина, в отношении которого проводится проверка </w:t>
            </w:r>
          </w:p>
        </w:tc>
        <w:tc>
          <w:tcPr>
            <w:tcW w:w="1725"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lastRenderedPageBreak/>
              <w:t xml:space="preserve">4. Реквизиты распоряжения или приказа руководителя, заместителя руководителя органа </w:t>
            </w:r>
          </w:p>
        </w:tc>
      </w:tr>
      <w:tr>
        <w:trPr>
          <w:gridAfter w:val="3"/>
          <w:wAfter w:w="225" w:type="dxa"/>
        </w:trPr>
        <w:tc>
          <w:tcPr>
            <w:tcW w:w="559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5. Учетный номер проверки и дата присвоения учетного номера проверки в едином реестре </w:t>
            </w:r>
          </w:p>
        </w:tc>
      </w:tr>
      <w:tr>
        <w:trPr>
          <w:gridAfter w:val="3"/>
          <w:wAfter w:w="225" w:type="dxa"/>
        </w:trPr>
        <w:tc>
          <w:tcPr>
            <w:tcW w:w="109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6. Должность, фамилия и инициалы должностного лица, проводящего плановую проверку и </w:t>
            </w:r>
          </w:p>
        </w:tc>
      </w:tr>
      <w:tr>
        <w:trPr>
          <w:gridAfter w:val="3"/>
          <w:wAfter w:w="225" w:type="dxa"/>
        </w:trPr>
        <w:tc>
          <w:tcPr>
            <w:tcW w:w="3165"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заполняющего проверочный лист </w:t>
            </w:r>
          </w:p>
        </w:tc>
        <w:tc>
          <w:tcPr>
            <w:tcW w:w="5730"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20"/>
        <w:gridCol w:w="4320"/>
        <w:gridCol w:w="2880"/>
        <w:gridCol w:w="1260"/>
      </w:tblGrid>
      <w:tr>
        <w:tc>
          <w:tcPr>
            <w:tcW w:w="7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Ответы на вопросы</w:t>
            </w:r>
            <w:r>
              <w:rPr>
                <w:noProof/>
                <w:position w:val="-8"/>
                <w:sz w:val="18"/>
                <w:szCs w:val="18"/>
              </w:rPr>
              <w:drawing>
                <wp:inline distT="0" distB="0" distL="0" distR="0">
                  <wp:extent cx="85725" cy="21907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 </w:t>
            </w:r>
          </w:p>
          <w:p>
            <w:pPr>
              <w:pStyle w:val="FORMATTEXT"/>
              <w:ind w:firstLine="568"/>
              <w:jc w:val="both"/>
              <w:rPr>
                <w:sz w:val="18"/>
                <w:szCs w:val="18"/>
              </w:rPr>
            </w:pPr>
            <w:r>
              <w:rPr>
                <w:noProof/>
                <w:position w:val="-8"/>
                <w:sz w:val="18"/>
                <w:szCs w:val="18"/>
              </w:rPr>
              <w:drawing>
                <wp:inline distT="0" distB="0" distL="0" distR="0">
                  <wp:extent cx="85725" cy="21907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pPr>
              <w:pStyle w:val="FORMATTEXT"/>
              <w:rPr>
                <w:sz w:val="18"/>
                <w:szCs w:val="18"/>
              </w:rPr>
            </w:pPr>
          </w:p>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Общие мероприятия</w:t>
            </w:r>
            <w:r>
              <w:rPr>
                <w:sz w:val="18"/>
                <w:szCs w:val="18"/>
              </w:rPr>
              <w:t xml:space="preserve"> </w:t>
            </w: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Статьи 4-6, 48-96 Технического регламента о требованиях пожарной безопасности (утвержден Федеральным законом от 22.07.2008 № 123-ФЗ)</w:t>
            </w:r>
            <w:r>
              <w:rPr>
                <w:noProof/>
                <w:position w:val="-8"/>
                <w:sz w:val="18"/>
                <w:szCs w:val="18"/>
              </w:rPr>
              <w:drawing>
                <wp:inline distT="0" distB="0" distL="0" distR="0">
                  <wp:extent cx="104775" cy="21907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pPr>
              <w:pStyle w:val="FORMATTEXT"/>
              <w:rPr>
                <w:sz w:val="18"/>
                <w:szCs w:val="18"/>
              </w:rPr>
            </w:pPr>
          </w:p>
          <w:p>
            <w:pPr>
              <w:pStyle w:val="FORMATTEXT"/>
              <w:rPr>
                <w:sz w:val="18"/>
                <w:szCs w:val="18"/>
              </w:rPr>
            </w:pPr>
            <w:r>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 390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"О противопожарном режиме"</w:t>
            </w:r>
            <w:r>
              <w:rPr>
                <w:noProof/>
                <w:position w:val="-8"/>
                <w:sz w:val="18"/>
                <w:szCs w:val="18"/>
              </w:rPr>
              <w:drawing>
                <wp:inline distT="0" distB="0" distL="0" distR="0">
                  <wp:extent cx="104775" cy="21907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 </w:t>
            </w:r>
          </w:p>
          <w:p>
            <w:pPr>
              <w:pStyle w:val="FORMATTEXT"/>
              <w:jc w:val="both"/>
              <w:rPr>
                <w:sz w:val="18"/>
                <w:szCs w:val="18"/>
              </w:rPr>
            </w:pPr>
            <w:r>
              <w:rPr>
                <w:sz w:val="18"/>
                <w:szCs w:val="18"/>
              </w:rPr>
              <w:t>       </w:t>
            </w:r>
            <w:r>
              <w:rPr>
                <w:noProof/>
                <w:position w:val="-8"/>
                <w:sz w:val="18"/>
                <w:szCs w:val="18"/>
              </w:rPr>
              <w:drawing>
                <wp:inline distT="0" distB="0" distL="0" distR="0">
                  <wp:extent cx="104775" cy="21907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Собрание законодательства Российской Федерации, 28.07.2008, № 30, ст.3579; 16.07.2012, № 29, ст.3997; 08.07.2013, № 27, ст.3477; 30.06.2014, № 26, ст.3366; 20.07.2015, № 29, ст.4360; 04.07.2016, № 27, ст.4234; 31.07.2017, № 31, ст.4793.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07.05.2012, № 19, ст.2415; 03.03.2014, № 9, ст.906; 30.06.2014, № 26, ст.3577; 16.03.2015, № 11, ст.1607; 16.11.2015, № 46, ст.6397; 11.04.2016, № 15, ст.2105; 29.08.2016, № 35, ст.5327; 27.03.2017, № 13, ст.1941. </w:t>
            </w:r>
          </w:p>
          <w:p>
            <w:pPr>
              <w:pStyle w:val="FORMATTEXT"/>
              <w:rPr>
                <w:sz w:val="18"/>
                <w:szCs w:val="18"/>
              </w:rPr>
            </w:pPr>
          </w:p>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часть 5 статьи 6, части 1, 3-5 статьи 64 Технического регламента, приказ МЧС России от 24.02.2009 № 91 "Об утверждении формы и порядка регистрации декларации пожарной безопасности"</w:t>
            </w:r>
            <w:r>
              <w:rPr>
                <w:noProof/>
                <w:position w:val="-8"/>
                <w:sz w:val="18"/>
                <w:szCs w:val="18"/>
              </w:rPr>
              <w:drawing>
                <wp:inline distT="0" distB="0" distL="0" distR="0">
                  <wp:extent cx="104775" cy="21907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p>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Отражены ли проверяемым лицом в инструкции о </w:t>
            </w:r>
            <w:r>
              <w:rPr>
                <w:sz w:val="18"/>
                <w:szCs w:val="18"/>
              </w:rPr>
              <w:lastRenderedPageBreak/>
              <w:t xml:space="preserve">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 свайным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23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киосков?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ларьков?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очистка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выполнение требования о хранении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выполнение требования о содержании в исправном состоянии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w:t>
            </w:r>
            <w:r>
              <w:rPr>
                <w:sz w:val="18"/>
                <w:szCs w:val="18"/>
              </w:rPr>
              <w:lastRenderedPageBreak/>
              <w:t xml:space="preserve">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Назначено ли проверяемым лицом, ответственное лицо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выполнение требования о запрете на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выполнение проектных решений, требований нормативных документов по пожарной безопасности и (или) специальных технических условий при монтаже, ремонте и обслуживании </w:t>
            </w:r>
            <w:r>
              <w:rPr>
                <w:sz w:val="18"/>
                <w:szCs w:val="18"/>
              </w:rPr>
              <w:lastRenderedPageBreak/>
              <w:t xml:space="preserve">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наличие светофильтров для прожекторов и софитов из негорючих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 ли проверяемым лицом план эвакуации экспонатов и других ценностей из музея, картинной галереи в случае пожара?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106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крепление стульев и кресел в зрительных залах к полу и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107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работы по утеплению на зимний период клапанов дымовых люков?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проверок клапанов дымовых люков на работоспособность не реже 1 раза в 10 дней?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оснащение объектов для проведения спортивных, культурно-просветительных, зрелищных и других массовых мероприятий огнетушителями и покрывалами для изоляции очага возгорания в целях тушения фальшфейеров?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111, 114(1) и Приложение № 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Обучение мерам пожарной безопасности</w:t>
            </w:r>
            <w:r>
              <w:rPr>
                <w:sz w:val="18"/>
                <w:szCs w:val="18"/>
              </w:rPr>
              <w:t xml:space="preserve"> </w:t>
            </w: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"Об утверждении Норм пожарной безопасности "Обучение мерам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пожарной безопасности работников организаций"</w:t>
            </w:r>
            <w:r>
              <w:rPr>
                <w:noProof/>
                <w:position w:val="-8"/>
                <w:sz w:val="18"/>
                <w:szCs w:val="18"/>
              </w:rPr>
              <w:drawing>
                <wp:inline distT="0" distB="0" distL="0" distR="0">
                  <wp:extent cx="104775" cy="2190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31.03.2008, № 13. </w:t>
            </w:r>
          </w:p>
          <w:p>
            <w:pPr>
              <w:pStyle w:val="FORMATTEXT"/>
              <w:rPr>
                <w:sz w:val="18"/>
                <w:szCs w:val="18"/>
              </w:rPr>
            </w:pPr>
          </w:p>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20"/>
        <w:gridCol w:w="4320"/>
        <w:gridCol w:w="2880"/>
        <w:gridCol w:w="1260"/>
      </w:tblGrid>
      <w:tr>
        <w:tc>
          <w:tcPr>
            <w:tcW w:w="7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Обозначение мест для курения</w:t>
            </w:r>
            <w:r>
              <w:rPr>
                <w:sz w:val="18"/>
                <w:szCs w:val="18"/>
              </w:rPr>
              <w:t xml:space="preserve"> </w:t>
            </w: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подвальных и чердачных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Первичные средства пожаротушения и противопожарное водоснабжение</w:t>
            </w:r>
            <w:r>
              <w:rPr>
                <w:sz w:val="18"/>
                <w:szCs w:val="18"/>
              </w:rPr>
              <w:t xml:space="preserve"> </w:t>
            </w: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70, 468, 474, приложения № 1 и №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утепление и очистка от снега и льда в зимнее время пожарных гидрантов (резервуаров)?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требование о размещении пожарного рукава в навесных, встроенных или </w:t>
            </w:r>
            <w:r>
              <w:rPr>
                <w:sz w:val="18"/>
                <w:szCs w:val="18"/>
              </w:rPr>
              <w:lastRenderedPageBreak/>
              <w:t xml:space="preserve">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w:t>
            </w:r>
            <w:r>
              <w:rPr>
                <w:sz w:val="18"/>
                <w:szCs w:val="18"/>
              </w:rPr>
              <w:lastRenderedPageBreak/>
              <w:t xml:space="preserve">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выполнение требования о соответствии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482-485 ППР Приложения № 5 и №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вентиляции</w:t>
            </w:r>
            <w:r>
              <w:rPr>
                <w:sz w:val="18"/>
                <w:szCs w:val="18"/>
              </w:rPr>
              <w:t xml:space="preserve"> </w:t>
            </w: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автоматических устройств отключения вентиляции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Эвакуационные пути и выходы</w:t>
            </w:r>
            <w:r>
              <w:rPr>
                <w:sz w:val="18"/>
                <w:szCs w:val="18"/>
              </w:rPr>
              <w:t xml:space="preserve"> </w:t>
            </w: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(установки)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том числе временное) инвентаря и материалов на </w:t>
            </w:r>
            <w:r>
              <w:rPr>
                <w:sz w:val="18"/>
                <w:szCs w:val="18"/>
              </w:rPr>
              <w:lastRenderedPageBreak/>
              <w:t xml:space="preserve">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закрывать* жалюзи или остеклять переходы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заменять* армированное стекло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________________ </w:t>
            </w:r>
          </w:p>
          <w:p>
            <w:pPr>
              <w:pStyle w:val="FORMATTEXT"/>
              <w:ind w:firstLine="568"/>
              <w:jc w:val="both"/>
              <w:rPr>
                <w:sz w:val="18"/>
                <w:szCs w:val="18"/>
              </w:rPr>
            </w:pPr>
            <w:r>
              <w:rPr>
                <w:sz w:val="18"/>
                <w:szCs w:val="18"/>
              </w:rPr>
              <w:t xml:space="preserve">* Текст документа соответствует оригиналу. - Примечание изготовителя базы данных. </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наличие предусмотренных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надежное креплении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Электротехническая продукция</w:t>
            </w:r>
            <w:r>
              <w:rPr>
                <w:sz w:val="18"/>
                <w:szCs w:val="18"/>
              </w:rPr>
              <w:t xml:space="preserve"> </w:t>
            </w: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розеток, рубильников и других </w:t>
            </w:r>
            <w:r>
              <w:rPr>
                <w:sz w:val="18"/>
                <w:szCs w:val="18"/>
              </w:rPr>
              <w:lastRenderedPageBreak/>
              <w:t xml:space="preserve">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(складирования)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20"/>
        <w:gridCol w:w="4320"/>
        <w:gridCol w:w="2880"/>
        <w:gridCol w:w="1260"/>
      </w:tblGrid>
      <w:tr>
        <w:tc>
          <w:tcPr>
            <w:tcW w:w="7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Огнезащитная обработка</w:t>
            </w:r>
            <w:r>
              <w:rPr>
                <w:sz w:val="18"/>
                <w:szCs w:val="18"/>
              </w:rPr>
              <w:t xml:space="preserve"> </w:t>
            </w: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Проводиться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Проводиться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Территория объекта</w:t>
            </w:r>
            <w:r>
              <w:rPr>
                <w:sz w:val="18"/>
                <w:szCs w:val="18"/>
              </w:rPr>
              <w:t xml:space="preserve"> </w:t>
            </w: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складирования материалов, оборудования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стоянки транспорта?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расположение временных строений на расстоянии не менее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отопления</w:t>
            </w:r>
            <w:r>
              <w:rPr>
                <w:sz w:val="18"/>
                <w:szCs w:val="18"/>
              </w:rPr>
              <w:t xml:space="preserve"> </w:t>
            </w: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обеспечение эксплуатируемых печей и других отопительных приборов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наличие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выполнение требований пожарной безопасности и инструкций предприятий-изготовителей при установке в помещениях временных металлических и других печей заводского изготовления?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Источники открытого пламени</w:t>
            </w:r>
            <w:r>
              <w:rPr>
                <w:sz w:val="18"/>
                <w:szCs w:val="18"/>
              </w:rPr>
              <w:t xml:space="preserve"> </w:t>
            </w: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установка (размещение)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tc>
          <w:tcPr>
            <w:tcW w:w="30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p>
      <w:pPr>
        <w:pStyle w:val="FORMATTEXT"/>
        <w:jc w:val="right"/>
      </w:pPr>
      <w:r>
        <w:t>     </w:t>
      </w:r>
    </w:p>
    <w:p>
      <w:pPr>
        <w:pStyle w:val="FORMATTEXT"/>
        <w:jc w:val="right"/>
      </w:pPr>
      <w:r>
        <w:t>     </w:t>
      </w:r>
    </w:p>
    <w:p>
      <w:pPr>
        <w:pStyle w:val="FORMATTEXT"/>
        <w:jc w:val="right"/>
      </w:pPr>
      <w:r>
        <w:t>Приложение № 6</w:t>
      </w:r>
    </w:p>
    <w:p>
      <w:pPr>
        <w:pStyle w:val="FORMATTEXT"/>
        <w:jc w:val="right"/>
      </w:pPr>
      <w:r>
        <w:t>к приказу МЧС России</w:t>
      </w:r>
    </w:p>
    <w:p>
      <w:pPr>
        <w:pStyle w:val="FORMATTEXT"/>
        <w:jc w:val="right"/>
      </w:pPr>
      <w:r>
        <w:t xml:space="preserve">от 28 июня 2018 года № 261 </w:t>
      </w:r>
    </w:p>
    <w:p>
      <w:pPr>
        <w:pStyle w:val="HEADERTEXT"/>
        <w:rPr>
          <w:b/>
          <w:bCs/>
          <w:color w:val="auto"/>
        </w:rPr>
      </w:pPr>
    </w:p>
    <w:p>
      <w:pPr>
        <w:pStyle w:val="HEADERTEXT"/>
        <w:jc w:val="center"/>
        <w:rPr>
          <w:b/>
          <w:bCs/>
          <w:color w:val="auto"/>
        </w:rPr>
      </w:pPr>
      <w:r>
        <w:rPr>
          <w:b/>
          <w:bCs/>
          <w:color w:val="auto"/>
        </w:rPr>
        <w:t xml:space="preserve">      </w:t>
      </w:r>
    </w:p>
    <w:p>
      <w:pPr>
        <w:pStyle w:val="HEADERTEXT"/>
        <w:jc w:val="center"/>
        <w:rPr>
          <w:b/>
          <w:bCs/>
          <w:color w:val="auto"/>
        </w:rPr>
      </w:pPr>
      <w:r>
        <w:rPr>
          <w:b/>
          <w:bCs/>
          <w:color w:val="auto"/>
        </w:rPr>
        <w:t>     </w:t>
      </w:r>
    </w:p>
    <w:p>
      <w:pPr>
        <w:pStyle w:val="HEADERTEXT"/>
        <w:jc w:val="center"/>
        <w:rPr>
          <w:b/>
          <w:bCs/>
          <w:color w:val="auto"/>
        </w:rPr>
      </w:pPr>
      <w:r>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00"/>
        <w:gridCol w:w="2400"/>
        <w:gridCol w:w="615"/>
        <w:gridCol w:w="990"/>
        <w:gridCol w:w="1695"/>
        <w:gridCol w:w="15"/>
        <w:gridCol w:w="165"/>
        <w:gridCol w:w="135"/>
        <w:gridCol w:w="45"/>
      </w:tblGrid>
      <w:tr>
        <w:tc>
          <w:tcPr>
            <w:tcW w:w="10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40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организации торговли (класс функциональной пожарной опасности Ф3.1), подлежащего федеральному государственному пожарному надзору, при осуществлении контроля за соблюдением требований пожарной безопасности.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sz w:val="18"/>
                <w:szCs w:val="18"/>
              </w:rPr>
              <w:lastRenderedPageBreak/>
              <w:t>Предмет плановой проверки ограничивается обязательными требованиями, изложенными в форме проверочного листа.</w:t>
            </w:r>
          </w:p>
          <w:p>
            <w:pPr>
              <w:pStyle w:val="FORMATTEXT"/>
              <w:ind w:firstLine="568"/>
              <w:jc w:val="both"/>
              <w:rPr>
                <w:sz w:val="18"/>
                <w:szCs w:val="18"/>
              </w:rPr>
            </w:pPr>
          </w:p>
        </w:tc>
      </w:tr>
      <w:tr>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lastRenderedPageBreak/>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2. Наименование юридического лица, фамилия, имя, отчество (при наличии) индивидуального </w:t>
            </w:r>
          </w:p>
        </w:tc>
      </w:tr>
      <w:tr>
        <w:trPr>
          <w:gridAfter w:val="1"/>
          <w:wAfter w:w="45" w:type="dxa"/>
        </w:trPr>
        <w:tc>
          <w:tcPr>
            <w:tcW w:w="7200" w:type="dxa"/>
            <w:gridSpan w:val="5"/>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предпринимателя или гражданина, в отношении которого проводится проверка </w:t>
            </w:r>
          </w:p>
        </w:tc>
        <w:tc>
          <w:tcPr>
            <w:tcW w:w="1710" w:type="dxa"/>
            <w:gridSpan w:val="2"/>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4. Реквизиты распоряжения или приказа руководителя, заместителя руководителя органа </w:t>
            </w:r>
          </w:p>
        </w:tc>
      </w:tr>
      <w:tr>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5. Учетный номер проверки и дата присвоения учетного номера проверки в едином реестре </w:t>
            </w:r>
          </w:p>
        </w:tc>
      </w:tr>
      <w:tr>
        <w:trPr>
          <w:gridAfter w:val="1"/>
          <w:wAfter w:w="45" w:type="dxa"/>
        </w:trPr>
        <w:tc>
          <w:tcPr>
            <w:tcW w:w="109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6. Должность, фамилия и инициалы должностного лица, проводящего плановую проверку и </w:t>
            </w:r>
          </w:p>
        </w:tc>
      </w:tr>
      <w:tr>
        <w:trPr>
          <w:gridAfter w:val="1"/>
          <w:wAfter w:w="45" w:type="dxa"/>
        </w:trPr>
        <w:tc>
          <w:tcPr>
            <w:tcW w:w="3195"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заполняющего проверочный лист </w:t>
            </w:r>
          </w:p>
        </w:tc>
        <w:tc>
          <w:tcPr>
            <w:tcW w:w="5700"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tc>
          <w:tcPr>
            <w:tcW w:w="90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Ответы на вопросы</w:t>
            </w:r>
            <w:r>
              <w:rPr>
                <w:noProof/>
                <w:position w:val="-8"/>
                <w:sz w:val="18"/>
                <w:szCs w:val="18"/>
              </w:rPr>
              <w:drawing>
                <wp:inline distT="0" distB="0" distL="0" distR="0">
                  <wp:extent cx="85725" cy="21907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 </w:t>
            </w:r>
          </w:p>
          <w:p>
            <w:pPr>
              <w:pStyle w:val="FORMATTEXT"/>
              <w:ind w:firstLine="568"/>
              <w:jc w:val="both"/>
              <w:rPr>
                <w:sz w:val="18"/>
                <w:szCs w:val="18"/>
              </w:rPr>
            </w:pPr>
            <w:r>
              <w:rPr>
                <w:noProof/>
                <w:position w:val="-8"/>
                <w:sz w:val="18"/>
                <w:szCs w:val="18"/>
              </w:rPr>
              <w:drawing>
                <wp:inline distT="0" distB="0" distL="0" distR="0">
                  <wp:extent cx="85725" cy="21907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pPr>
              <w:pStyle w:val="FORMATTEXT"/>
              <w:rPr>
                <w:sz w:val="18"/>
                <w:szCs w:val="18"/>
              </w:rPr>
            </w:pPr>
          </w:p>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Общие мероприятия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w:t>
            </w:r>
            <w:r>
              <w:rPr>
                <w:sz w:val="18"/>
                <w:szCs w:val="18"/>
              </w:rPr>
              <w:lastRenderedPageBreak/>
              <w:t xml:space="preserve">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Статьи 4-6, 48-96 Технического регламента о требованиях пожарной безопасности (утвержден Федеральным законом от 22.07.2008 № 123-</w:t>
            </w:r>
            <w:r>
              <w:rPr>
                <w:sz w:val="18"/>
                <w:szCs w:val="18"/>
              </w:rPr>
              <w:lastRenderedPageBreak/>
              <w:t>ФЗ)</w:t>
            </w:r>
            <w:r>
              <w:rPr>
                <w:noProof/>
                <w:position w:val="-8"/>
                <w:sz w:val="18"/>
                <w:szCs w:val="18"/>
              </w:rPr>
              <w:drawing>
                <wp:inline distT="0" distB="0" distL="0" distR="0">
                  <wp:extent cx="104775" cy="21907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pPr>
              <w:pStyle w:val="FORMATTEXT"/>
              <w:rPr>
                <w:sz w:val="18"/>
                <w:szCs w:val="18"/>
              </w:rPr>
            </w:pPr>
          </w:p>
          <w:p>
            <w:pPr>
              <w:pStyle w:val="FORMATTEXT"/>
              <w:rPr>
                <w:sz w:val="18"/>
                <w:szCs w:val="18"/>
              </w:rPr>
            </w:pPr>
            <w:r>
              <w:rPr>
                <w:sz w:val="18"/>
                <w:szCs w:val="18"/>
              </w:rPr>
              <w:t>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w:t>
            </w:r>
            <w:r>
              <w:rPr>
                <w:noProof/>
                <w:position w:val="-8"/>
                <w:sz w:val="18"/>
                <w:szCs w:val="18"/>
              </w:rPr>
              <w:drawing>
                <wp:inline distT="0" distB="0" distL="0" distR="0">
                  <wp:extent cx="104775" cy="21907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 </w:t>
            </w:r>
          </w:p>
          <w:p>
            <w:pPr>
              <w:pStyle w:val="FORMATTEXT"/>
              <w:jc w:val="both"/>
              <w:rPr>
                <w:sz w:val="18"/>
                <w:szCs w:val="18"/>
              </w:rPr>
            </w:pPr>
            <w:r>
              <w:rPr>
                <w:sz w:val="18"/>
                <w:szCs w:val="18"/>
              </w:rPr>
              <w:t>       </w:t>
            </w:r>
            <w:r>
              <w:rPr>
                <w:noProof/>
                <w:position w:val="-8"/>
                <w:sz w:val="18"/>
                <w:szCs w:val="18"/>
              </w:rPr>
              <w:drawing>
                <wp:inline distT="0" distB="0" distL="0" distR="0">
                  <wp:extent cx="104775" cy="219075"/>
                  <wp:effectExtent l="0" t="0" r="9525"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Собрание законодательства Российской Федерации, 28.07.2008, № 30, ст.3579; 16.07.2012, № 29, ст.3997; 08.07.2013, № 27, ст.3477; 30.06.2014, № 26, ст.3366; 20.07.2015, № 29, ст.4360; 04.07.2016, № 27, ст.4234; 31.07.2017, № 31, ст.4793.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07.05.2012, № 19, ст.2415; 03.03.2014, № 9, ст.906; 30.06.2014, № 26, ст.3577; 16.03.2015, № 11, ст.1607; 16.11.2015, № 46, ст.6397; 11.04.2016, № 15, ст.2105; 29.08.2016, № 35, ст.5327; 27.03.2017, № 13, ст.1941. </w:t>
            </w:r>
          </w:p>
          <w:p>
            <w:pPr>
              <w:pStyle w:val="FORMATTEXT"/>
              <w:rPr>
                <w:sz w:val="18"/>
                <w:szCs w:val="18"/>
              </w:rPr>
            </w:pPr>
          </w:p>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часть 5 статьи 6, части 1, 3-5 статьи 64 Технического регламента, приказ МЧС России от 24.02.2009 № 91 "Об утверждении формы и порядка регистрации декларации пожарной безопасности"</w:t>
            </w:r>
            <w:r>
              <w:rPr>
                <w:noProof/>
                <w:position w:val="-8"/>
                <w:sz w:val="18"/>
                <w:szCs w:val="18"/>
              </w:rPr>
              <w:drawing>
                <wp:inline distT="0" distB="0" distL="0" distR="0">
                  <wp:extent cx="104775" cy="21907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p>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сбора, хранения и удаления горючих веществ и материалов, содержания и хранения спецодежды?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количество единовременно находящихся в помещениях сырья, полуфабрикатов и готовой продукции?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периодичность уборки горючих отходов и пыли, хранения промасленной спецодежды?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 свайным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 </w:t>
            </w:r>
          </w:p>
          <w:p>
            <w:pPr>
              <w:pStyle w:val="FORMATTEXT"/>
              <w:rPr>
                <w:sz w:val="18"/>
                <w:szCs w:val="18"/>
              </w:rPr>
            </w:pPr>
            <w:r>
              <w:rPr>
                <w:sz w:val="18"/>
                <w:szCs w:val="18"/>
              </w:rPr>
              <w:t xml:space="preserve">     * Текст документа соответствует оригиналу. - Примечание изготовителя базы данных. </w:t>
            </w:r>
          </w:p>
          <w:p>
            <w:pPr>
              <w:pStyle w:val="FORMATTEXT"/>
              <w:rPr>
                <w:sz w:val="18"/>
                <w:szCs w:val="18"/>
              </w:rPr>
            </w:pPr>
            <w:r>
              <w:rPr>
                <w:sz w:val="18"/>
                <w:szCs w:val="18"/>
              </w:rPr>
              <w:t>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вентиляционных камерах?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других технических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Назначено ли проверяемым лицом лицо, ответственное за пожарную безопасность, </w:t>
            </w:r>
            <w:r>
              <w:rPr>
                <w:sz w:val="18"/>
                <w:szCs w:val="18"/>
              </w:rPr>
              <w:lastRenderedPageBreak/>
              <w:t xml:space="preserve">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инструкции о действиях обслуживающего персонала на случай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зашиты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исправность клапанов мусоропроводов и бельепроводов, </w:t>
            </w:r>
            <w:r>
              <w:rPr>
                <w:sz w:val="18"/>
                <w:szCs w:val="18"/>
              </w:rPr>
              <w:lastRenderedPageBreak/>
              <w:t xml:space="preserve">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Организовало ли проверяемое лицо на объекте защиты с ночным пребыванием людей круглосуточное дежурство обслуживающего персонала?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tc>
          <w:tcPr>
            <w:tcW w:w="90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w:t>
            </w:r>
            <w:r>
              <w:rPr>
                <w:sz w:val="18"/>
                <w:szCs w:val="18"/>
              </w:rPr>
              <w:lastRenderedPageBreak/>
              <w:t xml:space="preserve">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Обучение мерам пожарной безопасности</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"Об утверждении Норм пожарной безопасности "Обучение мерам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пожарной безопасности работников организаций"*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 </w:t>
            </w:r>
          </w:p>
          <w:p>
            <w:pPr>
              <w:pStyle w:val="FORMATTEXT"/>
              <w:rPr>
                <w:sz w:val="18"/>
                <w:szCs w:val="18"/>
              </w:rPr>
            </w:pPr>
            <w:r>
              <w:rPr>
                <w:sz w:val="18"/>
                <w:szCs w:val="18"/>
              </w:rPr>
              <w:t xml:space="preserve">     * Текст документа соответствует оригиналу. - Примечание изготовителя базы данных. </w:t>
            </w:r>
          </w:p>
          <w:p>
            <w:pPr>
              <w:pStyle w:val="FORMATTEXT"/>
              <w:rPr>
                <w:sz w:val="18"/>
                <w:szCs w:val="18"/>
              </w:rPr>
            </w:pPr>
            <w:r>
              <w:rPr>
                <w:sz w:val="18"/>
                <w:szCs w:val="18"/>
              </w:rPr>
              <w:t>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Обозначение мест для курения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Первичные средства пожаротушения и противопожарное водоснабжение</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здание требуемым количеством первичных средств </w:t>
            </w:r>
            <w:r>
              <w:rPr>
                <w:sz w:val="18"/>
                <w:szCs w:val="18"/>
              </w:rPr>
              <w:lastRenderedPageBreak/>
              <w:t xml:space="preserve">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Пункты 70, 468, 474, приложения № 1 и №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Имеет ли проверяемое лицо паспорта завода-</w:t>
            </w:r>
            <w:r>
              <w:rPr>
                <w:sz w:val="18"/>
                <w:szCs w:val="18"/>
              </w:rPr>
              <w:lastRenderedPageBreak/>
              <w:t xml:space="preserve">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вентиляции</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Определило ли проверяемое лицо порядок и </w:t>
            </w:r>
            <w:r>
              <w:rPr>
                <w:sz w:val="18"/>
                <w:szCs w:val="18"/>
              </w:rPr>
              <w:lastRenderedPageBreak/>
              <w:t xml:space="preserve">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Эвакуационные пути и выходы</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w:t>
            </w:r>
            <w:r>
              <w:rPr>
                <w:sz w:val="18"/>
                <w:szCs w:val="18"/>
              </w:rPr>
              <w:lastRenderedPageBreak/>
              <w:t xml:space="preserve">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Электротехническая продукция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tc>
          <w:tcPr>
            <w:tcW w:w="90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Огнезащитная обработка</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Территория объекта</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отопления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tc>
          <w:tcPr>
            <w:tcW w:w="30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p>
      <w:pPr>
        <w:pStyle w:val="FORMATTEXT"/>
        <w:jc w:val="right"/>
      </w:pPr>
      <w:r>
        <w:t>     </w:t>
      </w:r>
    </w:p>
    <w:p>
      <w:pPr>
        <w:pStyle w:val="FORMATTEXT"/>
        <w:jc w:val="right"/>
      </w:pPr>
      <w:r>
        <w:t>     </w:t>
      </w:r>
    </w:p>
    <w:p>
      <w:pPr>
        <w:pStyle w:val="FORMATTEXT"/>
        <w:jc w:val="right"/>
      </w:pPr>
      <w:r>
        <w:t>Приложение № 7</w:t>
      </w:r>
    </w:p>
    <w:p>
      <w:pPr>
        <w:pStyle w:val="FORMATTEXT"/>
        <w:jc w:val="right"/>
      </w:pPr>
      <w:r>
        <w:t>к приказу МЧС России</w:t>
      </w:r>
    </w:p>
    <w:p>
      <w:pPr>
        <w:pStyle w:val="FORMATTEXT"/>
        <w:jc w:val="right"/>
      </w:pPr>
      <w:r>
        <w:t xml:space="preserve">от 28 июня 2018 года № 261 </w:t>
      </w:r>
    </w:p>
    <w:p>
      <w:pPr>
        <w:pStyle w:val="HEADERTEXT"/>
        <w:rPr>
          <w:b/>
          <w:bCs/>
          <w:color w:val="auto"/>
        </w:rPr>
      </w:pPr>
    </w:p>
    <w:p>
      <w:pPr>
        <w:pStyle w:val="HEADERTEXT"/>
        <w:jc w:val="center"/>
        <w:rPr>
          <w:b/>
          <w:bCs/>
          <w:color w:val="auto"/>
        </w:rPr>
      </w:pPr>
      <w:r>
        <w:rPr>
          <w:b/>
          <w:bCs/>
          <w:color w:val="auto"/>
        </w:rPr>
        <w:t xml:space="preserve">      </w:t>
      </w:r>
    </w:p>
    <w:p>
      <w:pPr>
        <w:pStyle w:val="HEADERTEXT"/>
        <w:jc w:val="center"/>
        <w:rPr>
          <w:b/>
          <w:bCs/>
          <w:color w:val="auto"/>
        </w:rPr>
      </w:pPr>
      <w:r>
        <w:rPr>
          <w:b/>
          <w:bCs/>
          <w:color w:val="auto"/>
        </w:rPr>
        <w:t>     </w:t>
      </w:r>
    </w:p>
    <w:p>
      <w:pPr>
        <w:pStyle w:val="HEADERTEXT"/>
        <w:jc w:val="center"/>
        <w:rPr>
          <w:b/>
          <w:bCs/>
          <w:color w:val="auto"/>
        </w:rPr>
      </w:pPr>
      <w:r>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15"/>
        <w:gridCol w:w="2385"/>
        <w:gridCol w:w="615"/>
        <w:gridCol w:w="930"/>
        <w:gridCol w:w="1755"/>
        <w:gridCol w:w="15"/>
        <w:gridCol w:w="15"/>
        <w:gridCol w:w="150"/>
        <w:gridCol w:w="135"/>
        <w:gridCol w:w="15"/>
        <w:gridCol w:w="30"/>
        <w:gridCol w:w="135"/>
        <w:gridCol w:w="45"/>
        <w:gridCol w:w="180"/>
      </w:tblGrid>
      <w:tr>
        <w:tc>
          <w:tcPr>
            <w:tcW w:w="10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1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3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организации общественного питания (класс функциональной пожарной опасности Ф3.2), подлежащего федеральному государственному </w:t>
            </w:r>
            <w:r>
              <w:rPr>
                <w:sz w:val="18"/>
                <w:szCs w:val="18"/>
              </w:rPr>
              <w:lastRenderedPageBreak/>
              <w:t xml:space="preserve">пожарному надзору, при осуществлении контроля за соблюдением требований пожарной безопасности.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sz w:val="18"/>
                <w:szCs w:val="18"/>
              </w:rPr>
              <w:t>Предмет плановой проверки ограничивается обязательными требованиями, изложенными в форме проверочного листа.</w:t>
            </w:r>
          </w:p>
          <w:p>
            <w:pPr>
              <w:pStyle w:val="FORMATTEXT"/>
              <w:ind w:firstLine="568"/>
              <w:jc w:val="both"/>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621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lastRenderedPageBreak/>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2. Наименование юридического лица, фамилия, имя, отчество (при наличии) индивидуального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4"/>
          <w:wAfter w:w="390" w:type="dxa"/>
        </w:trPr>
        <w:tc>
          <w:tcPr>
            <w:tcW w:w="7140" w:type="dxa"/>
            <w:gridSpan w:val="5"/>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предпринимателя или гражданина, в отношении которого проводится проверка </w:t>
            </w:r>
          </w:p>
        </w:tc>
        <w:tc>
          <w:tcPr>
            <w:tcW w:w="1785" w:type="dxa"/>
            <w:gridSpan w:val="3"/>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4. Реквизиты распоряжения или приказа руководителя, заместителя руководителя органа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559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5. Учетный номер проверки и дата присвоения учетного номера проверки в едином реестре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109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6. Должность, фамилия и инициалы должностного лица, проводящего плановую проверку и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4"/>
          <w:wAfter w:w="390" w:type="dxa"/>
        </w:trPr>
        <w:tc>
          <w:tcPr>
            <w:tcW w:w="321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заполняющего проверочный лист </w:t>
            </w:r>
          </w:p>
        </w:tc>
        <w:tc>
          <w:tcPr>
            <w:tcW w:w="57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tc>
          <w:tcPr>
            <w:tcW w:w="90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Ответы на вопросы</w:t>
            </w:r>
            <w:r>
              <w:rPr>
                <w:noProof/>
                <w:position w:val="-8"/>
                <w:sz w:val="18"/>
                <w:szCs w:val="18"/>
              </w:rPr>
              <w:drawing>
                <wp:inline distT="0" distB="0" distL="0" distR="0">
                  <wp:extent cx="85725" cy="21907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 </w:t>
            </w:r>
          </w:p>
          <w:p>
            <w:pPr>
              <w:pStyle w:val="FORMATTEXT"/>
              <w:ind w:firstLine="568"/>
              <w:jc w:val="both"/>
              <w:rPr>
                <w:sz w:val="18"/>
                <w:szCs w:val="18"/>
              </w:rPr>
            </w:pPr>
            <w:r>
              <w:rPr>
                <w:noProof/>
                <w:position w:val="-8"/>
                <w:sz w:val="18"/>
                <w:szCs w:val="18"/>
              </w:rPr>
              <w:drawing>
                <wp:inline distT="0" distB="0" distL="0" distR="0">
                  <wp:extent cx="85725" cy="21907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pPr>
              <w:pStyle w:val="FORMATTEXT"/>
              <w:rPr>
                <w:sz w:val="18"/>
                <w:szCs w:val="18"/>
              </w:rPr>
            </w:pPr>
          </w:p>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Общие мероприятия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Статьи 4-6, 48-96 Технического регламента о требованиях пожарной безопасности (утвержден Федеральным законом от 22.07.2008 № 123-ФЗ)</w:t>
            </w:r>
            <w:r>
              <w:rPr>
                <w:noProof/>
                <w:position w:val="-8"/>
                <w:sz w:val="18"/>
                <w:szCs w:val="18"/>
              </w:rPr>
              <w:drawing>
                <wp:inline distT="0" distB="0" distL="0" distR="0">
                  <wp:extent cx="104775" cy="21907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pPr>
              <w:pStyle w:val="FORMATTEXT"/>
              <w:rPr>
                <w:sz w:val="18"/>
                <w:szCs w:val="18"/>
              </w:rPr>
            </w:pPr>
          </w:p>
          <w:p>
            <w:pPr>
              <w:pStyle w:val="FORMATTEXT"/>
              <w:rPr>
                <w:sz w:val="18"/>
                <w:szCs w:val="18"/>
              </w:rPr>
            </w:pPr>
            <w:r>
              <w:rPr>
                <w:sz w:val="18"/>
                <w:szCs w:val="18"/>
              </w:rPr>
              <w:t>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w:t>
            </w:r>
            <w:r>
              <w:rPr>
                <w:noProof/>
                <w:position w:val="-8"/>
                <w:sz w:val="18"/>
                <w:szCs w:val="18"/>
              </w:rPr>
              <w:drawing>
                <wp:inline distT="0" distB="0" distL="0" distR="0">
                  <wp:extent cx="104775" cy="21907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 </w:t>
            </w:r>
          </w:p>
          <w:p>
            <w:pPr>
              <w:pStyle w:val="FORMATTEXT"/>
              <w:jc w:val="both"/>
              <w:rPr>
                <w:sz w:val="18"/>
                <w:szCs w:val="18"/>
              </w:rPr>
            </w:pPr>
            <w:r>
              <w:rPr>
                <w:sz w:val="18"/>
                <w:szCs w:val="18"/>
              </w:rPr>
              <w:t>       </w:t>
            </w:r>
            <w:r>
              <w:rPr>
                <w:noProof/>
                <w:position w:val="-8"/>
                <w:sz w:val="18"/>
                <w:szCs w:val="18"/>
              </w:rPr>
              <w:drawing>
                <wp:inline distT="0" distB="0" distL="0" distR="0">
                  <wp:extent cx="104775" cy="21907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Собрание законодательства Российской Федерации, 28.07.2008, № 30, ст.3579; 16.07.2012, № 29, ст.3997; 08.07.2013, № 27, ст.3477; 30.06.2014, № 26, ст.3366; 20.07.2015, № 29, ст.4360; 04.07.2016, № 27, ст.4234; 31.07.2017, № 31, ст.4793.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Собрание законодательства Российской Федерации, 07.05.2012, № 19, ст.2415; 03.03.2014, № 9, ст.906; 30.06.2014, № 26, ст.3577; 16.03.2015, № 11, ст.1607; 16.11.2015, № 46, ст.6397; 11.04.2016, № 15, ст.2105; 29.08.2016, № 35, ст.5327; 27.03.2017, № 13, ст.1941.</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часть 5 статьи 6, части 1, 3-5 статьи 64 Технического регламента, приказ МЧС России от 24.02.2009 № 91 "Об утверждении формы и порядка регистрации декларации пожарной безопасности"</w:t>
            </w:r>
            <w:r>
              <w:rPr>
                <w:noProof/>
                <w:position w:val="-8"/>
                <w:sz w:val="18"/>
                <w:szCs w:val="18"/>
              </w:rPr>
              <w:drawing>
                <wp:inline distT="0" distB="0" distL="0" distR="0">
                  <wp:extent cx="104775" cy="21907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p>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w:t>
            </w:r>
            <w:r>
              <w:rPr>
                <w:sz w:val="18"/>
                <w:szCs w:val="18"/>
              </w:rPr>
              <w:lastRenderedPageBreak/>
              <w:t xml:space="preserve">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киосков?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ларьков?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w:t>
            </w:r>
            <w:r>
              <w:rPr>
                <w:sz w:val="18"/>
                <w:szCs w:val="18"/>
              </w:rPr>
              <w:lastRenderedPageBreak/>
              <w:t xml:space="preserve">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проведение не реже 1 раза в полугодие практических тренировок </w:t>
            </w:r>
            <w:r>
              <w:rPr>
                <w:sz w:val="18"/>
                <w:szCs w:val="18"/>
              </w:rPr>
              <w:lastRenderedPageBreak/>
              <w:t xml:space="preserve">лиц, осуществляющих свою деятельность на объекте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инструкции о действиях обслуживающего персонала на случай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Обучение мерам пожарной безопасности</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"Об утверждении Норм пожарной безопасности "Обучение мерам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пожарной безопасности работников организаций"</w:t>
            </w:r>
            <w:r>
              <w:rPr>
                <w:noProof/>
                <w:position w:val="-8"/>
                <w:sz w:val="18"/>
                <w:szCs w:val="18"/>
              </w:rPr>
              <w:drawing>
                <wp:inline distT="0" distB="0" distL="0" distR="0">
                  <wp:extent cx="104775" cy="21907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31.03.2008, № 13. </w:t>
            </w:r>
          </w:p>
          <w:p>
            <w:pPr>
              <w:pStyle w:val="FORMATTEXT"/>
              <w:rPr>
                <w:sz w:val="18"/>
                <w:szCs w:val="18"/>
              </w:rPr>
            </w:pPr>
          </w:p>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Обозначение мест для курения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подвальных и чердачных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tc>
          <w:tcPr>
            <w:tcW w:w="90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Первичные средства пожаротушения и противопожарное водоснабжение</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70, 468, 474, приложения № 1 и №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Имеет ли каждый огнетушитель, установленный на объекте защиты, паспорт завода-изготовителя и порядковый номер?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Нанесена ли проверяемым лицом дата зарядки огнетушителя с указанием месяца и года на </w:t>
            </w:r>
            <w:r>
              <w:rPr>
                <w:sz w:val="18"/>
                <w:szCs w:val="18"/>
              </w:rPr>
              <w:lastRenderedPageBreak/>
              <w:t xml:space="preserve">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Хранятся ли проверяемым лицом огнетушители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вентиляции</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Эвакуационные пути и выходы</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проходах?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тамбурах?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галереях?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площадках и маршах лестниц?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дверных проемах?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эвакуационных люках?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Электротехническая продукция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w:t>
            </w:r>
            <w:r>
              <w:rPr>
                <w:sz w:val="18"/>
                <w:szCs w:val="18"/>
              </w:rPr>
              <w:lastRenderedPageBreak/>
              <w:t xml:space="preserve">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Огнезащитная обработка</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Территория объекта</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w:t>
            </w:r>
            <w:r>
              <w:rPr>
                <w:sz w:val="18"/>
                <w:szCs w:val="18"/>
              </w:rPr>
              <w:lastRenderedPageBreak/>
              <w:t xml:space="preserve">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отопления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128.3.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 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заливка водой и удаление в специально отведенное </w:t>
            </w:r>
            <w:r>
              <w:rPr>
                <w:sz w:val="18"/>
                <w:szCs w:val="18"/>
              </w:rPr>
              <w:lastRenderedPageBreak/>
              <w:t xml:space="preserve">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tc>
          <w:tcPr>
            <w:tcW w:w="30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p>
      <w:pPr>
        <w:pStyle w:val="FORMATTEXT"/>
        <w:jc w:val="right"/>
      </w:pPr>
      <w:r>
        <w:t>     </w:t>
      </w:r>
    </w:p>
    <w:p>
      <w:pPr>
        <w:pStyle w:val="FORMATTEXT"/>
        <w:jc w:val="right"/>
      </w:pPr>
      <w:r>
        <w:t>     </w:t>
      </w:r>
    </w:p>
    <w:p>
      <w:pPr>
        <w:pStyle w:val="FORMATTEXT"/>
        <w:jc w:val="right"/>
      </w:pPr>
      <w:r>
        <w:t>Приложение № 8</w:t>
      </w:r>
    </w:p>
    <w:p>
      <w:pPr>
        <w:pStyle w:val="FORMATTEXT"/>
        <w:jc w:val="right"/>
      </w:pPr>
      <w:r>
        <w:t>к приказу МЧС России</w:t>
      </w:r>
    </w:p>
    <w:p>
      <w:pPr>
        <w:pStyle w:val="FORMATTEXT"/>
        <w:jc w:val="right"/>
      </w:pPr>
      <w:r>
        <w:t xml:space="preserve">от 28 июня 2018 года № 261 </w:t>
      </w:r>
    </w:p>
    <w:p>
      <w:pPr>
        <w:pStyle w:val="HEADERTEXT"/>
        <w:rPr>
          <w:b/>
          <w:bCs/>
          <w:color w:val="auto"/>
        </w:rPr>
      </w:pPr>
    </w:p>
    <w:p>
      <w:pPr>
        <w:pStyle w:val="HEADERTEXT"/>
        <w:jc w:val="center"/>
        <w:rPr>
          <w:b/>
          <w:bCs/>
          <w:color w:val="auto"/>
        </w:rPr>
      </w:pPr>
      <w:r>
        <w:rPr>
          <w:b/>
          <w:bCs/>
          <w:color w:val="auto"/>
        </w:rPr>
        <w:t xml:space="preserve">      </w:t>
      </w:r>
    </w:p>
    <w:p>
      <w:pPr>
        <w:pStyle w:val="HEADERTEXT"/>
        <w:jc w:val="center"/>
        <w:rPr>
          <w:b/>
          <w:bCs/>
          <w:color w:val="auto"/>
        </w:rPr>
      </w:pPr>
      <w:r>
        <w:rPr>
          <w:b/>
          <w:bCs/>
          <w:color w:val="auto"/>
        </w:rPr>
        <w:t>     </w:t>
      </w:r>
    </w:p>
    <w:p>
      <w:pPr>
        <w:pStyle w:val="HEADERTEXT"/>
        <w:jc w:val="center"/>
        <w:rPr>
          <w:b/>
          <w:bCs/>
          <w:color w:val="auto"/>
        </w:rPr>
      </w:pPr>
      <w:r>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60"/>
        <w:gridCol w:w="2340"/>
        <w:gridCol w:w="615"/>
        <w:gridCol w:w="960"/>
        <w:gridCol w:w="1725"/>
        <w:gridCol w:w="15"/>
        <w:gridCol w:w="165"/>
        <w:gridCol w:w="120"/>
        <w:gridCol w:w="15"/>
        <w:gridCol w:w="45"/>
        <w:gridCol w:w="120"/>
        <w:gridCol w:w="60"/>
      </w:tblGrid>
      <w:tr>
        <w:tc>
          <w:tcPr>
            <w:tcW w:w="10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1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вокзала (класс функциональной пожарной опасности Ф3.3), подлежащего федеральному государственному пожарному надзору, при осуществлении контроля за соблюдением требований пожарной безопасности.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sz w:val="18"/>
                <w:szCs w:val="18"/>
              </w:rPr>
              <w:t>Предмет плановой проверки ограничивается обязательными требованиями, изложенными в форме проверочного листа.</w:t>
            </w:r>
          </w:p>
          <w:p>
            <w:pPr>
              <w:pStyle w:val="FORMATTEXT"/>
              <w:ind w:firstLine="568"/>
              <w:jc w:val="both"/>
              <w:rPr>
                <w:sz w:val="18"/>
                <w:szCs w:val="18"/>
              </w:rPr>
            </w:pPr>
          </w:p>
        </w:tc>
      </w:tr>
      <w:tr>
        <w:trPr>
          <w:gridAfter w:val="3"/>
          <w:wAfter w:w="225" w:type="dxa"/>
        </w:trPr>
        <w:tc>
          <w:tcPr>
            <w:tcW w:w="621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2. Наименование юридического лица, фамилия, имя, отчество (при наличии) индивидуального </w:t>
            </w:r>
          </w:p>
        </w:tc>
      </w:tr>
      <w:tr>
        <w:trPr>
          <w:gridAfter w:val="1"/>
          <w:wAfter w:w="60" w:type="dxa"/>
        </w:trPr>
        <w:tc>
          <w:tcPr>
            <w:tcW w:w="7170" w:type="dxa"/>
            <w:gridSpan w:val="5"/>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предпринимателя или гражданина, в отношении которого проводится проверка </w:t>
            </w:r>
          </w:p>
        </w:tc>
        <w:tc>
          <w:tcPr>
            <w:tcW w:w="1725"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4. Реквизиты распоряжения или приказа руководителя, заместителя руководителя органа </w:t>
            </w:r>
          </w:p>
        </w:tc>
      </w:tr>
      <w:tr>
        <w:trPr>
          <w:gridAfter w:val="3"/>
          <w:wAfter w:w="225" w:type="dxa"/>
        </w:trPr>
        <w:tc>
          <w:tcPr>
            <w:tcW w:w="559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5. Учетный номер проверки и дата присвоения учетного номера проверки в едином реестре </w:t>
            </w:r>
          </w:p>
        </w:tc>
      </w:tr>
      <w:tr>
        <w:trPr>
          <w:gridAfter w:val="3"/>
          <w:wAfter w:w="225" w:type="dxa"/>
        </w:trPr>
        <w:tc>
          <w:tcPr>
            <w:tcW w:w="109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6. Должность, фамилия и инициалы должностного лица, проводящего плановую проверку и </w:t>
            </w:r>
          </w:p>
        </w:tc>
      </w:tr>
      <w:tr>
        <w:trPr>
          <w:gridAfter w:val="3"/>
          <w:wAfter w:w="225" w:type="dxa"/>
        </w:trPr>
        <w:tc>
          <w:tcPr>
            <w:tcW w:w="3255"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заполняющего проверочный лист </w:t>
            </w:r>
          </w:p>
        </w:tc>
        <w:tc>
          <w:tcPr>
            <w:tcW w:w="5640"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45"/>
        <w:gridCol w:w="135"/>
        <w:gridCol w:w="1065"/>
        <w:gridCol w:w="15"/>
        <w:gridCol w:w="165"/>
      </w:tblGrid>
      <w:tr>
        <w:tc>
          <w:tcPr>
            <w:tcW w:w="90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06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Наименование противопожарного мероприятия </w:t>
            </w:r>
          </w:p>
        </w:tc>
        <w:tc>
          <w:tcPr>
            <w:tcW w:w="29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Реквизиты нормативных правовых актов </w:t>
            </w:r>
          </w:p>
        </w:tc>
        <w:tc>
          <w:tcPr>
            <w:tcW w:w="12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Ответы на вопросы</w:t>
            </w:r>
            <w:r>
              <w:rPr>
                <w:noProof/>
                <w:position w:val="-8"/>
                <w:sz w:val="18"/>
                <w:szCs w:val="18"/>
              </w:rPr>
              <w:drawing>
                <wp:inline distT="0" distB="0" distL="0" distR="0">
                  <wp:extent cx="85725" cy="21907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 </w:t>
            </w:r>
          </w:p>
          <w:p>
            <w:pPr>
              <w:pStyle w:val="FORMATTEXT"/>
              <w:ind w:firstLine="568"/>
              <w:jc w:val="both"/>
              <w:rPr>
                <w:sz w:val="18"/>
                <w:szCs w:val="18"/>
              </w:rPr>
            </w:pPr>
            <w:r>
              <w:rPr>
                <w:noProof/>
                <w:position w:val="-8"/>
                <w:sz w:val="18"/>
                <w:szCs w:val="18"/>
              </w:rPr>
              <w:drawing>
                <wp:inline distT="0" distB="0" distL="0" distR="0">
                  <wp:extent cx="85725" cy="21907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pPr>
              <w:pStyle w:val="FORMATTEXT"/>
              <w:rPr>
                <w:sz w:val="18"/>
                <w:szCs w:val="18"/>
              </w:rPr>
            </w:pPr>
          </w:p>
          <w:p>
            <w:pPr>
              <w:pStyle w:val="FORMATTEXT"/>
              <w:rPr>
                <w:sz w:val="18"/>
                <w:szCs w:val="18"/>
              </w:rPr>
            </w:pPr>
          </w:p>
        </w:tc>
      </w:tr>
      <w:tr>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Общие мероприятия</w:t>
            </w:r>
            <w:r>
              <w:rPr>
                <w:sz w:val="18"/>
                <w:szCs w:val="18"/>
              </w:rPr>
              <w:t xml:space="preserve"> </w:t>
            </w: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2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Статьи 4-6, 48-96 Технического регламента о требованиях пожарной безопасности (утвержден Федеральным законом от 22.07.2008 № 123-ФЗ)</w:t>
            </w:r>
            <w:r>
              <w:rPr>
                <w:noProof/>
                <w:position w:val="-8"/>
                <w:sz w:val="18"/>
                <w:szCs w:val="18"/>
              </w:rPr>
              <w:drawing>
                <wp:inline distT="0" distB="0" distL="0" distR="0">
                  <wp:extent cx="104775" cy="2190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pPr>
              <w:pStyle w:val="FORMATTEXT"/>
              <w:rPr>
                <w:sz w:val="18"/>
                <w:szCs w:val="18"/>
              </w:rPr>
            </w:pPr>
          </w:p>
          <w:p>
            <w:pPr>
              <w:pStyle w:val="FORMATTEXT"/>
              <w:rPr>
                <w:sz w:val="18"/>
                <w:szCs w:val="18"/>
              </w:rPr>
            </w:pPr>
            <w:r>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w:t>
            </w:r>
            <w:r>
              <w:rPr>
                <w:sz w:val="18"/>
                <w:szCs w:val="18"/>
              </w:rPr>
              <w:lastRenderedPageBreak/>
              <w:t>Федерации от 25.04.2012 № 390 "О противопожарном режиме"</w:t>
            </w:r>
            <w:r>
              <w:rPr>
                <w:noProof/>
                <w:position w:val="-8"/>
                <w:sz w:val="18"/>
                <w:szCs w:val="18"/>
              </w:rPr>
              <w:drawing>
                <wp:inline distT="0" distB="0" distL="0" distR="0">
                  <wp:extent cx="104775" cy="21907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(далее - ППР). </w:t>
            </w: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наличию системы обеспечения пожарной безопасности?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противопожарным расстояниям между зданиями и сооружениями?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наружному противопожарному водоснабжению?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проездам и подъездам для пожарной техники?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людей при возникновении пожара?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пожарно-спасательных подразделений при ликвидации пожара?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иным системам противопожарной защиты?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2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соответствию алгоритма работы технических систем (средств) противопожарной защиты?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организационно-техническим мероприятиям по обеспечению пожарной безопасности объекта защиты?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расчетным величинам пожарных рисков? </w:t>
            </w:r>
          </w:p>
        </w:tc>
        <w:tc>
          <w:tcPr>
            <w:tcW w:w="292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 </w:t>
            </w:r>
          </w:p>
          <w:p>
            <w:pPr>
              <w:pStyle w:val="FORMATTEXT"/>
              <w:jc w:val="both"/>
              <w:rPr>
                <w:sz w:val="18"/>
                <w:szCs w:val="18"/>
              </w:rPr>
            </w:pPr>
            <w:r>
              <w:rPr>
                <w:sz w:val="18"/>
                <w:szCs w:val="18"/>
              </w:rPr>
              <w:t>       </w:t>
            </w:r>
            <w:r>
              <w:rPr>
                <w:noProof/>
                <w:position w:val="-8"/>
                <w:sz w:val="18"/>
                <w:szCs w:val="18"/>
              </w:rPr>
              <w:drawing>
                <wp:inline distT="0" distB="0" distL="0" distR="0">
                  <wp:extent cx="104775" cy="21907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Собрание законодательства Российской Федерации, 28.07.2008, № 30, ст.3579; 16.07.2012, № 29, ст.3997; 08.07.2013, № 27, ст.3477; 30.06.2014, № 26, ст.3366; 20.07.2015, № 29, ст.4360; 04.07.2016, № 27, ст.4234; 31.07.2017, № 31, ст.4793.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07.05.2012, № 19, ст.2415; 03.03.2014, № 9, ст.906; 30.06.2014, № 26, ст.3577; 16.03.2015, № 11, ст.1607; 16.11.2015, № 46, ст.6397; 11.04.2016, № 15, ст.2105; 29.08.2016, № 35, ст.5327; 27.03.2017, № 13, ст.1941. </w:t>
            </w:r>
          </w:p>
          <w:p>
            <w:pPr>
              <w:pStyle w:val="FORMATTEXT"/>
              <w:rPr>
                <w:sz w:val="18"/>
                <w:szCs w:val="18"/>
              </w:rPr>
            </w:pPr>
          </w:p>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часть 5 статьи 6, части 1, 3-5 статьи 64 Технического регламента, приказ МЧС России от 24.02.2009 № 91 "Об утверждении формы и порядка регистрации декларации пожарной безопасности"</w:t>
            </w:r>
            <w:r>
              <w:rPr>
                <w:noProof/>
                <w:position w:val="-8"/>
                <w:sz w:val="18"/>
                <w:szCs w:val="18"/>
              </w:rPr>
              <w:drawing>
                <wp:inline distT="0" distB="0" distL="0" distR="0">
                  <wp:extent cx="104775" cy="21907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p>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2, 460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w:t>
            </w:r>
            <w:r>
              <w:rPr>
                <w:sz w:val="18"/>
                <w:szCs w:val="18"/>
              </w:rPr>
              <w:lastRenderedPageBreak/>
              <w:t xml:space="preserve">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22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кладовых?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киосков?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очистка от снега и наледи в зимнее время наружных пожарных лестниц и ограждений на </w:t>
            </w:r>
            <w:r>
              <w:rPr>
                <w:sz w:val="18"/>
                <w:szCs w:val="18"/>
              </w:rPr>
              <w:lastRenderedPageBreak/>
              <w:t xml:space="preserve">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"о"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уборка помещений и стирка одежды с применением </w:t>
            </w:r>
            <w:r>
              <w:rPr>
                <w:sz w:val="18"/>
                <w:szCs w:val="18"/>
              </w:rPr>
              <w:lastRenderedPageBreak/>
              <w:t xml:space="preserve">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"з"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Обучение мерам пожарной безопасности</w:t>
            </w:r>
            <w:r>
              <w:rPr>
                <w:sz w:val="18"/>
                <w:szCs w:val="18"/>
              </w:rPr>
              <w:t xml:space="preserve"> </w:t>
            </w: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Пункт 3 ППР, приказ МЧС России от 12.12.2007 № 645 "Об утверждении Норм пожарной безопасности "Обучение мерам пожарной безопасности работников организаций"</w:t>
            </w:r>
            <w:r>
              <w:rPr>
                <w:noProof/>
                <w:position w:val="-8"/>
                <w:sz w:val="18"/>
                <w:szCs w:val="18"/>
              </w:rPr>
              <w:drawing>
                <wp:inline distT="0" distB="0" distL="0" distR="0">
                  <wp:extent cx="104775" cy="2190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31.03.2008, № 13. </w:t>
            </w:r>
          </w:p>
          <w:p>
            <w:pPr>
              <w:pStyle w:val="FORMATTEXT"/>
              <w:rPr>
                <w:sz w:val="18"/>
                <w:szCs w:val="18"/>
              </w:rPr>
            </w:pPr>
          </w:p>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Обозначение мест для курения</w:t>
            </w:r>
            <w:r>
              <w:rPr>
                <w:sz w:val="18"/>
                <w:szCs w:val="18"/>
              </w:rPr>
              <w:t xml:space="preserve"> </w:t>
            </w: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Первичные средства пожаротушения и противопожарное водоснабжение</w:t>
            </w:r>
            <w:r>
              <w:rPr>
                <w:sz w:val="18"/>
                <w:szCs w:val="18"/>
              </w:rPr>
              <w:t xml:space="preserve"> </w:t>
            </w: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70, 468, 474, приложения № 1 и № 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открывание дверей пожарных </w:t>
            </w:r>
            <w:r>
              <w:rPr>
                <w:sz w:val="18"/>
                <w:szCs w:val="18"/>
              </w:rPr>
              <w:lastRenderedPageBreak/>
              <w:t xml:space="preserve">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Имеет ли каждый огнетушитель, установленный на объекте защиты, паспорт завода-изготовителя и порядковый номер?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479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482-485 ППР Приложения № 5 и № 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tc>
          <w:tcPr>
            <w:tcW w:w="90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вентиляции</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подключения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Эвакуационные пути и выходы</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проходах?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Электротехническая продукция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обертывания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эксплуатации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Огнезащитная обработка</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повреждения средств огнезащиты: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w:t>
            </w:r>
            <w:r>
              <w:rPr>
                <w:sz w:val="18"/>
                <w:szCs w:val="18"/>
              </w:rPr>
              <w:lastRenderedPageBreak/>
              <w:t xml:space="preserve">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Территория объекта</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отопления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Источники открытого пламени</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колпака над керосиновой лампой или крышки </w:t>
            </w:r>
            <w:r>
              <w:rPr>
                <w:sz w:val="18"/>
                <w:szCs w:val="18"/>
              </w:rPr>
              <w:lastRenderedPageBreak/>
              <w:t xml:space="preserve">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tc>
          <w:tcPr>
            <w:tcW w:w="30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p>
      <w:pPr>
        <w:pStyle w:val="FORMATTEXT"/>
        <w:jc w:val="right"/>
      </w:pPr>
      <w:r>
        <w:t>     </w:t>
      </w:r>
    </w:p>
    <w:p>
      <w:pPr>
        <w:pStyle w:val="FORMATTEXT"/>
        <w:jc w:val="right"/>
      </w:pPr>
      <w:r>
        <w:t>     </w:t>
      </w:r>
    </w:p>
    <w:p>
      <w:pPr>
        <w:pStyle w:val="FORMATTEXT"/>
        <w:jc w:val="right"/>
      </w:pPr>
      <w:r>
        <w:t>Приложение № 9</w:t>
      </w:r>
    </w:p>
    <w:p>
      <w:pPr>
        <w:pStyle w:val="FORMATTEXT"/>
        <w:jc w:val="right"/>
      </w:pPr>
      <w:r>
        <w:t>к приказу МЧС России</w:t>
      </w:r>
    </w:p>
    <w:p>
      <w:pPr>
        <w:pStyle w:val="FORMATTEXT"/>
        <w:jc w:val="right"/>
      </w:pPr>
      <w:r>
        <w:t xml:space="preserve">от 28 июня 2018 года № 261 </w:t>
      </w:r>
    </w:p>
    <w:p>
      <w:pPr>
        <w:pStyle w:val="HEADERTEXT"/>
        <w:rPr>
          <w:b/>
          <w:bCs/>
          <w:color w:val="auto"/>
        </w:rPr>
      </w:pPr>
    </w:p>
    <w:p>
      <w:pPr>
        <w:pStyle w:val="HEADERTEXT"/>
        <w:jc w:val="center"/>
        <w:rPr>
          <w:b/>
          <w:bCs/>
          <w:color w:val="auto"/>
        </w:rPr>
      </w:pPr>
      <w:r>
        <w:rPr>
          <w:b/>
          <w:bCs/>
          <w:color w:val="auto"/>
        </w:rPr>
        <w:t xml:space="preserve">      </w:t>
      </w:r>
    </w:p>
    <w:p>
      <w:pPr>
        <w:pStyle w:val="HEADERTEXT"/>
        <w:jc w:val="center"/>
        <w:rPr>
          <w:b/>
          <w:bCs/>
          <w:color w:val="auto"/>
        </w:rPr>
      </w:pPr>
      <w:r>
        <w:rPr>
          <w:b/>
          <w:bCs/>
          <w:color w:val="auto"/>
        </w:rPr>
        <w:t>     </w:t>
      </w:r>
    </w:p>
    <w:p>
      <w:pPr>
        <w:pStyle w:val="HEADERTEXT"/>
        <w:jc w:val="center"/>
        <w:rPr>
          <w:b/>
          <w:bCs/>
          <w:color w:val="auto"/>
        </w:rPr>
      </w:pPr>
      <w:r>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60"/>
        <w:gridCol w:w="2340"/>
        <w:gridCol w:w="615"/>
        <w:gridCol w:w="945"/>
        <w:gridCol w:w="1725"/>
        <w:gridCol w:w="15"/>
        <w:gridCol w:w="15"/>
        <w:gridCol w:w="150"/>
        <w:gridCol w:w="135"/>
        <w:gridCol w:w="15"/>
        <w:gridCol w:w="30"/>
        <w:gridCol w:w="135"/>
        <w:gridCol w:w="45"/>
        <w:gridCol w:w="180"/>
      </w:tblGrid>
      <w:tr>
        <w:tc>
          <w:tcPr>
            <w:tcW w:w="10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1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поликлиники, амбулатории (класс функциональной пожарной опасности Ф3.4), подлежащих федеральному государственному пожарному надзору, при осуществлении контроля за соблюдением требований пожарной безопасности.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sz w:val="18"/>
                <w:szCs w:val="18"/>
              </w:rPr>
              <w:t>Предмет плановой проверки ограничивается обязательными требованиями, изложенными в форме проверочного листа.</w:t>
            </w:r>
          </w:p>
          <w:p>
            <w:pPr>
              <w:pStyle w:val="FORMATTEXT"/>
              <w:ind w:firstLine="568"/>
              <w:jc w:val="both"/>
              <w:rPr>
                <w:sz w:val="18"/>
                <w:szCs w:val="18"/>
              </w:rPr>
            </w:pPr>
          </w:p>
        </w:tc>
      </w:tr>
      <w:tr>
        <w:trPr>
          <w:gridAfter w:val="4"/>
          <w:wAfter w:w="390" w:type="dxa"/>
        </w:trPr>
        <w:tc>
          <w:tcPr>
            <w:tcW w:w="621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1. Наименование органа государственного контроля (надзора): </w:t>
            </w:r>
          </w:p>
        </w:tc>
        <w:tc>
          <w:tcPr>
            <w:tcW w:w="3000" w:type="dxa"/>
            <w:gridSpan w:val="7"/>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4"/>
          <w:wAfter w:w="390" w:type="dxa"/>
        </w:trPr>
        <w:tc>
          <w:tcPr>
            <w:tcW w:w="8910" w:type="dxa"/>
            <w:gridSpan w:val="8"/>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2. Наименование юридического лица, фамилия, имя, отчество (при наличии) индивидуального </w:t>
            </w:r>
          </w:p>
        </w:tc>
      </w:tr>
      <w:tr>
        <w:trPr>
          <w:gridAfter w:val="2"/>
          <w:wAfter w:w="225" w:type="dxa"/>
        </w:trPr>
        <w:tc>
          <w:tcPr>
            <w:tcW w:w="7155" w:type="dxa"/>
            <w:gridSpan w:val="5"/>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предпринимателя или гражданина, в отношении которого проводится проверка </w:t>
            </w:r>
          </w:p>
        </w:tc>
        <w:tc>
          <w:tcPr>
            <w:tcW w:w="1740" w:type="dxa"/>
            <w:gridSpan w:val="2"/>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trPr>
          <w:gridAfter w:val="4"/>
          <w:wAfter w:w="390" w:type="dxa"/>
        </w:trPr>
        <w:tc>
          <w:tcPr>
            <w:tcW w:w="8910" w:type="dxa"/>
            <w:gridSpan w:val="8"/>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4. Реквизиты распоряжения или приказа руководителя, заместителя руководителя органа </w:t>
            </w:r>
          </w:p>
        </w:tc>
      </w:tr>
      <w:tr>
        <w:trPr>
          <w:gridAfter w:val="4"/>
          <w:wAfter w:w="390" w:type="dxa"/>
        </w:trPr>
        <w:tc>
          <w:tcPr>
            <w:tcW w:w="559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государственного контроля (надзора) о проведении проверки </w:t>
            </w:r>
          </w:p>
        </w:tc>
        <w:tc>
          <w:tcPr>
            <w:tcW w:w="3315"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5. Учетный номер проверки и дата присвоения учетного номера проверки в едином реестре </w:t>
            </w:r>
          </w:p>
        </w:tc>
      </w:tr>
      <w:tr>
        <w:trPr>
          <w:gridAfter w:val="4"/>
          <w:wAfter w:w="390" w:type="dxa"/>
        </w:trPr>
        <w:tc>
          <w:tcPr>
            <w:tcW w:w="109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проверок </w:t>
            </w:r>
          </w:p>
        </w:tc>
        <w:tc>
          <w:tcPr>
            <w:tcW w:w="7800" w:type="dxa"/>
            <w:gridSpan w:val="6"/>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6. Должность, фамилия и инициалы должностного лица, проводящего плановую проверку и </w:t>
            </w:r>
          </w:p>
        </w:tc>
      </w:tr>
      <w:tr>
        <w:trPr>
          <w:gridAfter w:val="2"/>
          <w:wAfter w:w="225" w:type="dxa"/>
        </w:trPr>
        <w:tc>
          <w:tcPr>
            <w:tcW w:w="3255"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заполняющего проверочный лист </w:t>
            </w:r>
          </w:p>
        </w:tc>
        <w:tc>
          <w:tcPr>
            <w:tcW w:w="562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080"/>
      </w:tblGrid>
      <w:tr>
        <w:tc>
          <w:tcPr>
            <w:tcW w:w="90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Реквизиты нормативных правовых актов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Ответы на вопросы</w:t>
            </w:r>
            <w:r>
              <w:rPr>
                <w:noProof/>
                <w:position w:val="-8"/>
                <w:sz w:val="18"/>
                <w:szCs w:val="18"/>
              </w:rPr>
              <w:drawing>
                <wp:inline distT="0" distB="0" distL="0" distR="0">
                  <wp:extent cx="85725" cy="2190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 </w:t>
            </w:r>
          </w:p>
          <w:p>
            <w:pPr>
              <w:pStyle w:val="FORMATTEXT"/>
              <w:ind w:firstLine="568"/>
              <w:jc w:val="both"/>
              <w:rPr>
                <w:sz w:val="18"/>
                <w:szCs w:val="18"/>
              </w:rPr>
            </w:pPr>
            <w:r>
              <w:rPr>
                <w:noProof/>
                <w:position w:val="-8"/>
                <w:sz w:val="18"/>
                <w:szCs w:val="18"/>
              </w:rPr>
              <w:drawing>
                <wp:inline distT="0" distB="0" distL="0" distR="0">
                  <wp:extent cx="85725" cy="2190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pPr>
              <w:pStyle w:val="FORMATTEXT"/>
              <w:rPr>
                <w:sz w:val="18"/>
                <w:szCs w:val="18"/>
              </w:rPr>
            </w:pPr>
          </w:p>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Общие мероприятия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Статьи 4-6, 48-96 Технического регламента о требованиях пожарной безопасности (утвержден Федеральным законом от 22.07.2008 № 123-ФЗ)</w:t>
            </w:r>
            <w:r>
              <w:rPr>
                <w:noProof/>
                <w:position w:val="-8"/>
                <w:sz w:val="18"/>
                <w:szCs w:val="18"/>
              </w:rPr>
              <w:drawing>
                <wp:inline distT="0" distB="0" distL="0" distR="0">
                  <wp:extent cx="104775" cy="2190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pPr>
              <w:pStyle w:val="FORMATTEXT"/>
              <w:rPr>
                <w:sz w:val="18"/>
                <w:szCs w:val="18"/>
              </w:rPr>
            </w:pPr>
          </w:p>
          <w:p>
            <w:pPr>
              <w:pStyle w:val="FORMATTEXT"/>
              <w:rPr>
                <w:sz w:val="18"/>
                <w:szCs w:val="18"/>
              </w:rPr>
            </w:pPr>
            <w:r>
              <w:rPr>
                <w:sz w:val="18"/>
                <w:szCs w:val="18"/>
              </w:rPr>
              <w:t>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w:t>
            </w:r>
            <w:r>
              <w:rPr>
                <w:noProof/>
                <w:position w:val="-8"/>
                <w:sz w:val="18"/>
                <w:szCs w:val="18"/>
              </w:rPr>
              <w:drawing>
                <wp:inline distT="0" distB="0" distL="0" distR="0">
                  <wp:extent cx="104775" cy="21907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(далее -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 </w:t>
            </w:r>
          </w:p>
          <w:p>
            <w:pPr>
              <w:pStyle w:val="FORMATTEXT"/>
              <w:jc w:val="both"/>
              <w:rPr>
                <w:sz w:val="18"/>
                <w:szCs w:val="18"/>
              </w:rPr>
            </w:pPr>
            <w:r>
              <w:rPr>
                <w:sz w:val="18"/>
                <w:szCs w:val="18"/>
              </w:rPr>
              <w:t>       </w:t>
            </w:r>
            <w:r>
              <w:rPr>
                <w:noProof/>
                <w:position w:val="-8"/>
                <w:sz w:val="18"/>
                <w:szCs w:val="18"/>
              </w:rPr>
              <w:drawing>
                <wp:inline distT="0" distB="0" distL="0" distR="0">
                  <wp:extent cx="104775" cy="21907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Собрание законодательства Российской Федерации, 28.07.2008, № 30, ст.3579; 16.07.2012, № 29, ст.3997; 08.07.2013, № 27, ст.3477; 30.06.2014, № 26, ст.3366; 20.07.2015, № 29, ст.4360; 04.07.2016, № 27, ст.4234; 31.07.2017, № 31, ст.4793.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07.05.2012, № 19, ст.2415; 03.03.2014, № 9, ст.906; 30.06.2014, № 26, ст.3577; 16.03.2015, № 11, ст.1607; 16.11.2015, № 46, ст.6397; 11.04.2016, № 15, ст.2105; 29.08.2016, № 35, ст.5327; 27.03.2017, № 13, ст.1941. </w:t>
            </w:r>
          </w:p>
          <w:p>
            <w:pPr>
              <w:pStyle w:val="FORMATTEXT"/>
              <w:rPr>
                <w:sz w:val="18"/>
                <w:szCs w:val="18"/>
              </w:rPr>
            </w:pPr>
          </w:p>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часть 5 статьи 6, части 1, 3-5 статьи 64 Технического регламента, приказ МЧС России от 24.02.2009 № 91 "Об утверждении формы и порядка регистрации декларации пожарной безопасности"</w:t>
            </w:r>
            <w:r>
              <w:rPr>
                <w:noProof/>
                <w:position w:val="-8"/>
                <w:sz w:val="18"/>
                <w:szCs w:val="18"/>
              </w:rPr>
              <w:drawing>
                <wp:inline distT="0" distB="0" distL="0" distR="0">
                  <wp:extent cx="104775" cy="2190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lastRenderedPageBreak/>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p>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2, 460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и применение легковоспламеняющихся и горючих </w:t>
            </w:r>
            <w:r>
              <w:rPr>
                <w:sz w:val="18"/>
                <w:szCs w:val="18"/>
              </w:rPr>
              <w:lastRenderedPageBreak/>
              <w:t xml:space="preserve">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"а"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требование о запрете организации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23 ППР </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Очищены ли проверяемым лицом от мусора и посторонних предметов приямки у оконных </w:t>
            </w:r>
            <w:r>
              <w:rPr>
                <w:sz w:val="18"/>
                <w:szCs w:val="18"/>
              </w:rPr>
              <w:lastRenderedPageBreak/>
              <w:t xml:space="preserve">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26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регламентных работ по техническому </w:t>
            </w:r>
            <w:r>
              <w:rPr>
                <w:sz w:val="18"/>
                <w:szCs w:val="18"/>
              </w:rPr>
              <w:lastRenderedPageBreak/>
              <w:t xml:space="preserve">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более 50 детей в зданиях и сооружениях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детей на этаже с одним эвакуационным выходом?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w:t>
            </w:r>
            <w:r>
              <w:rPr>
                <w:sz w:val="18"/>
                <w:szCs w:val="18"/>
              </w:rPr>
              <w:lastRenderedPageBreak/>
              <w:t xml:space="preserve">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"о"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исправность </w:t>
            </w:r>
            <w:r>
              <w:rPr>
                <w:sz w:val="18"/>
                <w:szCs w:val="18"/>
              </w:rPr>
              <w:lastRenderedPageBreak/>
              <w:t xml:space="preserve">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53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136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136(1)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другие), общим весом не более 3 килограммов с учетом их совместимости в закрывающихся на замок металлических шкафах?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080"/>
      </w:tblGrid>
      <w:tr>
        <w:tc>
          <w:tcPr>
            <w:tcW w:w="90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Обучение мерам пожарной безопасности</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"Об утверждении Норм пожарной безопасности "Обучение мерам </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пожарной безопасности работников организаций"</w:t>
            </w:r>
            <w:r>
              <w:rPr>
                <w:noProof/>
                <w:position w:val="-8"/>
                <w:sz w:val="18"/>
                <w:szCs w:val="18"/>
              </w:rPr>
              <w:drawing>
                <wp:inline distT="0" distB="0" distL="0" distR="0">
                  <wp:extent cx="104775" cy="21907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0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 </w:t>
            </w:r>
          </w:p>
          <w:p>
            <w:pPr>
              <w:pStyle w:val="FORMATTEXT"/>
              <w:ind w:firstLine="568"/>
              <w:jc w:val="both"/>
              <w:rPr>
                <w:sz w:val="18"/>
                <w:szCs w:val="18"/>
              </w:rPr>
            </w:pPr>
            <w:r>
              <w:rPr>
                <w:noProof/>
                <w:position w:val="-8"/>
                <w:sz w:val="18"/>
                <w:szCs w:val="18"/>
              </w:rPr>
              <w:lastRenderedPageBreak/>
              <w:drawing>
                <wp:inline distT="0" distB="0" distL="0" distR="0">
                  <wp:extent cx="104775" cy="21907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31.03.2008, № 13. </w:t>
            </w:r>
          </w:p>
          <w:p>
            <w:pPr>
              <w:pStyle w:val="FORMATTEXT"/>
              <w:rPr>
                <w:sz w:val="18"/>
                <w:szCs w:val="18"/>
              </w:rPr>
            </w:pPr>
          </w:p>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Обозначение мест для курения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Первичные средства пожаротушения и противопожарное водоснабжение</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70, 468, 474, приложения № 1 и № 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w:t>
            </w:r>
            <w:r>
              <w:rPr>
                <w:sz w:val="18"/>
                <w:szCs w:val="18"/>
              </w:rPr>
              <w:lastRenderedPageBreak/>
              <w:t xml:space="preserve">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56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в коридорах, </w:t>
            </w:r>
            <w:r>
              <w:rPr>
                <w:sz w:val="18"/>
                <w:szCs w:val="18"/>
              </w:rPr>
              <w:lastRenderedPageBreak/>
              <w:t xml:space="preserve">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480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482-485 ППР Приложения № 5 и № 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вентиляции</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устройств блокировки вентиляционных систем с </w:t>
            </w:r>
            <w:r>
              <w:rPr>
                <w:sz w:val="18"/>
                <w:szCs w:val="18"/>
              </w:rPr>
              <w:lastRenderedPageBreak/>
              <w:t xml:space="preserve">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Эвакуационные пути и выходы</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в зданиях и сооружениях, в которых находятся пациенты, не способные передвигаться самостоятельно, носилок из расчета 1 носилки на 5 пациентов (инвалидов)?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проверяемым лицом требование об обеспечении объектов медицинских </w:t>
            </w:r>
            <w:r>
              <w:rPr>
                <w:sz w:val="18"/>
                <w:szCs w:val="18"/>
              </w:rPr>
              <w:lastRenderedPageBreak/>
              <w:t xml:space="preserve">организаций, расположенных в сельской местности, приставными лестницами из расчета 1 лестница на здание?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140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Электротехническая продукция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w:t>
            </w:r>
            <w:r>
              <w:rPr>
                <w:sz w:val="18"/>
                <w:szCs w:val="18"/>
              </w:rPr>
              <w:lastRenderedPageBreak/>
              <w:t xml:space="preserve">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"з"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Огнезащитная обработка</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________________ </w:t>
            </w:r>
          </w:p>
          <w:p>
            <w:pPr>
              <w:pStyle w:val="FORMATTEXT"/>
              <w:ind w:firstLine="568"/>
              <w:jc w:val="both"/>
              <w:rPr>
                <w:sz w:val="18"/>
                <w:szCs w:val="18"/>
              </w:rPr>
            </w:pPr>
            <w:r>
              <w:rPr>
                <w:sz w:val="18"/>
                <w:szCs w:val="18"/>
              </w:rPr>
              <w:t>* Нумерация соответствует оригиналу. - Примечание изготовителя базы данных.</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080"/>
      </w:tblGrid>
      <w:tr>
        <w:tc>
          <w:tcPr>
            <w:tcW w:w="90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Территория объекта</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противопожарных расстояний </w:t>
            </w:r>
            <w:r>
              <w:rPr>
                <w:sz w:val="18"/>
                <w:szCs w:val="18"/>
              </w:rPr>
              <w:lastRenderedPageBreak/>
              <w:t xml:space="preserve">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74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124.1.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72(1), 72(2)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отопления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w:t>
            </w:r>
            <w:r>
              <w:rPr>
                <w:sz w:val="18"/>
                <w:szCs w:val="18"/>
              </w:rPr>
              <w:lastRenderedPageBreak/>
              <w:t xml:space="preserve">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Источники открытого пламени</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tc>
          <w:tcPr>
            <w:tcW w:w="30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p>
      <w:pPr>
        <w:pStyle w:val="FORMATTEXT"/>
        <w:jc w:val="right"/>
      </w:pPr>
      <w:r>
        <w:t>     </w:t>
      </w:r>
    </w:p>
    <w:p>
      <w:pPr>
        <w:pStyle w:val="FORMATTEXT"/>
        <w:jc w:val="right"/>
      </w:pPr>
      <w:r>
        <w:t>     </w:t>
      </w:r>
    </w:p>
    <w:p>
      <w:pPr>
        <w:pStyle w:val="FORMATTEXT"/>
        <w:jc w:val="right"/>
      </w:pPr>
      <w:r>
        <w:t>Приложение № 10</w:t>
      </w:r>
    </w:p>
    <w:p>
      <w:pPr>
        <w:pStyle w:val="FORMATTEXT"/>
        <w:jc w:val="right"/>
      </w:pPr>
      <w:r>
        <w:t>к приказу МЧС России</w:t>
      </w:r>
    </w:p>
    <w:p>
      <w:pPr>
        <w:pStyle w:val="FORMATTEXT"/>
        <w:jc w:val="right"/>
      </w:pPr>
      <w:r>
        <w:t xml:space="preserve">от 28 июня 2018 года № 261 </w:t>
      </w:r>
    </w:p>
    <w:p>
      <w:pPr>
        <w:pStyle w:val="HEADERTEXT"/>
        <w:rPr>
          <w:b/>
          <w:bCs/>
          <w:color w:val="auto"/>
        </w:rPr>
      </w:pPr>
    </w:p>
    <w:p>
      <w:pPr>
        <w:pStyle w:val="HEADERTEXT"/>
        <w:jc w:val="center"/>
        <w:rPr>
          <w:b/>
          <w:bCs/>
          <w:color w:val="auto"/>
        </w:rPr>
      </w:pPr>
      <w:r>
        <w:rPr>
          <w:b/>
          <w:bCs/>
          <w:color w:val="auto"/>
        </w:rPr>
        <w:t xml:space="preserve">      </w:t>
      </w:r>
    </w:p>
    <w:p>
      <w:pPr>
        <w:pStyle w:val="HEADERTEXT"/>
        <w:jc w:val="center"/>
        <w:rPr>
          <w:b/>
          <w:bCs/>
          <w:color w:val="auto"/>
        </w:rPr>
      </w:pPr>
      <w:r>
        <w:rPr>
          <w:b/>
          <w:bCs/>
          <w:color w:val="auto"/>
        </w:rPr>
        <w:t>     </w:t>
      </w:r>
    </w:p>
    <w:p>
      <w:pPr>
        <w:pStyle w:val="HEADERTEXT"/>
        <w:jc w:val="center"/>
        <w:rPr>
          <w:b/>
          <w:bCs/>
          <w:color w:val="auto"/>
        </w:rPr>
      </w:pPr>
      <w:r>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85"/>
        <w:gridCol w:w="2415"/>
        <w:gridCol w:w="615"/>
        <w:gridCol w:w="930"/>
        <w:gridCol w:w="1755"/>
        <w:gridCol w:w="15"/>
        <w:gridCol w:w="165"/>
        <w:gridCol w:w="135"/>
        <w:gridCol w:w="15"/>
        <w:gridCol w:w="30"/>
        <w:gridCol w:w="135"/>
        <w:gridCol w:w="45"/>
      </w:tblGrid>
      <w:tr>
        <w:tc>
          <w:tcPr>
            <w:tcW w:w="10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0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организаций бытового и коммунального обслуживания с нерасчетным числом посадочных мест для посетителей (класс функциональной пожарной опасности Ф3.5), подлежащего федеральному государственному пожарному надзору, при осуществлении контроля за соблюдением требований пожарной безопасности.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sz w:val="18"/>
                <w:szCs w:val="18"/>
              </w:rPr>
              <w:t>Предмет плановой проверки ограничивается обязательными требованиями, изложенными в форме проверочного листа.</w:t>
            </w:r>
          </w:p>
          <w:p>
            <w:pPr>
              <w:pStyle w:val="FORMATTEXT"/>
              <w:ind w:firstLine="568"/>
              <w:jc w:val="both"/>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2. Наименование юридического лица, фамилия, имя, отчество (при наличии) индивидуального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7140" w:type="dxa"/>
            <w:gridSpan w:val="5"/>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предпринимателя или гражданина, в отношении которого проводится проверка </w:t>
            </w:r>
          </w:p>
        </w:tc>
        <w:tc>
          <w:tcPr>
            <w:tcW w:w="1770" w:type="dxa"/>
            <w:gridSpan w:val="2"/>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4. Реквизиты распоряжения или приказа руководителя, заместителя руководителя органа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lastRenderedPageBreak/>
              <w:t xml:space="preserve">5. Учетный номер проверки и дата присвоения учетного номера проверки в едином реестре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109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6. Должность, фамилия и инициалы должностного лица, проводящего плановую проверку и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3"/>
          <w:wAfter w:w="210" w:type="dxa"/>
        </w:trPr>
        <w:tc>
          <w:tcPr>
            <w:tcW w:w="318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заполняющего проверочный лист </w:t>
            </w:r>
          </w:p>
        </w:tc>
        <w:tc>
          <w:tcPr>
            <w:tcW w:w="573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tc>
          <w:tcPr>
            <w:tcW w:w="90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Ответы на вопросы</w:t>
            </w:r>
            <w:r>
              <w:rPr>
                <w:noProof/>
                <w:position w:val="-8"/>
                <w:sz w:val="18"/>
                <w:szCs w:val="18"/>
              </w:rPr>
              <w:drawing>
                <wp:inline distT="0" distB="0" distL="0" distR="0">
                  <wp:extent cx="85725" cy="2190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 </w:t>
            </w:r>
          </w:p>
          <w:p>
            <w:pPr>
              <w:pStyle w:val="FORMATTEXT"/>
              <w:ind w:firstLine="568"/>
              <w:jc w:val="both"/>
              <w:rPr>
                <w:sz w:val="18"/>
                <w:szCs w:val="18"/>
              </w:rPr>
            </w:pPr>
            <w:r>
              <w:rPr>
                <w:noProof/>
                <w:position w:val="-8"/>
                <w:sz w:val="18"/>
                <w:szCs w:val="18"/>
              </w:rPr>
              <w:drawing>
                <wp:inline distT="0" distB="0" distL="0" distR="0">
                  <wp:extent cx="85725" cy="2190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pPr>
              <w:pStyle w:val="FORMATTEXT"/>
              <w:rPr>
                <w:sz w:val="18"/>
                <w:szCs w:val="18"/>
              </w:rPr>
            </w:pPr>
          </w:p>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Общие мероприятия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Статьи 4-6, 48-96 Технического регламента о требованиях пожарной безопасности (утвержден Федеральным законом от 22.07.2008 № 123-ФЗ)</w:t>
            </w:r>
            <w:r>
              <w:rPr>
                <w:noProof/>
                <w:position w:val="-8"/>
                <w:sz w:val="18"/>
                <w:szCs w:val="18"/>
              </w:rPr>
              <w:drawing>
                <wp:inline distT="0" distB="0" distL="0" distR="0">
                  <wp:extent cx="104775" cy="2190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pPr>
              <w:pStyle w:val="FORMATTEXT"/>
              <w:rPr>
                <w:sz w:val="18"/>
                <w:szCs w:val="18"/>
              </w:rPr>
            </w:pPr>
          </w:p>
          <w:p>
            <w:pPr>
              <w:pStyle w:val="FORMATTEXT"/>
              <w:rPr>
                <w:sz w:val="18"/>
                <w:szCs w:val="18"/>
              </w:rPr>
            </w:pPr>
            <w:r>
              <w:rPr>
                <w:sz w:val="18"/>
                <w:szCs w:val="18"/>
              </w:rPr>
              <w:t>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w:t>
            </w:r>
            <w:r>
              <w:rPr>
                <w:noProof/>
                <w:position w:val="-8"/>
                <w:sz w:val="18"/>
                <w:szCs w:val="18"/>
              </w:rPr>
              <w:drawing>
                <wp:inline distT="0" distB="0" distL="0" distR="0">
                  <wp:extent cx="104775" cy="2190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людей при </w:t>
            </w:r>
            <w:r>
              <w:rPr>
                <w:sz w:val="18"/>
                <w:szCs w:val="18"/>
              </w:rPr>
              <w:lastRenderedPageBreak/>
              <w:t xml:space="preserve">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 </w:t>
            </w:r>
          </w:p>
          <w:p>
            <w:pPr>
              <w:pStyle w:val="FORMATTEXT"/>
              <w:jc w:val="both"/>
              <w:rPr>
                <w:sz w:val="18"/>
                <w:szCs w:val="18"/>
              </w:rPr>
            </w:pPr>
            <w:r>
              <w:rPr>
                <w:sz w:val="18"/>
                <w:szCs w:val="18"/>
              </w:rPr>
              <w:t>       </w:t>
            </w:r>
            <w:r>
              <w:rPr>
                <w:noProof/>
                <w:position w:val="-8"/>
                <w:sz w:val="18"/>
                <w:szCs w:val="18"/>
              </w:rPr>
              <w:drawing>
                <wp:inline distT="0" distB="0" distL="0" distR="0">
                  <wp:extent cx="104775" cy="2190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Собрание законодательства Российской Федерации, 28.07.2008, № 30, ст.3579; 16.07.2012, № 29, ст.3997; 08.07.2013, № 27, ст.3477; 30.06.2014, № 26, ст.3366; 20.07.2015, № 29, ст.4360; 04.07.2016, № 27, ст.4234; 31.07.2017, № 31, ст.4793.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07.05.2012, № 19, ст.2415; 03.03.2014, № 9, ст.906; 30.06.2014, № 26, ст.3577; 16.03.2015, № 11, ст.1607; 16.11.2015, № 46, ст.6397; 11.04.2016, № 15, ст.2105; 29.08.2016, № 35, ст.5327; 27.03.2017, № 13, ст.1941. </w:t>
            </w:r>
          </w:p>
          <w:p>
            <w:pPr>
              <w:pStyle w:val="FORMATTEXT"/>
              <w:rPr>
                <w:sz w:val="18"/>
                <w:szCs w:val="18"/>
              </w:rPr>
            </w:pPr>
          </w:p>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часть 5 статьи 6, части 1, 3-5 статьи 64 Технического регламента, приказ МЧС России от 24.02.2009 № 91 "Об утверждении формы и порядка регистрации декларации пожарной безопасности"</w:t>
            </w:r>
            <w:r>
              <w:rPr>
                <w:noProof/>
                <w:position w:val="-8"/>
                <w:sz w:val="18"/>
                <w:szCs w:val="18"/>
              </w:rPr>
              <w:drawing>
                <wp:inline distT="0" distB="0" distL="0" distR="0">
                  <wp:extent cx="104775" cy="2190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p>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Отражены ли проверяемым лицом в инструкции о мерах пожарной безопасности следующие </w:t>
            </w:r>
            <w:r>
              <w:rPr>
                <w:sz w:val="18"/>
                <w:szCs w:val="18"/>
              </w:rPr>
              <w:lastRenderedPageBreak/>
              <w:t xml:space="preserve">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w:t>
            </w:r>
            <w:r>
              <w:rPr>
                <w:sz w:val="18"/>
                <w:szCs w:val="18"/>
              </w:rPr>
              <w:lastRenderedPageBreak/>
              <w:t xml:space="preserve">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"б" пункта 23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ограничивает ли их размещение проветривание лестничных клеток, а также других </w:t>
            </w:r>
            <w:r>
              <w:rPr>
                <w:sz w:val="18"/>
                <w:szCs w:val="18"/>
              </w:rPr>
              <w:lastRenderedPageBreak/>
              <w:t xml:space="preserve">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63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телефонной связью и ручными электрическими фонарями пожарный пост (диспетчерская) проверяемого лица?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w:t>
            </w:r>
            <w:r>
              <w:rPr>
                <w:sz w:val="18"/>
                <w:szCs w:val="18"/>
              </w:rPr>
              <w:lastRenderedPageBreak/>
              <w:t xml:space="preserve">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Обучение мерам пожарной безопасности</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"Об утверждении Норм пожарной безопасности "Обучение мерам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пожарной безопасности работников организаций"</w:t>
            </w:r>
            <w:r>
              <w:rPr>
                <w:noProof/>
                <w:position w:val="-8"/>
                <w:sz w:val="18"/>
                <w:szCs w:val="18"/>
              </w:rPr>
              <w:drawing>
                <wp:inline distT="0" distB="0" distL="0" distR="0">
                  <wp:extent cx="104775" cy="2190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31.03.2008, № 13. </w:t>
            </w:r>
          </w:p>
          <w:p>
            <w:pPr>
              <w:pStyle w:val="FORMATTEXT"/>
              <w:rPr>
                <w:sz w:val="18"/>
                <w:szCs w:val="18"/>
              </w:rPr>
            </w:pPr>
          </w:p>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Согласованы ли проверяемым лицом </w:t>
            </w:r>
            <w:r>
              <w:rPr>
                <w:sz w:val="18"/>
                <w:szCs w:val="18"/>
              </w:rPr>
              <w:lastRenderedPageBreak/>
              <w:t xml:space="preserve">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3 ППР, приказ МЧС России </w:t>
            </w:r>
            <w:r>
              <w:rPr>
                <w:sz w:val="18"/>
                <w:szCs w:val="18"/>
              </w:rPr>
              <w:lastRenderedPageBreak/>
              <w:t xml:space="preserve">от 12.12.2007 №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tc>
          <w:tcPr>
            <w:tcW w:w="90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Обозначение мест для курения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Первичные средства пожаротушения и противопожарное водоснабжение</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70, 468, 474, приложения № 1 и №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482-485 ППР Приложения № 5 и №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вентиляции</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Эвакуационные пути и выходы</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вешалок для одежды?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гардеробов?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Электротехническая продукция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w:t>
            </w:r>
            <w:r>
              <w:rPr>
                <w:sz w:val="18"/>
                <w:szCs w:val="18"/>
              </w:rPr>
              <w:lastRenderedPageBreak/>
              <w:t xml:space="preserve">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обертывания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эксплуатации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Огнезащитная обработка</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Территория объекта</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временных строений на расстоянии не менее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Предусмотрено ли проверяемым лицом создание защитных противопожарных минерализованных </w:t>
            </w:r>
            <w:r>
              <w:rPr>
                <w:sz w:val="18"/>
                <w:szCs w:val="18"/>
              </w:rPr>
              <w:lastRenderedPageBreak/>
              <w:t xml:space="preserve">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tc>
          <w:tcPr>
            <w:tcW w:w="90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отопления</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126.3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Источники открытого пламени</w:t>
            </w:r>
            <w:r>
              <w:rPr>
                <w:sz w:val="18"/>
                <w:szCs w:val="18"/>
              </w:rPr>
              <w:t xml:space="preserve"> </w:t>
            </w: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tc>
          <w:tcPr>
            <w:tcW w:w="30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p>
      <w:pPr>
        <w:pStyle w:val="FORMATTEXT"/>
        <w:jc w:val="right"/>
      </w:pPr>
    </w:p>
    <w:p>
      <w:pPr>
        <w:pStyle w:val="FORMATTEXT"/>
        <w:jc w:val="right"/>
      </w:pPr>
      <w:r>
        <w:lastRenderedPageBreak/>
        <w:t>     </w:t>
      </w:r>
    </w:p>
    <w:p>
      <w:pPr>
        <w:pStyle w:val="FORMATTEXT"/>
        <w:jc w:val="right"/>
      </w:pPr>
      <w:r>
        <w:t>     </w:t>
      </w:r>
    </w:p>
    <w:p>
      <w:pPr>
        <w:pStyle w:val="FORMATTEXT"/>
        <w:jc w:val="right"/>
      </w:pPr>
      <w:r>
        <w:t>Приложение № 11</w:t>
      </w:r>
    </w:p>
    <w:p>
      <w:pPr>
        <w:pStyle w:val="FORMATTEXT"/>
        <w:jc w:val="right"/>
      </w:pPr>
      <w:r>
        <w:t>к приказу МЧС России</w:t>
      </w:r>
    </w:p>
    <w:p>
      <w:pPr>
        <w:pStyle w:val="FORMATTEXT"/>
        <w:jc w:val="right"/>
      </w:pPr>
      <w:r>
        <w:t xml:space="preserve">от 28 июня 2018 года № 261 </w:t>
      </w:r>
    </w:p>
    <w:p>
      <w:pPr>
        <w:pStyle w:val="HEADERTEXT"/>
        <w:rPr>
          <w:b/>
          <w:bCs/>
          <w:color w:val="auto"/>
        </w:rPr>
      </w:pPr>
    </w:p>
    <w:p>
      <w:pPr>
        <w:pStyle w:val="HEADERTEXT"/>
        <w:jc w:val="center"/>
        <w:rPr>
          <w:b/>
          <w:bCs/>
          <w:color w:val="auto"/>
        </w:rPr>
      </w:pPr>
      <w:r>
        <w:rPr>
          <w:b/>
          <w:bCs/>
          <w:color w:val="auto"/>
        </w:rPr>
        <w:t xml:space="preserve">      </w:t>
      </w:r>
    </w:p>
    <w:p>
      <w:pPr>
        <w:pStyle w:val="HEADERTEXT"/>
        <w:jc w:val="center"/>
        <w:rPr>
          <w:b/>
          <w:bCs/>
          <w:color w:val="auto"/>
        </w:rPr>
      </w:pPr>
      <w:r>
        <w:rPr>
          <w:b/>
          <w:bCs/>
          <w:color w:val="auto"/>
        </w:rPr>
        <w:t>     </w:t>
      </w:r>
    </w:p>
    <w:p>
      <w:pPr>
        <w:pStyle w:val="HEADERTEXT"/>
        <w:jc w:val="center"/>
        <w:rPr>
          <w:b/>
          <w:bCs/>
          <w:color w:val="auto"/>
        </w:rPr>
      </w:pPr>
      <w:r>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70"/>
        <w:gridCol w:w="2430"/>
        <w:gridCol w:w="615"/>
        <w:gridCol w:w="1035"/>
        <w:gridCol w:w="1650"/>
        <w:gridCol w:w="15"/>
        <w:gridCol w:w="165"/>
        <w:gridCol w:w="135"/>
        <w:gridCol w:w="45"/>
      </w:tblGrid>
      <w:tr>
        <w:tc>
          <w:tcPr>
            <w:tcW w:w="10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0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43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03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издания физкультурно-оздоровительного комплекса и спортивно-тренировочного учреждения с помещениями без трибун для зрителей, бытового помещения, бани (класс функциональной пожарной опасности Ф3.6), при осуществлении контроля за соблюдением требований пожарной безопасности.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sz w:val="18"/>
                <w:szCs w:val="18"/>
              </w:rPr>
              <w:t>Предмет плановой проверки ограничивается обязательными требованиями, изложенными в форме проверочного листа.</w:t>
            </w:r>
          </w:p>
          <w:p>
            <w:pPr>
              <w:pStyle w:val="FORMATTEXT"/>
              <w:ind w:firstLine="568"/>
              <w:jc w:val="both"/>
              <w:rPr>
                <w:sz w:val="18"/>
                <w:szCs w:val="18"/>
              </w:rPr>
            </w:pPr>
          </w:p>
        </w:tc>
      </w:tr>
      <w:tr>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2. Наименование юридического лица, фамилия, имя, отчество (при наличии) индивидуального </w:t>
            </w:r>
          </w:p>
        </w:tc>
      </w:tr>
      <w:tr>
        <w:trPr>
          <w:gridAfter w:val="1"/>
          <w:wAfter w:w="45" w:type="dxa"/>
        </w:trPr>
        <w:tc>
          <w:tcPr>
            <w:tcW w:w="7245" w:type="dxa"/>
            <w:gridSpan w:val="5"/>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предпринимателя или гражданина, в отношении которого проводится проверка </w:t>
            </w:r>
          </w:p>
        </w:tc>
        <w:tc>
          <w:tcPr>
            <w:tcW w:w="16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3. Место проведения плановой проверки с заполнением проверочного листа и (или) указание на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используемые юридическим лицом, индивидуальным предпринимателем объекты защиты </w:t>
            </w:r>
          </w:p>
        </w:tc>
      </w:tr>
      <w:tr>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4. Реквизиты распоряжения или приказа руководителя, заместителя руководителя органа </w:t>
            </w:r>
          </w:p>
        </w:tc>
      </w:tr>
      <w:tr>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5. Учетный номер проверки и дата присвоения учетного номера проверки в едином реестре </w:t>
            </w:r>
          </w:p>
        </w:tc>
      </w:tr>
      <w:tr>
        <w:trPr>
          <w:gridAfter w:val="1"/>
          <w:wAfter w:w="45" w:type="dxa"/>
        </w:trPr>
        <w:tc>
          <w:tcPr>
            <w:tcW w:w="109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6. Должность, фамилия и инициалы должностного лица, проводящего плановую проверку и </w:t>
            </w:r>
          </w:p>
        </w:tc>
      </w:tr>
      <w:tr>
        <w:trPr>
          <w:gridAfter w:val="1"/>
          <w:wAfter w:w="45" w:type="dxa"/>
        </w:trPr>
        <w:tc>
          <w:tcPr>
            <w:tcW w:w="3165"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заполняющего проверочный лист </w:t>
            </w:r>
          </w:p>
        </w:tc>
        <w:tc>
          <w:tcPr>
            <w:tcW w:w="5730"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Ответы на вопросы</w:t>
            </w:r>
            <w:r>
              <w:rPr>
                <w:noProof/>
                <w:position w:val="-8"/>
                <w:sz w:val="18"/>
                <w:szCs w:val="18"/>
              </w:rPr>
              <w:drawing>
                <wp:inline distT="0" distB="0" distL="0" distR="0">
                  <wp:extent cx="85725" cy="2190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85725" cy="2190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pPr>
              <w:pStyle w:val="FORMATTEXT"/>
              <w:rPr>
                <w:sz w:val="18"/>
                <w:szCs w:val="18"/>
              </w:rPr>
            </w:pPr>
          </w:p>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Общие мероприятия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Статьи 4-6, 48-96 Технического регламента о требованиях пожарной безопасности (утвержден Федеральным законом от 22.07.2008 № 123-ФЗ)</w:t>
            </w:r>
            <w:r>
              <w:rPr>
                <w:noProof/>
                <w:position w:val="-8"/>
                <w:sz w:val="18"/>
                <w:szCs w:val="18"/>
              </w:rPr>
              <w:drawing>
                <wp:inline distT="0" distB="0" distL="0" distR="0">
                  <wp:extent cx="104775" cy="21907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pPr>
              <w:pStyle w:val="FORMATTEXT"/>
              <w:rPr>
                <w:sz w:val="18"/>
                <w:szCs w:val="18"/>
              </w:rPr>
            </w:pPr>
          </w:p>
          <w:p>
            <w:pPr>
              <w:pStyle w:val="FORMATTEXT"/>
              <w:rPr>
                <w:sz w:val="18"/>
                <w:szCs w:val="18"/>
              </w:rPr>
            </w:pPr>
            <w:r>
              <w:rPr>
                <w:sz w:val="18"/>
                <w:szCs w:val="18"/>
              </w:rPr>
              <w:t>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w:t>
            </w:r>
            <w:r>
              <w:rPr>
                <w:noProof/>
                <w:position w:val="-8"/>
                <w:sz w:val="18"/>
                <w:szCs w:val="18"/>
              </w:rPr>
              <w:drawing>
                <wp:inline distT="0" distB="0" distL="0" distR="0">
                  <wp:extent cx="104775" cy="21907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размещению, управлению и взаимодействию </w:t>
            </w:r>
            <w:r>
              <w:rPr>
                <w:sz w:val="18"/>
                <w:szCs w:val="18"/>
              </w:rPr>
              <w:lastRenderedPageBreak/>
              <w:t xml:space="preserve">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28.07.2008, № 30, ст.3579; 16.07.2012, № 29, ст.3997; 08.07.2013, № 27, ст.3477; 30.06.2014, № 26, ст.3366; 20.07.2015, № 29, ст.4360; 04.07.2016, № 27, ст.4234; 31.07.2017, № 31, ст.4793. </w:t>
            </w:r>
          </w:p>
          <w:p>
            <w:pPr>
              <w:pStyle w:val="FORMATTEXT"/>
              <w:jc w:val="both"/>
              <w:rPr>
                <w:sz w:val="18"/>
                <w:szCs w:val="18"/>
              </w:rPr>
            </w:pPr>
          </w:p>
          <w:p>
            <w:pPr>
              <w:pStyle w:val="FORMATTEXT"/>
              <w:jc w:val="both"/>
              <w:rPr>
                <w:sz w:val="18"/>
                <w:szCs w:val="18"/>
              </w:rPr>
            </w:pP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07.05.2012, № 19, ст.2415; 03.03.2014, № 9, ст.906; 30.06.2014, № 26, ст.3577; 16.03.2015, № 11, ст.1607; 16.11.2015, № 46, ст.6397; 11.04.2016, № 15, ст.2105; 29.08.2016, № 35, ст.5327; 27.03.2017, № 13, ст.1941.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часть 5 статьи 6, части 1, 3-5 статьи 64 Технического регламента, приказ МЧС России от 24.02.2009 № 91 "Об утверждении формы и порядка регистрации декларации пожарной безопасности"</w:t>
            </w:r>
            <w:r>
              <w:rPr>
                <w:noProof/>
                <w:position w:val="-8"/>
                <w:sz w:val="18"/>
                <w:szCs w:val="18"/>
              </w:rPr>
              <w:drawing>
                <wp:inline distT="0" distB="0" distL="0" distR="0">
                  <wp:extent cx="104775" cy="2190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расположение мест для курения, применения </w:t>
            </w:r>
            <w:r>
              <w:rPr>
                <w:sz w:val="18"/>
                <w:szCs w:val="18"/>
              </w:rPr>
              <w:lastRenderedPageBreak/>
              <w:t xml:space="preserve">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и эксплуатации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w:t>
            </w:r>
            <w:r>
              <w:rPr>
                <w:sz w:val="18"/>
                <w:szCs w:val="18"/>
              </w:rPr>
              <w:lastRenderedPageBreak/>
              <w:t xml:space="preserve">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C2 и 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более 50 детей в зданиях и сооружениях IV и V степеней огнестойкости, а также класса конструктивной пожарной опасности G2 и 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детей на этаже с одним эвакуационным выходом?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при проведении мероприятий с массовым пребыванием людей (50 человек и более) в зданиях IV и V степеней огнестойкости помещений выше 2-го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Обучение мерам пожарной безопасности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Пункт 3 ППР, приказ МЧС России от 12.12.2007 № 645 "Об утверждении Норм пожарной безопасности "Обучение мерам пожарной безопасности работников организации"</w:t>
            </w:r>
            <w:r>
              <w:rPr>
                <w:noProof/>
                <w:position w:val="-8"/>
                <w:sz w:val="18"/>
                <w:szCs w:val="18"/>
              </w:rPr>
              <w:drawing>
                <wp:inline distT="0" distB="0" distL="0" distR="0">
                  <wp:extent cx="104775" cy="2190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31.03.2008, № 13.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Обозначение мест для курения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Первичные средства пожаротушения и противопожарное водоснабжение</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70, 468, 474, приложения № 1 и №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w:t>
            </w:r>
            <w:r>
              <w:rPr>
                <w:sz w:val="18"/>
                <w:szCs w:val="18"/>
              </w:rPr>
              <w:lastRenderedPageBreak/>
              <w:t xml:space="preserve">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482-485 ППР Приложения № 5 и №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вентиляции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Эвакуационные пути и выходы</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Электротехническая продукция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w:t>
            </w:r>
            <w:r>
              <w:rPr>
                <w:sz w:val="18"/>
                <w:szCs w:val="18"/>
              </w:rPr>
              <w:lastRenderedPageBreak/>
              <w:t xml:space="preserve">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Огнезащитная обработка</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Территория объекта</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отопления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w:t>
            </w:r>
            <w:r>
              <w:rPr>
                <w:sz w:val="18"/>
                <w:szCs w:val="18"/>
              </w:rPr>
              <w:lastRenderedPageBreak/>
              <w:t xml:space="preserve">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Источники открытого пламени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w:t>
            </w:r>
            <w:r>
              <w:rPr>
                <w:sz w:val="18"/>
                <w:szCs w:val="18"/>
              </w:rPr>
              <w:lastRenderedPageBreak/>
              <w:t xml:space="preserve">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tc>
          <w:tcPr>
            <w:tcW w:w="30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r>
      <w:tr>
        <w:tc>
          <w:tcPr>
            <w:tcW w:w="309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r>
    </w:tbl>
    <w:p>
      <w:pPr>
        <w:widowControl w:val="0"/>
        <w:autoSpaceDE w:val="0"/>
        <w:autoSpaceDN w:val="0"/>
        <w:adjustRightInd w:val="0"/>
        <w:spacing w:after="0" w:line="240" w:lineRule="auto"/>
        <w:rPr>
          <w:rFonts w:ascii="Arial, sans-serif" w:hAnsi="Arial, sans-serif"/>
          <w:sz w:val="24"/>
          <w:szCs w:val="24"/>
        </w:rPr>
      </w:pPr>
    </w:p>
    <w:p>
      <w:pPr>
        <w:pStyle w:val="FORMATTEXT"/>
        <w:jc w:val="right"/>
      </w:pPr>
      <w:r>
        <w:t>     </w:t>
      </w:r>
    </w:p>
    <w:p>
      <w:pPr>
        <w:pStyle w:val="FORMATTEXT"/>
        <w:jc w:val="right"/>
      </w:pPr>
      <w:r>
        <w:t>     </w:t>
      </w:r>
    </w:p>
    <w:p>
      <w:pPr>
        <w:pStyle w:val="FORMATTEXT"/>
        <w:jc w:val="right"/>
      </w:pPr>
      <w:r>
        <w:t>Приложение № 12</w:t>
      </w:r>
    </w:p>
    <w:p>
      <w:pPr>
        <w:pStyle w:val="FORMATTEXT"/>
        <w:jc w:val="right"/>
      </w:pPr>
      <w:r>
        <w:t>к приказу МЧС России</w:t>
      </w:r>
    </w:p>
    <w:p>
      <w:pPr>
        <w:pStyle w:val="FORMATTEXT"/>
        <w:jc w:val="right"/>
      </w:pPr>
      <w:r>
        <w:t xml:space="preserve">от 28 июня 2018 года № 261 </w:t>
      </w:r>
    </w:p>
    <w:p>
      <w:pPr>
        <w:pStyle w:val="HEADERTEXT"/>
        <w:rPr>
          <w:b/>
          <w:bCs/>
          <w:color w:val="auto"/>
        </w:rPr>
      </w:pPr>
    </w:p>
    <w:p>
      <w:pPr>
        <w:pStyle w:val="HEADERTEXT"/>
        <w:jc w:val="center"/>
        <w:rPr>
          <w:b/>
          <w:bCs/>
          <w:color w:val="auto"/>
        </w:rPr>
      </w:pPr>
      <w:r>
        <w:rPr>
          <w:b/>
          <w:bCs/>
          <w:color w:val="auto"/>
        </w:rPr>
        <w:t xml:space="preserve">      </w:t>
      </w:r>
    </w:p>
    <w:p>
      <w:pPr>
        <w:pStyle w:val="HEADERTEXT"/>
        <w:jc w:val="center"/>
        <w:rPr>
          <w:b/>
          <w:bCs/>
          <w:color w:val="auto"/>
        </w:rPr>
      </w:pPr>
      <w:r>
        <w:rPr>
          <w:b/>
          <w:bCs/>
          <w:color w:val="auto"/>
        </w:rPr>
        <w:t>     </w:t>
      </w:r>
    </w:p>
    <w:p>
      <w:pPr>
        <w:pStyle w:val="HEADERTEXT"/>
        <w:jc w:val="center"/>
        <w:rPr>
          <w:b/>
          <w:bCs/>
          <w:color w:val="auto"/>
        </w:rPr>
      </w:pPr>
      <w:r>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385"/>
        <w:gridCol w:w="2115"/>
        <w:gridCol w:w="615"/>
        <w:gridCol w:w="945"/>
        <w:gridCol w:w="1740"/>
        <w:gridCol w:w="15"/>
        <w:gridCol w:w="165"/>
        <w:gridCol w:w="135"/>
        <w:gridCol w:w="45"/>
      </w:tblGrid>
      <w:tr>
        <w:tc>
          <w:tcPr>
            <w:tcW w:w="10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3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1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зданий религиозного назначения (класс функциональной пожарной опасности Ф3.7), подлежащего федеральному государственному пожарному надзору, при осуществлении контроля за соблюдением требований пожарной безопасности.</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r>
              <w:rPr>
                <w:sz w:val="18"/>
                <w:szCs w:val="18"/>
              </w:rPr>
              <w:t>Предмет плановой проверки ограничивается обязательными требованиями, изложенными в форме проверочного листа.</w:t>
            </w:r>
          </w:p>
          <w:p>
            <w:pPr>
              <w:pStyle w:val="FORMATTEXT"/>
              <w:ind w:firstLine="568"/>
              <w:jc w:val="both"/>
              <w:rPr>
                <w:sz w:val="18"/>
                <w:szCs w:val="18"/>
              </w:rPr>
            </w:pPr>
          </w:p>
        </w:tc>
      </w:tr>
      <w:tr>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2. Наименование юридического лица, фамилия, имя, отчество (при наличии) индивидуального </w:t>
            </w:r>
          </w:p>
        </w:tc>
      </w:tr>
      <w:tr>
        <w:trPr>
          <w:gridAfter w:val="1"/>
          <w:wAfter w:w="45" w:type="dxa"/>
        </w:trPr>
        <w:tc>
          <w:tcPr>
            <w:tcW w:w="7155" w:type="dxa"/>
            <w:gridSpan w:val="5"/>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предпринимателя или гражданина, в отношении которого проводится проверка </w:t>
            </w:r>
          </w:p>
        </w:tc>
        <w:tc>
          <w:tcPr>
            <w:tcW w:w="1755" w:type="dxa"/>
            <w:gridSpan w:val="2"/>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3. Место проведения плановой проверки с заполнением проверочного листа и (или) указание на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используемые юридическим лицом, индивидуальным предпринимателем объекты защиты </w:t>
            </w:r>
          </w:p>
        </w:tc>
      </w:tr>
      <w:tr>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4. Реквизиты распоряжения или приказа руководителя, заместителя руководителя органа </w:t>
            </w:r>
          </w:p>
        </w:tc>
      </w:tr>
      <w:tr>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5. Учетный номер проверки и дата присвоения учетного номера проверки в едином реестре </w:t>
            </w:r>
          </w:p>
        </w:tc>
      </w:tr>
      <w:tr>
        <w:trPr>
          <w:gridAfter w:val="1"/>
          <w:wAfter w:w="45" w:type="dxa"/>
        </w:trPr>
        <w:tc>
          <w:tcPr>
            <w:tcW w:w="109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6. Должность, фамилия и инициалы должностного лица, проводящего плановую проверку и </w:t>
            </w:r>
          </w:p>
        </w:tc>
      </w:tr>
      <w:tr>
        <w:trPr>
          <w:gridAfter w:val="1"/>
          <w:wAfter w:w="45" w:type="dxa"/>
        </w:trPr>
        <w:tc>
          <w:tcPr>
            <w:tcW w:w="348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заполняющего проверочный лист </w:t>
            </w:r>
          </w:p>
        </w:tc>
        <w:tc>
          <w:tcPr>
            <w:tcW w:w="543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Ответы на вопросы</w:t>
            </w:r>
            <w:r>
              <w:rPr>
                <w:noProof/>
                <w:position w:val="-8"/>
                <w:sz w:val="18"/>
                <w:szCs w:val="18"/>
              </w:rPr>
              <w:drawing>
                <wp:inline distT="0" distB="0" distL="0" distR="0">
                  <wp:extent cx="85725" cy="2190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jc w:val="both"/>
              <w:rPr>
                <w:sz w:val="18"/>
                <w:szCs w:val="18"/>
              </w:rPr>
            </w:pPr>
            <w:r>
              <w:rPr>
                <w:sz w:val="18"/>
                <w:szCs w:val="18"/>
              </w:rPr>
              <w:t>       </w:t>
            </w:r>
            <w:r>
              <w:rPr>
                <w:noProof/>
                <w:position w:val="-8"/>
                <w:sz w:val="18"/>
                <w:szCs w:val="18"/>
              </w:rPr>
              <w:drawing>
                <wp:inline distT="0" distB="0" distL="0" distR="0">
                  <wp:extent cx="85725" cy="21907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Указывается: "да", "нет" либо "н/р" - в случае, если проверяемым лицом требование на юридическое лицо (индивидуального предпринимателя) не распространяется. </w:t>
            </w:r>
          </w:p>
          <w:p>
            <w:pPr>
              <w:pStyle w:val="FORMATTEXT"/>
              <w:rPr>
                <w:sz w:val="18"/>
                <w:szCs w:val="18"/>
              </w:rPr>
            </w:pPr>
          </w:p>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Общие мероприятия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Статьи 4-6, 48-96 Технического регламента о требованиях пожарной безопасности (утвержден Федеральным законом от 22.07.2008 № 123-ФЗ)</w:t>
            </w:r>
            <w:r>
              <w:rPr>
                <w:noProof/>
                <w:position w:val="-8"/>
                <w:sz w:val="18"/>
                <w:szCs w:val="18"/>
              </w:rPr>
              <w:drawing>
                <wp:inline distT="0" distB="0" distL="0" distR="0">
                  <wp:extent cx="104775" cy="2190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pPr>
              <w:pStyle w:val="FORMATTEXT"/>
              <w:rPr>
                <w:sz w:val="18"/>
                <w:szCs w:val="18"/>
              </w:rPr>
            </w:pPr>
          </w:p>
          <w:p>
            <w:pPr>
              <w:pStyle w:val="FORMATTEXT"/>
              <w:rPr>
                <w:sz w:val="18"/>
                <w:szCs w:val="18"/>
              </w:rPr>
            </w:pPr>
            <w:r>
              <w:rPr>
                <w:sz w:val="18"/>
                <w:szCs w:val="18"/>
              </w:rPr>
              <w:t>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w:t>
            </w:r>
            <w:r>
              <w:rPr>
                <w:noProof/>
                <w:position w:val="-8"/>
                <w:sz w:val="18"/>
                <w:szCs w:val="18"/>
              </w:rPr>
              <w:drawing>
                <wp:inline distT="0" distB="0" distL="0" distR="0">
                  <wp:extent cx="104775" cy="2190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организационно-техническим мероприятиям по обеспечению пожарной безопасности объекта </w:t>
            </w:r>
            <w:r>
              <w:rPr>
                <w:sz w:val="18"/>
                <w:szCs w:val="18"/>
              </w:rPr>
              <w:lastRenderedPageBreak/>
              <w:t xml:space="preserve">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Собрание законодательства Российской Федерации, 28.07.2008, № 30, ст.3579; 16.07.2012, № 29, ст.3997; 08.07.2013, № 27, ст.3477; 30.06.2014, № 26, ст.3366; 20.07.2015, № 29, ст.4360; 04.07.2016, № 27, ст.4234; 31.07.2017, № 31, ст.4793.</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07.05.2012, № 19, ст.2415; 03.03.2014, № 9, ст.906; 30.06.2014, № 26, ст.3577; 16.03.2015, № 11, ст.1607; 16.11.2015, № 46, ст.6397; 11.04.2016, № 15, ст.2105; 29.08.2016, № 35, ст.5327; 27.03.2017, № 13, ст.1941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часть 5 статьи 6, части 1, 3-5 статьи 64 Технического регламента, приказ МЧС России от 24.02.2009 № 91 "Об утверждении формы и порядка регистрации декларации пожарной безопасности"</w:t>
            </w:r>
            <w:r>
              <w:rPr>
                <w:noProof/>
                <w:position w:val="-8"/>
                <w:sz w:val="18"/>
                <w:szCs w:val="18"/>
              </w:rPr>
              <w:drawing>
                <wp:inline distT="0" distB="0" distL="0" distR="0">
                  <wp:extent cx="104775" cy="21907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2, 460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w:t>
            </w:r>
            <w:r>
              <w:rPr>
                <w:sz w:val="18"/>
                <w:szCs w:val="18"/>
              </w:rPr>
              <w:lastRenderedPageBreak/>
              <w:t xml:space="preserve">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хранения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вещей, мебели и других горючих материалов под </w:t>
            </w:r>
            <w:r>
              <w:rPr>
                <w:sz w:val="18"/>
                <w:szCs w:val="18"/>
              </w:rPr>
              <w:lastRenderedPageBreak/>
              <w:t xml:space="preserve">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соответствие транспарантов и баннеров,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выполнены ли из негорючих или проверяемым лицом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ограничивает ли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C2 и </w:t>
            </w:r>
            <w:r>
              <w:rPr>
                <w:sz w:val="18"/>
                <w:szCs w:val="18"/>
              </w:rPr>
              <w:lastRenderedPageBreak/>
              <w:t xml:space="preserve">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32.2.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более 50 детей в зданиях и сооружениях IV и V степеней огнестойкости, а также класса конструктивной пожарной опасности C2 и 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детей на этаже с одним эвакуационным выходом?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 а при проведении указанных мероприятий для детей ясельного возраста и </w:t>
            </w:r>
            <w:r>
              <w:rPr>
                <w:sz w:val="18"/>
                <w:szCs w:val="18"/>
              </w:rPr>
              <w:lastRenderedPageBreak/>
              <w:t xml:space="preserve">детей с нарушением зрения и слуха -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42. </w:t>
            </w:r>
          </w:p>
        </w:tc>
        <w:tc>
          <w:tcPr>
            <w:tcW w:w="4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применение светофильтров для прожекторов и софитов из негорючих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Имеется ли огнетушитель (не менее одного) в части здания (помещения), предназначенной для размещения священнослужителей во время богослужения?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Предусмотрена ли проверяемым лицом телефонная связь в помещениях охраны, </w:t>
            </w:r>
            <w:r>
              <w:rPr>
                <w:sz w:val="18"/>
                <w:szCs w:val="18"/>
              </w:rPr>
              <w:lastRenderedPageBreak/>
              <w:t xml:space="preserve">постоянного дежурства персонала должна?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494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помещениях молельных залов горючих жидкостей, не предназначенные для проведения обрядов?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Осуществляется ли проверяемым лицом хранение горючих жидкостей, предназначенных для проведения обрядов, в специально оборудованных местах?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превышение суточной потребности запасов горючих жидкостей, предназначенных для проведения обрядов, в молельном зале?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горючих жидкостей, предназначенных для проведения обрядов, в молельных залах в стеклянной таре?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Осуществляется ли проверяемым лицом розлив горючих жидкостей в лампады и светильники из закрытой небьющейся емкости?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электронагревательных приборов на расстоянии не менее 1 метра до мест розлива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пожароопасных работ в здании (помещении) в присутствии прихожан?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Осуществляется ли проверяемым лицом ежедневная проверка путей эвакуации людей, эвакуационных и аварийных выходов и приведены ли проверяемым лицом они в соответствие с требованиями Правил?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Предусмотрены ли проверяемым лицом дополнительные организационные противопожарные мероприятия при проведении праздничных богослужений с массовым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подсвечников, светильников и других устройств с открытым огнем на негорючее основание в устойчивом положении, исключающем их опрокидывание?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установка разожженных кадил во время проведения богослужения только на негорючее основание в специально отведенном месте с отделкой из негорючих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расстояние не менее 0,5 метра от места установки разожженного кадила до предметов отделки помещения и интерьера, одежды и других предметов, выполненных из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вешалок для одежды прихожан и мест для хранения одежды в непосредственной близости (менее 1,5 метра) от подсвечников и источников </w:t>
            </w:r>
            <w:r>
              <w:rPr>
                <w:sz w:val="18"/>
                <w:szCs w:val="18"/>
              </w:rPr>
              <w:lastRenderedPageBreak/>
              <w:t xml:space="preserve">открытого огня, от печей и вытяжек из печей?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500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крепление к полу ковров и ковровых дорожек, за исключением используемых только во время богослужений?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временное размещение в молельном зале горючих материалов (ели, сухая трава) на расстоянии более 1,5 метра от источника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502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размещение травы по площади молельного зала в праздник Святой Троицы не более чем на 1 сутки с дальнейшей заменой?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Обучение мерам пожарной безопасности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Пункт 3 ППР, приказ МЧС России от 12.12.2007 № 645 "Об утверждении Норм пожарной безопасности "Обучение мерам пожарной безопасности работников организаций"</w:t>
            </w:r>
            <w:r>
              <w:rPr>
                <w:noProof/>
                <w:position w:val="-8"/>
                <w:sz w:val="18"/>
                <w:szCs w:val="18"/>
              </w:rPr>
              <w:drawing>
                <wp:inline distT="0" distB="0" distL="0" distR="0">
                  <wp:extent cx="104775" cy="2190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31.03.2008, № 13.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Обозначение мест для курения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74.4.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Первичные средства пожаротушения и противопожарное водоснабжение</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70, 468, 474, приложения № 1 и №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присоединен ли пожарный рукав к пожарному крану и пожарному стволу?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482-485 ППР Приложения № 5 и №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проверяемым лицом)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вентиляции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Эвакуационные пути и выходы</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выходах на наружные эвакуационные </w:t>
            </w:r>
            <w:r>
              <w:rPr>
                <w:sz w:val="18"/>
                <w:szCs w:val="18"/>
              </w:rPr>
              <w:lastRenderedPageBreak/>
              <w:t xml:space="preserve">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сушилок?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вешалок для 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гардеробов?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Электротехническая продукция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w:t>
            </w:r>
            <w:r>
              <w:rPr>
                <w:sz w:val="18"/>
                <w:szCs w:val="18"/>
              </w:rPr>
              <w:lastRenderedPageBreak/>
              <w:t xml:space="preserve">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Огнезащитная обработка</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Территория объекта</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содержание (в любое время года) дорог, проездов </w:t>
            </w:r>
            <w:r>
              <w:rPr>
                <w:sz w:val="18"/>
                <w:szCs w:val="18"/>
              </w:rPr>
              <w:lastRenderedPageBreak/>
              <w:t xml:space="preserve">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отопления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вентиляционных и газовых каналов в качестве </w:t>
            </w:r>
            <w:r>
              <w:rPr>
                <w:sz w:val="18"/>
                <w:szCs w:val="18"/>
              </w:rPr>
              <w:lastRenderedPageBreak/>
              <w:t xml:space="preserve">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Источники открытого пламени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tc>
          <w:tcPr>
            <w:tcW w:w="30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r>
      <w:tr>
        <w:tc>
          <w:tcPr>
            <w:tcW w:w="309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r>
    </w:tbl>
    <w:p>
      <w:pPr>
        <w:widowControl w:val="0"/>
        <w:autoSpaceDE w:val="0"/>
        <w:autoSpaceDN w:val="0"/>
        <w:adjustRightInd w:val="0"/>
        <w:spacing w:after="0" w:line="240" w:lineRule="auto"/>
        <w:rPr>
          <w:rFonts w:ascii="Arial, sans-serif" w:hAnsi="Arial, sans-serif"/>
          <w:sz w:val="24"/>
          <w:szCs w:val="24"/>
        </w:rPr>
      </w:pPr>
    </w:p>
    <w:p>
      <w:pPr>
        <w:pStyle w:val="FORMATTEXT"/>
        <w:jc w:val="right"/>
      </w:pPr>
      <w:r>
        <w:t>     </w:t>
      </w:r>
    </w:p>
    <w:p>
      <w:pPr>
        <w:pStyle w:val="FORMATTEXT"/>
        <w:jc w:val="right"/>
      </w:pPr>
      <w:r>
        <w:t>     </w:t>
      </w:r>
    </w:p>
    <w:p>
      <w:pPr>
        <w:pStyle w:val="FORMATTEXT"/>
        <w:jc w:val="right"/>
      </w:pPr>
      <w:r>
        <w:t>Приложение № 13</w:t>
      </w:r>
    </w:p>
    <w:p>
      <w:pPr>
        <w:pStyle w:val="FORMATTEXT"/>
        <w:jc w:val="right"/>
      </w:pPr>
      <w:r>
        <w:t>к приказу МЧС России</w:t>
      </w:r>
    </w:p>
    <w:p>
      <w:pPr>
        <w:pStyle w:val="FORMATTEXT"/>
        <w:jc w:val="right"/>
      </w:pPr>
      <w:r>
        <w:t xml:space="preserve">от 28 июня 2018 года № 261 </w:t>
      </w:r>
    </w:p>
    <w:p>
      <w:pPr>
        <w:pStyle w:val="HEADERTEXT"/>
        <w:rPr>
          <w:b/>
          <w:bCs/>
          <w:color w:val="auto"/>
        </w:rPr>
      </w:pPr>
    </w:p>
    <w:p>
      <w:pPr>
        <w:pStyle w:val="HEADERTEXT"/>
        <w:jc w:val="center"/>
        <w:rPr>
          <w:b/>
          <w:bCs/>
          <w:color w:val="auto"/>
        </w:rPr>
      </w:pPr>
      <w:r>
        <w:rPr>
          <w:b/>
          <w:bCs/>
          <w:color w:val="auto"/>
        </w:rPr>
        <w:t xml:space="preserve">      </w:t>
      </w:r>
    </w:p>
    <w:p>
      <w:pPr>
        <w:pStyle w:val="HEADERTEXT"/>
        <w:jc w:val="center"/>
        <w:rPr>
          <w:b/>
          <w:bCs/>
          <w:color w:val="auto"/>
        </w:rPr>
      </w:pPr>
      <w:r>
        <w:rPr>
          <w:b/>
          <w:bCs/>
          <w:color w:val="auto"/>
        </w:rPr>
        <w:t>     </w:t>
      </w:r>
    </w:p>
    <w:p>
      <w:pPr>
        <w:pStyle w:val="HEADERTEXT"/>
        <w:jc w:val="center"/>
        <w:rPr>
          <w:b/>
          <w:bCs/>
          <w:color w:val="auto"/>
        </w:rPr>
      </w:pPr>
      <w:r>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330"/>
        <w:gridCol w:w="2265"/>
        <w:gridCol w:w="615"/>
        <w:gridCol w:w="960"/>
        <w:gridCol w:w="1725"/>
        <w:gridCol w:w="15"/>
        <w:gridCol w:w="165"/>
        <w:gridCol w:w="135"/>
        <w:gridCol w:w="45"/>
      </w:tblGrid>
      <w:tr>
        <w:tc>
          <w:tcPr>
            <w:tcW w:w="333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26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общеобразовательной организации, организации дополнительного образования детей, профессиональной образовательной организаций (класс функциональной пожарной опасности Ф4.1), подлежащих федеральному государственному пожарному надзору, при осуществлении контроля за соблюдением требований пожарной безопасности.</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r>
              <w:rPr>
                <w:sz w:val="18"/>
                <w:szCs w:val="18"/>
              </w:rPr>
              <w:t>Предмет плановой проверки ограничивается обязательными требованиями, изложенными в форме проверочного листа.</w:t>
            </w:r>
          </w:p>
          <w:p>
            <w:pPr>
              <w:pStyle w:val="FORMATTEXT"/>
              <w:ind w:firstLine="568"/>
              <w:jc w:val="both"/>
              <w:rPr>
                <w:sz w:val="18"/>
                <w:szCs w:val="18"/>
              </w:rPr>
            </w:pPr>
          </w:p>
        </w:tc>
      </w:tr>
      <w:tr>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2. Наименование юридического лица, фамилия, имя, отчество (при наличии) индивидуального </w:t>
            </w:r>
          </w:p>
        </w:tc>
      </w:tr>
      <w:tr>
        <w:trPr>
          <w:gridAfter w:val="1"/>
          <w:wAfter w:w="45" w:type="dxa"/>
        </w:trPr>
        <w:tc>
          <w:tcPr>
            <w:tcW w:w="717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lastRenderedPageBreak/>
              <w:t xml:space="preserve">предпринимателя или гражданина, в отношении которого проводится проверка </w:t>
            </w:r>
          </w:p>
        </w:tc>
        <w:tc>
          <w:tcPr>
            <w:tcW w:w="1740" w:type="dxa"/>
            <w:gridSpan w:val="2"/>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4. Реквизиты распоряжения или приказа руководителя, заместителя руководителя органа </w:t>
            </w:r>
          </w:p>
        </w:tc>
      </w:tr>
      <w:tr>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5. Учетный номер проверки и дата присвоения учетного номера проверки в едином реестре проверок </w:t>
            </w:r>
          </w:p>
        </w:tc>
      </w:tr>
      <w:tr>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6. Должность, фамилия и инициалы должностного лица, проводящего плановую проверку и </w:t>
            </w:r>
          </w:p>
        </w:tc>
      </w:tr>
      <w:tr>
        <w:trPr>
          <w:gridAfter w:val="1"/>
          <w:wAfter w:w="45" w:type="dxa"/>
        </w:trPr>
        <w:tc>
          <w:tcPr>
            <w:tcW w:w="333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заполняющего проверочный лист </w:t>
            </w:r>
          </w:p>
        </w:tc>
        <w:tc>
          <w:tcPr>
            <w:tcW w:w="556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150"/>
        <w:gridCol w:w="30"/>
        <w:gridCol w:w="280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0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Наименование противопожарного мероприятия </w:t>
            </w:r>
          </w:p>
        </w:tc>
        <w:tc>
          <w:tcPr>
            <w:tcW w:w="29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Ответы на вопросы</w:t>
            </w:r>
            <w:r>
              <w:rPr>
                <w:noProof/>
                <w:position w:val="-8"/>
                <w:sz w:val="18"/>
                <w:szCs w:val="18"/>
              </w:rPr>
              <w:drawing>
                <wp:inline distT="0" distB="0" distL="0" distR="0">
                  <wp:extent cx="85725" cy="2190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jc w:val="both"/>
              <w:rPr>
                <w:sz w:val="18"/>
                <w:szCs w:val="18"/>
              </w:rPr>
            </w:pPr>
            <w:r>
              <w:rPr>
                <w:sz w:val="18"/>
                <w:szCs w:val="18"/>
              </w:rPr>
              <w:t>       </w:t>
            </w:r>
            <w:r>
              <w:rPr>
                <w:noProof/>
                <w:position w:val="-8"/>
                <w:sz w:val="18"/>
                <w:szCs w:val="18"/>
              </w:rPr>
              <w:drawing>
                <wp:inline distT="0" distB="0" distL="0" distR="0">
                  <wp:extent cx="85725" cy="2190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pPr>
              <w:pStyle w:val="FORMATTEXT"/>
              <w:rPr>
                <w:sz w:val="18"/>
                <w:szCs w:val="18"/>
              </w:rPr>
            </w:pPr>
          </w:p>
          <w:p>
            <w:pPr>
              <w:pStyle w:val="FORMATTEXT"/>
              <w:rPr>
                <w:sz w:val="18"/>
                <w:szCs w:val="18"/>
              </w:rPr>
            </w:pPr>
          </w:p>
        </w:tc>
      </w:tr>
      <w:tr>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Общие мероприятия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Статьи 4-6, 48-96 Технического регламента о требованиях пожарной безопасности (утвержден Федеральным законом от 22.07.2008 № 123-ФЗ)</w:t>
            </w:r>
            <w:r>
              <w:rPr>
                <w:noProof/>
                <w:position w:val="-8"/>
                <w:sz w:val="18"/>
                <w:szCs w:val="18"/>
              </w:rPr>
              <w:drawing>
                <wp:inline distT="0" distB="0" distL="0" distR="0">
                  <wp:extent cx="104775" cy="21907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pPr>
              <w:pStyle w:val="FORMATTEXT"/>
              <w:rPr>
                <w:sz w:val="18"/>
                <w:szCs w:val="18"/>
              </w:rPr>
            </w:pPr>
          </w:p>
          <w:p>
            <w:pPr>
              <w:pStyle w:val="FORMATTEXT"/>
              <w:rPr>
                <w:sz w:val="18"/>
                <w:szCs w:val="18"/>
              </w:rPr>
            </w:pPr>
            <w:r>
              <w:rPr>
                <w:sz w:val="18"/>
                <w:szCs w:val="18"/>
              </w:rPr>
              <w:t>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w:t>
            </w:r>
            <w:r>
              <w:rPr>
                <w:noProof/>
                <w:position w:val="-8"/>
                <w:sz w:val="18"/>
                <w:szCs w:val="18"/>
              </w:rPr>
              <w:drawing>
                <wp:inline distT="0" distB="0" distL="0" distR="0">
                  <wp:extent cx="104775" cy="2190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наличию системы обеспечения пожарной безопасности?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противопожарным расстояниям между зданиями и сооружениями?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наружному противопожарному водоснабжению?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проездам и подъездам для пожарной техники?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людей при возникновении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пожарно-спасательных подразделений при ликвидации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иным системам противопожарной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соответствию алгоритма работы технических систем (средств) противопожарной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организационно-техническим мероприятиям по обеспечению пожарной безопасности объекта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расчетным величинам пожарных рисков?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Собрание законодательства Российской Федерации, 28.07.2008, № 30, ст.3579; 16.07.2012, № 29, ст.3997; 08.07.2013, № 27, ст.3477; 30.06.2014, № 26, ст.3366; 20.07.2015, № 29, ст.4360; 04.07.2016, № 27, ст.4234; 31.07.2017, № 31, ст.4793.</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Собрание законодательства Российской Федерации, 07.05.2012, № 19, ст.2415; 03.03.2014, № 9, ст.906; 30.06.2014, № 26, ст.3577; 16.03.2015, № 11, ст.1607; 16.11.2015, № 46, ст.6397; 11.04.2016, № 15, ст.2105; 29.08.2016, № 35, ст.5327; 27.03.2017, № 13, ст.1941.</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часть 5 статьи 6, части 1, 3-5 статьи 64 Технического регламента, приказ МЧС России от 24.02.2009 № 91 "Об утверждении формы и порядка </w:t>
            </w:r>
            <w:r>
              <w:rPr>
                <w:sz w:val="18"/>
                <w:szCs w:val="18"/>
              </w:rPr>
              <w:lastRenderedPageBreak/>
              <w:t>регистрации декларации пожарной безопасности"</w:t>
            </w:r>
            <w:r>
              <w:rPr>
                <w:noProof/>
                <w:position w:val="-8"/>
                <w:sz w:val="18"/>
                <w:szCs w:val="18"/>
              </w:rPr>
              <w:drawing>
                <wp:inline distT="0" distB="0" distL="0" distR="0">
                  <wp:extent cx="104775" cy="2190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lastRenderedPageBreak/>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часть 7 статьи 83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Разработана ли проверяемым лицом в отношении объекта защиты инструкция о мерах пожарной безопасности?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2, 460-461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Отражены ли проверяемым лицом в инструкции о мерах пожарной безопасности следующие вопросы: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содержания территории, зданий, сооружений и помещений, в том числе эвакуационных путей?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осмотра и закрытия помещений по окончании работы?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(предельное) количество людей, которые могут одновременно находиться на объекте защиты?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w:t>
            </w:r>
            <w:r>
              <w:rPr>
                <w:sz w:val="18"/>
                <w:szCs w:val="18"/>
              </w:rPr>
              <w:lastRenderedPageBreak/>
              <w:t xml:space="preserve">различными инженерными и технологическими коммуникациями (в том числе электрическими проводами, кабелями)?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 свайными пространством зданий?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технических этажах?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вентиляционных камерах?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других технических помещениях?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горючих материалов в лифтовых холлах?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и эксплуатация в лифтовых холлах: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кладовых?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киосков?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ларьков?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подобных помещений?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лестничных клетках внешних блоков кондиционеров?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содержание наружных пожарных лестниц и ограждений на крыше (покрытии) здания в исправном состоянии?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очистка от снега и наледи в зимнее время наружных пожарных лестниц и ограждений на крыше (покрытии) здания?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не реже 1 раза в 5 лет эксплуатационные испытания пожарных </w:t>
            </w:r>
            <w:r>
              <w:rPr>
                <w:sz w:val="18"/>
                <w:szCs w:val="18"/>
              </w:rPr>
              <w:lastRenderedPageBreak/>
              <w:t xml:space="preserve">лестниц и ограждений на крышах с составлением соответствующего протокола испытаний?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выполнены ли из негорючих или трудногорючих материалов?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предотвращения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противопожарной защиты?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Находятся ли в исправном состоянии устройства для самозакрывания дверей?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регламентных работ по техническому обслуживанию </w:t>
            </w:r>
            <w:r>
              <w:rPr>
                <w:sz w:val="18"/>
                <w:szCs w:val="18"/>
              </w:rPr>
              <w:lastRenderedPageBreak/>
              <w:t xml:space="preserve">систем противопожарной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27.2.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планово-предупредительного ремонта систем противопожарной защиты?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наличие инструкции о действиях персонала по эвакуации людей при пожаре?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 объекте с ночным пребыванием людей наличие: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инструкции о действиях обслуживающего персонала на случай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телефонной связи?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электрических фонарей (не менее 1 фонаря на каждого дежурного)?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объект защиты с ночным пребыванием людей ежедневную передачу </w:t>
            </w:r>
            <w:r>
              <w:rPr>
                <w:sz w:val="18"/>
                <w:szCs w:val="18"/>
              </w:rPr>
              <w:lastRenderedPageBreak/>
              <w:t xml:space="preserve">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38.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545"/>
        <w:gridCol w:w="283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5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3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дежурство ответственных лиц на сцене и в зальных помещениях?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применение на мероприятиях с массовым пребыванием людей электрических гирлянд и </w:t>
            </w:r>
            <w:r>
              <w:rPr>
                <w:sz w:val="18"/>
                <w:szCs w:val="18"/>
              </w:rPr>
              <w:lastRenderedPageBreak/>
              <w:t xml:space="preserve">иллюминации, имеющих соответствующий сертификат соответствия?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новогодней елки на устойчивом основании?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загромождение выходов из помещения при установке елки?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ветвей елки на расстоянии не менее 1 метра от стен и потолков?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полное выключение света в помещении во время спектаклей или представлений?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нарушение установленных норм заполнения помещений людьми?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Вывешены ли проверяемым лицом планы эвакуации на случай пожара в номерах гостиниц, кемпингов, мотелей и общежитий?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Обучение мерам пожарной безопасности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w:t>
            </w:r>
            <w:r>
              <w:rPr>
                <w:sz w:val="18"/>
                <w:szCs w:val="18"/>
              </w:rPr>
              <w:lastRenderedPageBreak/>
              <w:t xml:space="preserve">работниками вводного и первичного противопожарного инструктажа при устройстве на работу?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3 ППР, приказ МЧС </w:t>
            </w:r>
            <w:r>
              <w:rPr>
                <w:sz w:val="18"/>
                <w:szCs w:val="18"/>
              </w:rPr>
              <w:lastRenderedPageBreak/>
              <w:t>России от 12.12.2007 № 645 "Об утверждении Норм пожарной безопасности "Обучение мерам пожарной безопасности работников организаций"</w:t>
            </w:r>
            <w:r>
              <w:rPr>
                <w:noProof/>
                <w:position w:val="-8"/>
                <w:sz w:val="18"/>
                <w:szCs w:val="18"/>
              </w:rPr>
              <w:drawing>
                <wp:inline distT="0" distB="0" distL="0" distR="0">
                  <wp:extent cx="104775" cy="21907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57.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повторного противопожарного инструктажа?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31.03.2008, № 13.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Согласованы ли проверяемым лицом в установленном порядке специальные программы по обучению мерам пожарной безопасности?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Обозначение мест для курения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клетках?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подвальных и чердачных помещениях?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территории объекта?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Первичные средства пожаротушения и противопожарное водоснабжение</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здание требуемым количеством первичных средств пожаротушения?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70, 468, 474, приложения № 1 и №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Утеплены и очищены ли проверяемым лицом от снега и льда в зимнее время пожарные гидранты (резервуары)?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доступность подъезда пожарной техники и забора воды в любое время года?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автотранспорта на крышках колодцев пожарных гидрантов?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присоединен ли пожарный рукав к пожарному крану и пожарному стволу?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организована ли перекатка пожарных рукавов не реже 1 раза в год?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пожарные шкафы элементами для опломбирования и фиксации в закрытом положении?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открывание дверей пожарных шкафов не менее чем на 90 градусов?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соблюдение сроков перезарядки огнетушителей и их освидетельствования?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Нанесены ли проверяемым лицом на одноразовые пломбы огнетушителей индивидуальные номера пломб?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w:t>
            </w:r>
            <w:r>
              <w:rPr>
                <w:sz w:val="18"/>
                <w:szCs w:val="18"/>
              </w:rPr>
              <w:lastRenderedPageBreak/>
              <w:t xml:space="preserve">перезарядка огнетушителей?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79.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482-485 ППР Приложения № 5 и №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вентиляции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закрытие дверей вентиляционных камер?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w:t>
            </w:r>
            <w:r>
              <w:rPr>
                <w:sz w:val="18"/>
                <w:szCs w:val="18"/>
              </w:rPr>
              <w:lastRenderedPageBreak/>
              <w:t xml:space="preserve">воздуховодов от горючих отходов с составлением соответствующего акта (не реже 1 раза в год)?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Проведена ли проверяемым лицом проверка: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огнезадерживающих устройств в воздуховодах?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устройств блокировки вентиляционных систем с автоматическими установками пожарной сигнализации?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автоматических устройств отключения вентиляции при пожаре?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Эвакуационные пути и выходы</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на путях эвакуации: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порогов?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вращающихся дверей и турникетов?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устройств, препятствующих свободной эвакуации людей?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мебели, оборудования и других предметов на объекте защиты: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подходах к первичным средствам пожаротушения?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 дверей эвакуационных выходов?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выходах на наружные эвакуационные лестницы?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проходах?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коридорах?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тамбурах?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галереях?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лифтовых холлах?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97.6.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площадках и маршах лестниц?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дверных проемах?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эвакуационных люках?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блокирование дверей эвакуационных выходов?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обустройство в тамбурах выходов: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сушилок?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вешалок для одежды?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гардеробов?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изменение направления открывания дверей?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закрытие жалюзи или остекление переходов воздушных зон в незадымляемых лестничных клетках?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замена армированного стекла обычным в остеклении дверей и фрамуг?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545"/>
        <w:gridCol w:w="283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5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3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надежное </w:t>
            </w:r>
            <w:r>
              <w:rPr>
                <w:sz w:val="18"/>
                <w:szCs w:val="18"/>
              </w:rPr>
              <w:lastRenderedPageBreak/>
              <w:t xml:space="preserve">крепление к полу ковров, ковровых дорожек и других покрытий полов на объектах защиты с массовым пребыванием людей и на путях эвакуации?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Электротехническая продукция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электропроводов и кабелей с видимыми нарушениями изоляции?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обертывание электроламп и светильников бумагой, тканью и другими горючими материалами?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электрощитовых (около электрощитов)?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электродвигателей и пусковой аппаратуры?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нестандартных (самодельных) электронагревательных 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по </w:t>
            </w:r>
            <w:r>
              <w:rPr>
                <w:sz w:val="18"/>
                <w:szCs w:val="18"/>
              </w:rPr>
              <w:lastRenderedPageBreak/>
              <w:t xml:space="preserve">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Огнезащитная обработка</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повреждения средств огнезащиты на объекте защиты проверяемого лица: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строительных конструкций?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инженерного оборудования зданий и сооружений?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Территория объекта</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складирования материалов, оборудования и тары?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стоянки транспорта?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125.3.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строительства (установки) зданий и сооружений?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125.4.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разведения костров и сжигания отходов и тары?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w:t>
            </w:r>
            <w:r>
              <w:rPr>
                <w:sz w:val="18"/>
                <w:szCs w:val="18"/>
              </w:rPr>
              <w:lastRenderedPageBreak/>
              <w:t xml:space="preserve">расстояний между объектами защиты, от горючих отходов, мусора, тары и сухой растительности?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128.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отопления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неисправных печей и других отопительных 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137.1.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3 месяца - для отопительных печей?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137.2.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2 месяца - для печей и очагов непрерывного действия?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137.3.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1 месяц - для кухонных плит и других печей непрерывной (долговременной) топки?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138.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неисправных газовых 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Выполнена ли проверяемым лицом побелка дымовых труб и стен, в которых проходят дымовые </w:t>
            </w:r>
            <w:r>
              <w:rPr>
                <w:sz w:val="18"/>
                <w:szCs w:val="18"/>
              </w:rPr>
              <w:lastRenderedPageBreak/>
              <w:t xml:space="preserve">каналы?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Источники открытого пламени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tc>
          <w:tcPr>
            <w:tcW w:w="30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r>
      <w:tr>
        <w:tc>
          <w:tcPr>
            <w:tcW w:w="309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r>
    </w:tbl>
    <w:p>
      <w:pPr>
        <w:widowControl w:val="0"/>
        <w:autoSpaceDE w:val="0"/>
        <w:autoSpaceDN w:val="0"/>
        <w:adjustRightInd w:val="0"/>
        <w:spacing w:after="0" w:line="240" w:lineRule="auto"/>
        <w:rPr>
          <w:rFonts w:ascii="Arial, sans-serif" w:hAnsi="Arial, sans-serif"/>
          <w:sz w:val="24"/>
          <w:szCs w:val="24"/>
        </w:rPr>
      </w:pPr>
    </w:p>
    <w:p>
      <w:pPr>
        <w:pStyle w:val="FORMATTEXT"/>
        <w:jc w:val="right"/>
      </w:pPr>
      <w:r>
        <w:t>     </w:t>
      </w:r>
    </w:p>
    <w:p>
      <w:pPr>
        <w:pStyle w:val="FORMATTEXT"/>
        <w:jc w:val="right"/>
      </w:pPr>
      <w:r>
        <w:t>     </w:t>
      </w:r>
    </w:p>
    <w:p>
      <w:pPr>
        <w:pStyle w:val="FORMATTEXT"/>
        <w:jc w:val="right"/>
      </w:pPr>
      <w:r>
        <w:t>Приложение № 14</w:t>
      </w:r>
    </w:p>
    <w:p>
      <w:pPr>
        <w:pStyle w:val="FORMATTEXT"/>
        <w:jc w:val="right"/>
      </w:pPr>
      <w:r>
        <w:t>к приказу МЧС России</w:t>
      </w:r>
    </w:p>
    <w:p>
      <w:pPr>
        <w:pStyle w:val="FORMATTEXT"/>
        <w:jc w:val="right"/>
      </w:pPr>
      <w:r>
        <w:t xml:space="preserve">от 28 июня 2018 года № 261 </w:t>
      </w:r>
    </w:p>
    <w:p>
      <w:pPr>
        <w:pStyle w:val="HEADERTEXT"/>
        <w:rPr>
          <w:b/>
          <w:bCs/>
          <w:color w:val="auto"/>
        </w:rPr>
      </w:pPr>
    </w:p>
    <w:p>
      <w:pPr>
        <w:pStyle w:val="HEADERTEXT"/>
        <w:jc w:val="center"/>
        <w:rPr>
          <w:b/>
          <w:bCs/>
          <w:color w:val="auto"/>
        </w:rPr>
      </w:pPr>
      <w:r>
        <w:rPr>
          <w:b/>
          <w:bCs/>
          <w:color w:val="auto"/>
        </w:rPr>
        <w:t xml:space="preserve">      </w:t>
      </w:r>
    </w:p>
    <w:p>
      <w:pPr>
        <w:pStyle w:val="HEADERTEXT"/>
        <w:jc w:val="center"/>
        <w:rPr>
          <w:b/>
          <w:bCs/>
          <w:color w:val="auto"/>
        </w:rPr>
      </w:pPr>
      <w:r>
        <w:rPr>
          <w:b/>
          <w:bCs/>
          <w:color w:val="auto"/>
        </w:rPr>
        <w:lastRenderedPageBreak/>
        <w:t>     </w:t>
      </w:r>
    </w:p>
    <w:p>
      <w:pPr>
        <w:pStyle w:val="HEADERTEXT"/>
        <w:jc w:val="center"/>
        <w:rPr>
          <w:b/>
          <w:bCs/>
          <w:color w:val="auto"/>
        </w:rPr>
      </w:pPr>
      <w:r>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255"/>
        <w:gridCol w:w="2340"/>
        <w:gridCol w:w="615"/>
        <w:gridCol w:w="945"/>
        <w:gridCol w:w="1740"/>
        <w:gridCol w:w="15"/>
        <w:gridCol w:w="165"/>
        <w:gridCol w:w="135"/>
        <w:gridCol w:w="45"/>
      </w:tblGrid>
      <w:tr>
        <w:tc>
          <w:tcPr>
            <w:tcW w:w="325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образовательной организации высшего образования, организации дополнительного профессионального образования (класс функциональной пожарной опасности Ф4.2), подлежащих федеральному государственному пожарному надзору, при осуществлении контроля за соблюдением требований пожарной безопасности.</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r>
              <w:rPr>
                <w:sz w:val="18"/>
                <w:szCs w:val="18"/>
              </w:rPr>
              <w:t>Предмет плановой проверки ограничивается обязательными требованиями, изложенными в форме проверочного листа.</w:t>
            </w:r>
          </w:p>
          <w:p>
            <w:pPr>
              <w:pStyle w:val="FORMATTEXT"/>
              <w:ind w:firstLine="568"/>
              <w:jc w:val="both"/>
              <w:rPr>
                <w:sz w:val="18"/>
                <w:szCs w:val="18"/>
              </w:rPr>
            </w:pPr>
          </w:p>
        </w:tc>
      </w:tr>
      <w:tr>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2. Наименование юридического лица, фамилия, имя, отчество (при наличии) индивидуального </w:t>
            </w:r>
          </w:p>
        </w:tc>
      </w:tr>
      <w:tr>
        <w:trPr>
          <w:gridAfter w:val="1"/>
          <w:wAfter w:w="45" w:type="dxa"/>
        </w:trPr>
        <w:tc>
          <w:tcPr>
            <w:tcW w:w="715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предпринимателя или гражданина, в отношении которого проводится проверка </w:t>
            </w:r>
          </w:p>
        </w:tc>
        <w:tc>
          <w:tcPr>
            <w:tcW w:w="1755" w:type="dxa"/>
            <w:gridSpan w:val="2"/>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4. Реквизиты распоряжения или приказа руководителя, заместителя руководителя органа </w:t>
            </w:r>
          </w:p>
        </w:tc>
      </w:tr>
      <w:tr>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5. Учетный номер проверки и дата присвоения учетного номера проверки в едином реестре проверок </w:t>
            </w:r>
          </w:p>
        </w:tc>
      </w:tr>
      <w:tr>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6. Должность, фамилия и инициалы должностного лица, проводящего плановую проверку и </w:t>
            </w:r>
          </w:p>
        </w:tc>
      </w:tr>
      <w:tr>
        <w:trPr>
          <w:gridAfter w:val="1"/>
          <w:wAfter w:w="45" w:type="dxa"/>
        </w:trPr>
        <w:tc>
          <w:tcPr>
            <w:tcW w:w="325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заполняющего проверочный лист </w:t>
            </w:r>
          </w:p>
        </w:tc>
        <w:tc>
          <w:tcPr>
            <w:tcW w:w="5655"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Ответы на вопросы</w:t>
            </w:r>
            <w:r>
              <w:rPr>
                <w:noProof/>
                <w:position w:val="-8"/>
                <w:sz w:val="18"/>
                <w:szCs w:val="18"/>
              </w:rPr>
              <w:drawing>
                <wp:inline distT="0" distB="0" distL="0" distR="0">
                  <wp:extent cx="85725" cy="2190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_________________ </w:t>
            </w:r>
          </w:p>
          <w:p>
            <w:pPr>
              <w:pStyle w:val="FORMATTEXT"/>
              <w:jc w:val="both"/>
              <w:rPr>
                <w:sz w:val="18"/>
                <w:szCs w:val="18"/>
              </w:rPr>
            </w:pPr>
            <w:r>
              <w:rPr>
                <w:sz w:val="18"/>
                <w:szCs w:val="18"/>
              </w:rPr>
              <w:t>       </w:t>
            </w:r>
            <w:r>
              <w:rPr>
                <w:noProof/>
                <w:position w:val="-8"/>
                <w:sz w:val="18"/>
                <w:szCs w:val="18"/>
              </w:rPr>
              <w:drawing>
                <wp:inline distT="0" distB="0" distL="0" distR="0">
                  <wp:extent cx="85725" cy="2190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pPr>
              <w:pStyle w:val="FORMATTEXT"/>
              <w:rPr>
                <w:sz w:val="18"/>
                <w:szCs w:val="18"/>
              </w:rPr>
            </w:pPr>
          </w:p>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Общие мероприятия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Статьи 4-6, 48-96 Технического регламента о требованиях пожарной безопасности (утвержден Федеральным законом от 22.07.2008 № 123-ФЗ)</w:t>
            </w:r>
            <w:r>
              <w:rPr>
                <w:noProof/>
                <w:position w:val="-8"/>
                <w:sz w:val="18"/>
                <w:szCs w:val="18"/>
              </w:rPr>
              <w:drawing>
                <wp:inline distT="0" distB="0" distL="0" distR="0">
                  <wp:extent cx="104775" cy="2190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pPr>
              <w:pStyle w:val="FORMATTEXT"/>
              <w:rPr>
                <w:sz w:val="18"/>
                <w:szCs w:val="18"/>
              </w:rPr>
            </w:pPr>
          </w:p>
          <w:p>
            <w:pPr>
              <w:pStyle w:val="FORMATTEXT"/>
              <w:rPr>
                <w:sz w:val="18"/>
                <w:szCs w:val="18"/>
              </w:rPr>
            </w:pPr>
            <w:r>
              <w:rPr>
                <w:sz w:val="18"/>
                <w:szCs w:val="18"/>
              </w:rPr>
              <w:t>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w:t>
            </w:r>
            <w:r>
              <w:rPr>
                <w:noProof/>
                <w:position w:val="-8"/>
                <w:sz w:val="18"/>
                <w:szCs w:val="18"/>
              </w:rPr>
              <w:drawing>
                <wp:inline distT="0" distB="0" distL="0" distR="0">
                  <wp:extent cx="104775" cy="2190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соответствию алгоритма работы технических </w:t>
            </w:r>
            <w:r>
              <w:rPr>
                <w:sz w:val="18"/>
                <w:szCs w:val="18"/>
              </w:rPr>
              <w:lastRenderedPageBreak/>
              <w:t xml:space="preserve">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Собрание законодательства Российской Федерации, 28.07.2008, № 30, ст.3579; 16.07.2012, № 29, ст.3997; 08.07.2013, № 27, ст.3477; 30.06.2014, № 26, ст.3366; 20.07.2015, № 29, ст.4360; 04.07.2016, № 27, ст.4234; 31.07.2017, № 31, ст.4793.</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07.05.2012, № 19, ст.2415; 03.03.2014, № 9, ст.906; 30.06.2014, № 26, ст.3577; 16.03.2015, № 11, ст.1607; 16.11.2015, № 46, ст.6397; 11.04.2016, № 15, ст.2105; 29.08.2016, № 35, ст.5327; 27.03.2017, № 13, ст.1941.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часть 5 статьи 6, части 1, 3-5 статьи 64 Технического регламента, приказ МЧС России от 24.02.2009 № 91 "Об утверждении формы и порядка регистрации декларации пожарной безопасности"</w:t>
            </w:r>
            <w:r>
              <w:rPr>
                <w:noProof/>
                <w:position w:val="-8"/>
                <w:sz w:val="18"/>
                <w:szCs w:val="18"/>
              </w:rPr>
              <w:drawing>
                <wp:inline distT="0" distB="0" distL="0" distR="0">
                  <wp:extent cx="104775" cy="2190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часть 7 статьи 83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расположение мест для курения, применения открытого огня, проезда транспорта и проведения </w:t>
            </w:r>
            <w:r>
              <w:rPr>
                <w:sz w:val="18"/>
                <w:szCs w:val="18"/>
              </w:rPr>
              <w:lastRenderedPageBreak/>
              <w:t xml:space="preserve">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w:t>
            </w:r>
            <w:r>
              <w:rPr>
                <w:sz w:val="18"/>
                <w:szCs w:val="18"/>
              </w:rPr>
              <w:lastRenderedPageBreak/>
              <w:t xml:space="preserve">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средств индивидуальной защиты органов дыхания и зрения человека от токсичных продуктов горения из расчета не менее 1 -го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Соблюдены ли проверяемым лицом проектные </w:t>
            </w:r>
            <w:r>
              <w:rPr>
                <w:sz w:val="18"/>
                <w:szCs w:val="18"/>
              </w:rPr>
              <w:lastRenderedPageBreak/>
              <w:t xml:space="preserve">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50.5.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Вывешены ли проверяемым лицом планы эвакуации на случай пожара в номерах гостиниц, кемпингов, мотелей и общежитий?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Обучение мерам пожарной безопасности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Пункт 3 ППР, приказ МЧС России от 12.12.2007 № 645 "Об утверждении Норм пожарной безопасности "Обучение мерам пожарной безопасности работников организаций"</w:t>
            </w:r>
            <w:r>
              <w:rPr>
                <w:noProof/>
                <w:position w:val="-8"/>
                <w:sz w:val="18"/>
                <w:szCs w:val="18"/>
              </w:rPr>
              <w:drawing>
                <wp:inline distT="0" distB="0" distL="0" distR="0">
                  <wp:extent cx="104775" cy="2190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31.03.2008, № 13.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Обозначение мест для курения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Первичные средства пожаротушения и противопожарное водоснабжение</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70, 468, 474, приложения № 1 и №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Оборудованы ли пожарными щитами здания проверяемого лица, не оснащенныевнутренним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482-485 ППР Приложения № 5 и №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вентиляции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Эвакуационные пути и выходы</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сушилок?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вешалок для 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гардеробов?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106.1.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Электротехническая продукция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Огнезащитная обработка</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Территория объекта</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Система отопления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Источники открытого пламени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tc>
          <w:tcPr>
            <w:tcW w:w="30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r>
      <w:tr>
        <w:tc>
          <w:tcPr>
            <w:tcW w:w="309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r>
    </w:tbl>
    <w:p>
      <w:pPr>
        <w:widowControl w:val="0"/>
        <w:autoSpaceDE w:val="0"/>
        <w:autoSpaceDN w:val="0"/>
        <w:adjustRightInd w:val="0"/>
        <w:spacing w:after="0" w:line="240" w:lineRule="auto"/>
        <w:rPr>
          <w:rFonts w:ascii="Arial, sans-serif" w:hAnsi="Arial, sans-serif"/>
          <w:sz w:val="24"/>
          <w:szCs w:val="24"/>
        </w:rPr>
      </w:pPr>
    </w:p>
    <w:p>
      <w:pPr>
        <w:pStyle w:val="FORMATTEXT"/>
        <w:jc w:val="right"/>
      </w:pPr>
      <w:r>
        <w:t>     </w:t>
      </w:r>
    </w:p>
    <w:p>
      <w:pPr>
        <w:pStyle w:val="FORMATTEXT"/>
        <w:jc w:val="right"/>
      </w:pPr>
      <w:r>
        <w:t>     </w:t>
      </w:r>
    </w:p>
    <w:p>
      <w:pPr>
        <w:pStyle w:val="FORMATTEXT"/>
        <w:jc w:val="right"/>
      </w:pPr>
      <w:r>
        <w:t>Приложение № 15</w:t>
      </w:r>
    </w:p>
    <w:p>
      <w:pPr>
        <w:pStyle w:val="FORMATTEXT"/>
        <w:jc w:val="right"/>
      </w:pPr>
      <w:r>
        <w:t>к приказу МЧС России</w:t>
      </w:r>
    </w:p>
    <w:p>
      <w:pPr>
        <w:pStyle w:val="FORMATTEXT"/>
        <w:jc w:val="right"/>
      </w:pPr>
      <w:r>
        <w:t xml:space="preserve">от 28 июня 2018 года № 261 </w:t>
      </w:r>
    </w:p>
    <w:p>
      <w:pPr>
        <w:pStyle w:val="HEADERTEXT"/>
        <w:rPr>
          <w:b/>
          <w:bCs/>
          <w:color w:val="auto"/>
        </w:rPr>
      </w:pPr>
    </w:p>
    <w:p>
      <w:pPr>
        <w:pStyle w:val="HEADERTEXT"/>
        <w:jc w:val="center"/>
        <w:rPr>
          <w:b/>
          <w:bCs/>
          <w:color w:val="auto"/>
        </w:rPr>
      </w:pPr>
      <w:r>
        <w:rPr>
          <w:b/>
          <w:bCs/>
          <w:color w:val="auto"/>
        </w:rPr>
        <w:t xml:space="preserve">      </w:t>
      </w:r>
    </w:p>
    <w:p>
      <w:pPr>
        <w:pStyle w:val="HEADERTEXT"/>
        <w:jc w:val="center"/>
        <w:rPr>
          <w:b/>
          <w:bCs/>
          <w:color w:val="auto"/>
        </w:rPr>
      </w:pPr>
      <w:r>
        <w:rPr>
          <w:b/>
          <w:bCs/>
          <w:color w:val="auto"/>
        </w:rPr>
        <w:t>     </w:t>
      </w:r>
    </w:p>
    <w:p>
      <w:pPr>
        <w:pStyle w:val="HEADERTEXT"/>
        <w:jc w:val="center"/>
        <w:rPr>
          <w:b/>
          <w:bCs/>
          <w:color w:val="auto"/>
        </w:rPr>
      </w:pPr>
      <w:r>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255"/>
        <w:gridCol w:w="2340"/>
        <w:gridCol w:w="615"/>
        <w:gridCol w:w="990"/>
        <w:gridCol w:w="1695"/>
        <w:gridCol w:w="15"/>
        <w:gridCol w:w="165"/>
        <w:gridCol w:w="135"/>
        <w:gridCol w:w="45"/>
      </w:tblGrid>
      <w:tr>
        <w:tc>
          <w:tcPr>
            <w:tcW w:w="325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зданий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(класс функциональной пожарной опасности Ф4.3), подлежащих федеральному государственному пожарному надзору, при осуществлении контроля за соблюдением требований пожарной безопасности.</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r>
              <w:rPr>
                <w:sz w:val="18"/>
                <w:szCs w:val="18"/>
              </w:rPr>
              <w:t>Предмет плановой проверки ограничивается обязательными требованиями, изложенными в форме проверочного листа.</w:t>
            </w:r>
          </w:p>
          <w:p>
            <w:pPr>
              <w:pStyle w:val="FORMATTEXT"/>
              <w:ind w:firstLine="568"/>
              <w:jc w:val="both"/>
              <w:rPr>
                <w:sz w:val="18"/>
                <w:szCs w:val="18"/>
              </w:rPr>
            </w:pPr>
          </w:p>
        </w:tc>
      </w:tr>
      <w:tr>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2. Наименование юридического лица, фамилия, имя, отчество (при наличии) индивидуального </w:t>
            </w:r>
          </w:p>
        </w:tc>
      </w:tr>
      <w:tr>
        <w:trPr>
          <w:gridAfter w:val="1"/>
          <w:wAfter w:w="45" w:type="dxa"/>
        </w:trPr>
        <w:tc>
          <w:tcPr>
            <w:tcW w:w="720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lastRenderedPageBreak/>
              <w:t xml:space="preserve">предпринимателя или гражданина, в отношении которого проводится проверка </w:t>
            </w:r>
          </w:p>
        </w:tc>
        <w:tc>
          <w:tcPr>
            <w:tcW w:w="1710" w:type="dxa"/>
            <w:gridSpan w:val="2"/>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4. Реквизиты распоряжения или приказа руководителя, заместителя руководителя органа </w:t>
            </w:r>
          </w:p>
        </w:tc>
      </w:tr>
      <w:tr>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5. Учетный номер проверки и дата присвоения учетного номера проверки в едином реестре проверок </w:t>
            </w:r>
          </w:p>
        </w:tc>
      </w:tr>
      <w:tr>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6. Должность, фамилия и инициалы должностного лица, проводящего плановую проверку и </w:t>
            </w:r>
          </w:p>
        </w:tc>
      </w:tr>
      <w:tr>
        <w:trPr>
          <w:gridAfter w:val="1"/>
          <w:wAfter w:w="45" w:type="dxa"/>
        </w:trPr>
        <w:tc>
          <w:tcPr>
            <w:tcW w:w="325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заполняющего проверочный лист </w:t>
            </w:r>
          </w:p>
        </w:tc>
        <w:tc>
          <w:tcPr>
            <w:tcW w:w="5640"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Ответы на вопросы</w:t>
            </w:r>
            <w:r>
              <w:rPr>
                <w:noProof/>
                <w:position w:val="-8"/>
                <w:sz w:val="18"/>
                <w:szCs w:val="18"/>
              </w:rPr>
              <w:drawing>
                <wp:inline distT="0" distB="0" distL="0" distR="0">
                  <wp:extent cx="85725" cy="2190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jc w:val="both"/>
              <w:rPr>
                <w:sz w:val="18"/>
                <w:szCs w:val="18"/>
              </w:rPr>
            </w:pPr>
            <w:r>
              <w:rPr>
                <w:sz w:val="18"/>
                <w:szCs w:val="18"/>
              </w:rPr>
              <w:t>       </w:t>
            </w:r>
            <w:r>
              <w:rPr>
                <w:noProof/>
                <w:position w:val="-8"/>
                <w:sz w:val="18"/>
                <w:szCs w:val="18"/>
              </w:rPr>
              <w:drawing>
                <wp:inline distT="0" distB="0" distL="0" distR="0">
                  <wp:extent cx="85725" cy="2190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pPr>
              <w:pStyle w:val="FORMATTEXT"/>
              <w:rPr>
                <w:sz w:val="18"/>
                <w:szCs w:val="18"/>
              </w:rPr>
            </w:pPr>
          </w:p>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Общие мероприятия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Статьи 4-6, 48-96 Технического регламента о требованиях пожарной безопасности (утвержден Федеральным законом от 22.07.2008 № 123-ФЗ)</w:t>
            </w:r>
            <w:r>
              <w:rPr>
                <w:noProof/>
                <w:position w:val="-8"/>
                <w:sz w:val="18"/>
                <w:szCs w:val="18"/>
              </w:rPr>
              <w:drawing>
                <wp:inline distT="0" distB="0" distL="0" distR="0">
                  <wp:extent cx="104775" cy="2190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pPr>
              <w:pStyle w:val="FORMATTEXT"/>
              <w:rPr>
                <w:sz w:val="18"/>
                <w:szCs w:val="18"/>
              </w:rPr>
            </w:pPr>
          </w:p>
          <w:p>
            <w:pPr>
              <w:pStyle w:val="FORMATTEXT"/>
              <w:rPr>
                <w:sz w:val="18"/>
                <w:szCs w:val="18"/>
              </w:rPr>
            </w:pPr>
            <w:r>
              <w:rPr>
                <w:sz w:val="18"/>
                <w:szCs w:val="18"/>
              </w:rPr>
              <w:t>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w:t>
            </w:r>
            <w:r>
              <w:rPr>
                <w:noProof/>
                <w:position w:val="-8"/>
                <w:sz w:val="18"/>
                <w:szCs w:val="18"/>
              </w:rPr>
              <w:drawing>
                <wp:inline distT="0" distB="0" distL="0" distR="0">
                  <wp:extent cx="104775" cy="2190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Собрание законодательства Российской Федерации, 28.07.2008, № 30, ст.3579; 16.07.2012, № 29, ст.3997; 08.07.2013, № 27, ст.3477; 30.06.2014, № 26, ст.3366; 20.07.2015, № 29, ст.4360; 04.07.2016, № 27, ст.4234; 31.07.2017, № 31, ст.4793.</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07.05.2012, № 19, ст.2415; 03.03.2014, № 9, ст.906; 30.06.2014, № 26, ст.3577; 16.03.2015, № 11, ст.1607; 16.11.2015, № 46, ст.6397; 11.04.2016, № 15, ст.2105; 29.08.2016, № 35, ст.5327; 27.03.2017, № 13, ст.1941.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часть 5 статьи 6, части 1, 3-5 статьи 64 Технического регламента, приказ МЧС России от 24.02.2009 № 91 "Об утверждении формы и порядка регистрации декларации </w:t>
            </w:r>
            <w:r>
              <w:rPr>
                <w:sz w:val="18"/>
                <w:szCs w:val="18"/>
              </w:rPr>
              <w:lastRenderedPageBreak/>
              <w:t>пожарной безопасности"</w:t>
            </w:r>
            <w:r>
              <w:rPr>
                <w:noProof/>
                <w:position w:val="-8"/>
                <w:sz w:val="18"/>
                <w:szCs w:val="18"/>
              </w:rPr>
              <w:drawing>
                <wp:inline distT="0" distB="0" distL="0" distR="0">
                  <wp:extent cx="104775" cy="2190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lastRenderedPageBreak/>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2, 460-461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киосков?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ларьков?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подобных помещений?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предотвращения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w:t>
            </w:r>
            <w:r>
              <w:rPr>
                <w:sz w:val="18"/>
                <w:szCs w:val="18"/>
              </w:rPr>
              <w:lastRenderedPageBreak/>
              <w:t xml:space="preserve">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Вывешены ли проверяемым лицом планы эвакуации на случай пожара в номерах гостиниц, кемпингов, мотелей и общежитий?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Обучение мерам пожарной безопасности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"Об утверждении Норм пожарной безопасности "Обучение мерам </w:t>
            </w:r>
            <w:r>
              <w:rPr>
                <w:sz w:val="18"/>
                <w:szCs w:val="18"/>
              </w:rPr>
              <w:lastRenderedPageBreak/>
              <w:t>пожарной безопасности работников организаций"</w:t>
            </w:r>
            <w:r>
              <w:rPr>
                <w:noProof/>
                <w:position w:val="-8"/>
                <w:sz w:val="18"/>
                <w:szCs w:val="18"/>
              </w:rPr>
              <w:drawing>
                <wp:inline distT="0" distB="0" distL="0" distR="0">
                  <wp:extent cx="104775" cy="2190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_________________</w:t>
            </w:r>
          </w:p>
          <w:p>
            <w:pPr>
              <w:pStyle w:val="FORMATTEXT"/>
              <w:rPr>
                <w:sz w:val="18"/>
                <w:szCs w:val="18"/>
              </w:rPr>
            </w:pPr>
            <w:r>
              <w:rPr>
                <w:sz w:val="18"/>
                <w:szCs w:val="18"/>
              </w:rPr>
              <w:t>     </w:t>
            </w:r>
            <w:r>
              <w:rPr>
                <w:noProof/>
                <w:position w:val="-8"/>
                <w:sz w:val="18"/>
                <w:szCs w:val="18"/>
              </w:rPr>
              <w:drawing>
                <wp:inline distT="0" distB="0" distL="0" distR="0">
                  <wp:extent cx="104775" cy="2190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Бюллетень нормативных актов федеральных органов исполнительной власти, 31.03.2008, № 13.</w:t>
            </w: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Обозначение мест для курения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Первичные средства пожаротушения и противопожарное водоснабжение</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70, 468, 474, приложения № 1 и №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w:t>
            </w:r>
            <w:r>
              <w:rPr>
                <w:sz w:val="18"/>
                <w:szCs w:val="18"/>
              </w:rPr>
              <w:lastRenderedPageBreak/>
              <w:t xml:space="preserve">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482-485 ППР Приложения № 5 и №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вентиляции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Определило ли проверяемое лицо порядок и сроки </w:t>
            </w:r>
            <w:r>
              <w:rPr>
                <w:sz w:val="18"/>
                <w:szCs w:val="18"/>
              </w:rPr>
              <w:lastRenderedPageBreak/>
              <w:t xml:space="preserve">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Эвакуационные пути и выходы</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100.5.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w:t>
            </w:r>
            <w:r>
              <w:rPr>
                <w:sz w:val="18"/>
                <w:szCs w:val="18"/>
              </w:rPr>
              <w:lastRenderedPageBreak/>
              <w:t xml:space="preserve">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Электротехническая продукция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w:t>
            </w:r>
            <w:r>
              <w:rPr>
                <w:sz w:val="18"/>
                <w:szCs w:val="18"/>
              </w:rPr>
              <w:lastRenderedPageBreak/>
              <w:t xml:space="preserve">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Огнезащитная обработка</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Территория объекта</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отопления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140.2.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Источники открытого пламени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tc>
          <w:tcPr>
            <w:tcW w:w="30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r>
      <w:tr>
        <w:tc>
          <w:tcPr>
            <w:tcW w:w="309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r>
    </w:tbl>
    <w:p>
      <w:pPr>
        <w:widowControl w:val="0"/>
        <w:autoSpaceDE w:val="0"/>
        <w:autoSpaceDN w:val="0"/>
        <w:adjustRightInd w:val="0"/>
        <w:spacing w:after="0" w:line="240" w:lineRule="auto"/>
        <w:rPr>
          <w:rFonts w:ascii="Arial, sans-serif" w:hAnsi="Arial, sans-serif"/>
          <w:sz w:val="24"/>
          <w:szCs w:val="24"/>
        </w:rPr>
      </w:pPr>
    </w:p>
    <w:p>
      <w:pPr>
        <w:pStyle w:val="FORMATTEXT"/>
        <w:jc w:val="right"/>
      </w:pPr>
      <w:r>
        <w:t>     </w:t>
      </w:r>
    </w:p>
    <w:p>
      <w:pPr>
        <w:pStyle w:val="FORMATTEXT"/>
        <w:jc w:val="right"/>
      </w:pPr>
      <w:r>
        <w:t>     </w:t>
      </w:r>
    </w:p>
    <w:p>
      <w:pPr>
        <w:pStyle w:val="FORMATTEXT"/>
        <w:jc w:val="right"/>
      </w:pPr>
      <w:r>
        <w:t>Приложение № 16</w:t>
      </w:r>
    </w:p>
    <w:p>
      <w:pPr>
        <w:pStyle w:val="FORMATTEXT"/>
        <w:jc w:val="right"/>
      </w:pPr>
      <w:r>
        <w:t>к приказу МЧС России</w:t>
      </w:r>
    </w:p>
    <w:p>
      <w:pPr>
        <w:pStyle w:val="FORMATTEXT"/>
        <w:jc w:val="right"/>
      </w:pPr>
      <w:r>
        <w:t xml:space="preserve">от 28 июня 2018 года № 261 </w:t>
      </w:r>
    </w:p>
    <w:p>
      <w:pPr>
        <w:pStyle w:val="HEADERTEXT"/>
        <w:rPr>
          <w:b/>
          <w:bCs/>
          <w:color w:val="auto"/>
        </w:rPr>
      </w:pPr>
    </w:p>
    <w:p>
      <w:pPr>
        <w:pStyle w:val="HEADERTEXT"/>
        <w:jc w:val="center"/>
        <w:rPr>
          <w:b/>
          <w:bCs/>
          <w:color w:val="auto"/>
        </w:rPr>
      </w:pPr>
      <w:r>
        <w:rPr>
          <w:b/>
          <w:bCs/>
          <w:color w:val="auto"/>
        </w:rPr>
        <w:t xml:space="preserve">      </w:t>
      </w:r>
    </w:p>
    <w:p>
      <w:pPr>
        <w:pStyle w:val="HEADERTEXT"/>
        <w:jc w:val="center"/>
        <w:rPr>
          <w:b/>
          <w:bCs/>
          <w:color w:val="auto"/>
        </w:rPr>
      </w:pPr>
      <w:r>
        <w:rPr>
          <w:b/>
          <w:bCs/>
          <w:color w:val="auto"/>
        </w:rPr>
        <w:t>     </w:t>
      </w:r>
    </w:p>
    <w:p>
      <w:pPr>
        <w:pStyle w:val="HEADERTEXT"/>
        <w:jc w:val="center"/>
        <w:rPr>
          <w:b/>
          <w:bCs/>
          <w:color w:val="auto"/>
        </w:rPr>
      </w:pPr>
      <w:r>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210"/>
        <w:gridCol w:w="2385"/>
        <w:gridCol w:w="615"/>
        <w:gridCol w:w="945"/>
        <w:gridCol w:w="1725"/>
        <w:gridCol w:w="15"/>
        <w:gridCol w:w="15"/>
        <w:gridCol w:w="150"/>
        <w:gridCol w:w="150"/>
        <w:gridCol w:w="30"/>
        <w:gridCol w:w="180"/>
      </w:tblGrid>
      <w:tr>
        <w:tc>
          <w:tcPr>
            <w:tcW w:w="32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3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производственного здания (класс функциональной пожарной опасности Ф5.1), относящихся к категории умеренного риска, подлежащих федеральному государственному пожарному надзору, при осуществлении контроля за соблюдением требований пожарной безопасности.</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r>
              <w:rPr>
                <w:sz w:val="18"/>
                <w:szCs w:val="18"/>
              </w:rPr>
              <w:t>Предмет плановой проверки ограничивается обязательными требованиями, изложенными в форме проверочного листа.</w:t>
            </w:r>
          </w:p>
          <w:p>
            <w:pPr>
              <w:pStyle w:val="FORMATTEXT"/>
              <w:ind w:firstLine="568"/>
              <w:jc w:val="both"/>
              <w:rPr>
                <w:sz w:val="18"/>
                <w:szCs w:val="18"/>
              </w:rPr>
            </w:pPr>
          </w:p>
        </w:tc>
      </w:tr>
      <w:tr>
        <w:trPr>
          <w:gridAfter w:val="2"/>
          <w:wAfter w:w="210" w:type="dxa"/>
        </w:trPr>
        <w:tc>
          <w:tcPr>
            <w:tcW w:w="621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2"/>
          <w:wAfter w:w="210" w:type="dxa"/>
        </w:trPr>
        <w:tc>
          <w:tcPr>
            <w:tcW w:w="8895" w:type="dxa"/>
            <w:gridSpan w:val="6"/>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2. Наименование юридического лица, фамилия, имя, отчество (при наличии) индивидуального </w:t>
            </w:r>
          </w:p>
        </w:tc>
      </w:tr>
      <w:tr>
        <w:trPr>
          <w:gridAfter w:val="2"/>
          <w:wAfter w:w="210" w:type="dxa"/>
        </w:trPr>
        <w:tc>
          <w:tcPr>
            <w:tcW w:w="715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предпринимателя или гражданина, в отношении которого проводится проверка </w:t>
            </w:r>
          </w:p>
        </w:tc>
        <w:tc>
          <w:tcPr>
            <w:tcW w:w="1755" w:type="dxa"/>
            <w:gridSpan w:val="3"/>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trPr>
          <w:gridAfter w:val="2"/>
          <w:wAfter w:w="210" w:type="dxa"/>
        </w:trPr>
        <w:tc>
          <w:tcPr>
            <w:tcW w:w="9210" w:type="dxa"/>
            <w:gridSpan w:val="9"/>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2"/>
          <w:wAfter w:w="210" w:type="dxa"/>
        </w:trPr>
        <w:tc>
          <w:tcPr>
            <w:tcW w:w="9210" w:type="dxa"/>
            <w:gridSpan w:val="9"/>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r>
      <w:tr>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4. Реквизиты распоряжения или приказа руководителя, заместителя руководителя органа </w:t>
            </w:r>
          </w:p>
        </w:tc>
      </w:tr>
      <w:tr>
        <w:trPr>
          <w:gridAfter w:val="2"/>
          <w:wAfter w:w="210" w:type="dxa"/>
        </w:trPr>
        <w:tc>
          <w:tcPr>
            <w:tcW w:w="5595"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государственного контроля (надзора) о проведении проверки </w:t>
            </w:r>
          </w:p>
        </w:tc>
        <w:tc>
          <w:tcPr>
            <w:tcW w:w="3315"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5. Учетный номер проверки и дата присвоения учетного номера проверки в едином реестре проверок </w:t>
            </w:r>
          </w:p>
        </w:tc>
      </w:tr>
      <w:tr>
        <w:trPr>
          <w:gridAfter w:val="2"/>
          <w:wAfter w:w="210" w:type="dxa"/>
        </w:trPr>
        <w:tc>
          <w:tcPr>
            <w:tcW w:w="8895" w:type="dxa"/>
            <w:gridSpan w:val="6"/>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6. Должность, фамилия и инициалы должностного лица, проводящего плановую проверку и </w:t>
            </w:r>
          </w:p>
        </w:tc>
      </w:tr>
      <w:tr>
        <w:trPr>
          <w:gridAfter w:val="2"/>
          <w:wAfter w:w="210" w:type="dxa"/>
        </w:trPr>
        <w:tc>
          <w:tcPr>
            <w:tcW w:w="321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lastRenderedPageBreak/>
              <w:t xml:space="preserve">заполняющего проверочный лист </w:t>
            </w:r>
          </w:p>
        </w:tc>
        <w:tc>
          <w:tcPr>
            <w:tcW w:w="5670"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3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pPr>
        <w:widowControl w:val="0"/>
        <w:autoSpaceDE w:val="0"/>
        <w:autoSpaceDN w:val="0"/>
        <w:adjustRightInd w:val="0"/>
        <w:spacing w:after="0" w:line="240" w:lineRule="auto"/>
        <w:rPr>
          <w:rFonts w:ascii="Arial, sans-serif" w:hAnsi="Arial, sans-serif"/>
          <w:sz w:val="24"/>
          <w:szCs w:val="24"/>
        </w:rPr>
      </w:pPr>
    </w:p>
    <w:p>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Ответы на вопросы</w:t>
            </w:r>
            <w:r>
              <w:rPr>
                <w:noProof/>
                <w:position w:val="-8"/>
                <w:sz w:val="18"/>
                <w:szCs w:val="18"/>
              </w:rPr>
              <w:drawing>
                <wp:inline distT="0" distB="0" distL="0" distR="0">
                  <wp:extent cx="85725" cy="2190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jc w:val="both"/>
              <w:rPr>
                <w:sz w:val="18"/>
                <w:szCs w:val="18"/>
              </w:rPr>
            </w:pPr>
            <w:r>
              <w:rPr>
                <w:sz w:val="18"/>
                <w:szCs w:val="18"/>
              </w:rPr>
              <w:t>       </w:t>
            </w:r>
            <w:r>
              <w:rPr>
                <w:noProof/>
                <w:position w:val="-8"/>
                <w:sz w:val="18"/>
                <w:szCs w:val="18"/>
              </w:rPr>
              <w:drawing>
                <wp:inline distT="0" distB="0" distL="0" distR="0">
                  <wp:extent cx="85725" cy="2190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pPr>
              <w:pStyle w:val="FORMATTEXT"/>
              <w:rPr>
                <w:sz w:val="18"/>
                <w:szCs w:val="18"/>
              </w:rPr>
            </w:pPr>
          </w:p>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Общие мероприятия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Статьи 4-6, 48-96 Технического регламента о требованиях пожарной безопасности (утвержден Федеральным законом от 22.07.2008 № 123-ФЗ)</w:t>
            </w:r>
            <w:r>
              <w:rPr>
                <w:noProof/>
                <w:position w:val="-8"/>
                <w:sz w:val="18"/>
                <w:szCs w:val="18"/>
              </w:rPr>
              <w:drawing>
                <wp:inline distT="0" distB="0" distL="0" distR="0">
                  <wp:extent cx="104775" cy="2190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pPr>
              <w:pStyle w:val="FORMATTEXT"/>
              <w:rPr>
                <w:sz w:val="18"/>
                <w:szCs w:val="18"/>
              </w:rPr>
            </w:pPr>
          </w:p>
          <w:p>
            <w:pPr>
              <w:pStyle w:val="FORMATTEXT"/>
              <w:rPr>
                <w:sz w:val="18"/>
                <w:szCs w:val="18"/>
              </w:rPr>
            </w:pPr>
            <w:r>
              <w:rPr>
                <w:sz w:val="18"/>
                <w:szCs w:val="18"/>
              </w:rPr>
              <w:t>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w:t>
            </w:r>
            <w:r>
              <w:rPr>
                <w:noProof/>
                <w:position w:val="-8"/>
                <w:sz w:val="18"/>
                <w:szCs w:val="18"/>
              </w:rPr>
              <w:drawing>
                <wp:inline distT="0" distB="0" distL="0" distR="0">
                  <wp:extent cx="104775" cy="219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Собрание законодательства Российской Федерации, 28.07.2008, № 30, ст.3579; 16.07.2012, № 29, ст.3997; 08.07.2013, № 27, ст.3477; 30.06.2014, № 26, ст.3366; 20.07.2015, № 29, ст.4360; 04.07.2016, № 27, ст.4234; 31.07.2017, № 31, ст.4793.</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07.05.2012, № 19, ст.2415; 03.03.2014, № 9, ст.906; 30.06.2014, № 26, ст.3577; 16.03.2015, № 11, ст.1607; 16.11.2015, № 46, ст.6397; 11.04.2016, № 15, ст.2105; 29.08.2016, № 35, ст.5327; 27.03.2017, № 13, ст.1941.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часть 5 статьи 6, части 1, 3-5 статьи 64 Технического регламента, приказ МЧС России от 24.02.2009 № 91 "Об утверждении формы и порядка регистрации декларации пожарной безопасности"</w:t>
            </w:r>
            <w:r>
              <w:rPr>
                <w:noProof/>
                <w:position w:val="-8"/>
                <w:sz w:val="18"/>
                <w:szCs w:val="18"/>
              </w:rPr>
              <w:drawing>
                <wp:inline distT="0" distB="0" distL="0" distR="0">
                  <wp:extent cx="104775" cy="2190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Создано ли проверяемым лицом подразделение пожарной охраны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часть 1.1 статьи 97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Оснащено ли проверяемым лицом подразделение пожарной охраны пожарными автомобилями?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часть 1.2 статьи 97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сбора, хранения и удаления горючих веществ и материалов, содержания и хранения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количество единовременно находящихся в помещениях сырья, полуфабрикатов и готовой продукции?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периодичность уборки горючих отходов и пыли, хранения промасленной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требуемый предел огнестойкости и дымогазонепроницаемость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w:t>
            </w:r>
            <w:r>
              <w:rPr>
                <w:sz w:val="18"/>
                <w:szCs w:val="18"/>
              </w:rPr>
              <w:lastRenderedPageBreak/>
              <w:t xml:space="preserve">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 свайными пространствами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Соответствуют ли транспаранты и баннеры, размещаемые на фасадах зданий и сооружений проверяемым лицом,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w:t>
            </w:r>
            <w:r>
              <w:rPr>
                <w:sz w:val="18"/>
                <w:szCs w:val="18"/>
              </w:rPr>
              <w:lastRenderedPageBreak/>
              <w:t xml:space="preserve">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проверяемым лицом телефонной связью и ручными электрическими фонарями пожарный пост (диспетчерская)?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требование о запрете использования в помещениях складов газовых плит и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требование о размещении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w:t>
            </w:r>
            <w:r>
              <w:rPr>
                <w:sz w:val="18"/>
                <w:szCs w:val="18"/>
              </w:rPr>
              <w:lastRenderedPageBreak/>
              <w:t xml:space="preserve">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136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кипятильников, водонагревателей и титанов, </w:t>
            </w:r>
            <w:r>
              <w:rPr>
                <w:sz w:val="18"/>
                <w:szCs w:val="18"/>
              </w:rPr>
              <w:lastRenderedPageBreak/>
              <w:t xml:space="preserve">стерилизация медицинских инструментов, а также разогрев парафина и озокерита (за исключением помещений, предназначенных для этих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136(1)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Обучение мерам пожарной безопасности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Пункт 3 ППР, приказ МЧС России от 12.12.2007 № 645 "Об утверждении Норм пожарной безопасности "Обучение мерам пожарной безопасности работников организаций"</w:t>
            </w:r>
            <w:r>
              <w:rPr>
                <w:noProof/>
                <w:position w:val="-8"/>
                <w:sz w:val="18"/>
                <w:szCs w:val="18"/>
              </w:rPr>
              <w:drawing>
                <wp:inline distT="0" distB="0" distL="0" distR="0">
                  <wp:extent cx="104775" cy="2190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Обозначение мест для курения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Первичные средства пожаротушения и противопожарное водоснабжение</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70, 468, 474, приложения № 1 и №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75.4.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вентиляции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возможность открытия эксплуатируемых вытяжных каналов, отверстий и решеток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требование о запрете подключения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Эвакуационные пути и выходы</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Электротехническая продукция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(складирования)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w:t>
            </w:r>
            <w:r>
              <w:rPr>
                <w:sz w:val="18"/>
                <w:szCs w:val="18"/>
              </w:rPr>
              <w:lastRenderedPageBreak/>
              <w:t xml:space="preserve">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Огнезащитная обработка</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Территория объекта</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требование о запрете размещения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содержание (в любое время года) дорог, проездов и подъездов: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расстоянии не менее 15 метров от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противопожарных стен?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использования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использования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использования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отопления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товаров, стеллажей, витрин, прилавков, шкафов и другого оборудования на расстоянии не менее 0,7 метра от печей и не менее 1,25 метра от топочных отверстий?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Категорирование по пожарной опасности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дверях помещений производственного и складского назначения обозначение их категорий по пожарной опасности, а также класса зоны в соответствии с главами 5, 7 и 8 Федерального закона "Технический регламент о требованиях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Источники открытого пламени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выполнение требований маркировки и предупредительных надписей, указанных на упаковках или в сопроводительных документах, при работе с </w:t>
            </w:r>
            <w:r>
              <w:rPr>
                <w:sz w:val="18"/>
                <w:szCs w:val="18"/>
              </w:rPr>
              <w:lastRenderedPageBreak/>
              <w:t xml:space="preserve">пожароопасными и пожаровзрывоопасными веществами 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Лесопильное производство</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лесопильных рам, круглопильных, фрезерно-пильных и других станков и агрегатов с неисправностями при обработке древесины?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металлических предметов для чистки загрузочной воронки рубительной машины?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выполнение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Применяется ли проверяемым лицом конструкция зонта, не затрудняющая обслуживание и очистку пресса и самого зонта?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камер термической обработки древесно-стружечных плит не реже 1 раза в сутки от остатков летучих смоляных выделений и продуктов пиролиза древесины, пыли и других отходов?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термообработка недопрессованных древесно-стружечных плит с рыхлыми кромками?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перед укладкой в стопы после термообработки охлаждение древесно-стружечных плит на открытых буферных площадках до температуры окружающего воздуха для исключения их самовозгорания?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после окончания работы закрытие крышками пропиточных ванн для древесно-стружечных плит, а также ванн с охлаждающими горючими жидкостями?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пропиточных, закалочных и других ванн с горючими жидкостями для обработки древесно-стружечных плит, не оборудованных (или с неисправными) устройствами аварийного слива в подземные емкости, расположенные вне здания и </w:t>
            </w:r>
            <w:r>
              <w:rPr>
                <w:sz w:val="18"/>
                <w:szCs w:val="18"/>
              </w:rPr>
              <w:lastRenderedPageBreak/>
              <w:t xml:space="preserve">без удаления горючих паров?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164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от производственного мусора и пыли перед каждой загрузкой сушильных камер периодического действия и калориферов?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сушильных установок с трещинами на поверхности боровов и неработающими искроуловителями?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166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от сажи не реже 2 раз в месяц топочно-газовых устройств газовых сушильных камер, работающих на твердом и жидком топливе?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167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топочно-сушильного отделения с неисправными приборами для контроля температуры сушильного аппарата?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от древесных отходов не реже 1 раза в сутки сушильных камер для мягких древесно-волокнистых плит?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169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прекращение обогрева сушильной камеры при остановке конвейера более чем на 10 минут?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169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Оборудованы ли проверяемым лицом сушильные камеры (помещения, шкафы) для сырья, полуфабрикатов и окрашенных готовых изделий автоматикой отключения обогрева при повышении температуры свыше нормы?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проверка на отсутствие в камере металлических предметов перед укладкой древесины в штабели для сушки токами высокой частоты?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нахождение людей и сушки спецодежды в сушильных камерах?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соломко-шлифовальных аппаратов, не оборудованных системой пылеудаления или с неисправной такой системой?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173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Производство спичек</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немедленная очистка и промывание водой оборудования и механизмов, а также полов и стен помещения при попадании на них зажигательной массы и парафина?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уборка и промывка не реже 2 раз в смену пола автоматного цеха?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отстойника канализационного колодца после каждой уборки и промывки пола цеха?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превышение запаса зажигательной массы находящейся у автомата, в количестве, необходимом для одной заливки?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Производится ли проверяемым лицом очистка массы в макальном корыте от выпавшей спичечной соломки сетчатыми лопатками из цветного металла?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наличие спичек при остановке спичечного автомата на выходные дни, профилактическом ремонте, а также устранении аварий?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опускание макальной плиты в макальное корыто при кратковременных остановках автомата?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транспортирование зажигательной массы через места хранения готовой продукции, намазочное отделение и около сушильных устройств, а фосфорной массы - через автоматный цех и помещение для укладки рассыпанных спичек?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поддержание полов размольного отделения постоянно в увлажненном состоянии?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цехе по приготовлению зажигательной и фосфорной масс запаса материалов, превышающего сменную потребность?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проверяемым лицом закрытие емкостей с запасом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для приготовления и хранения зажигательной и фосфорной масс посуды из цветного металла и с наличием приспособления (ручки) для ее переноски вместимостью более 50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немедленная уборка рассыпанной бертолетовой соли в специальные емкости с водой?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измельчение в шаровой мельнице бертолетовой соли и серы в сухом виде?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засорение фосфорной и зажигательной масс спичечной соломкой, спичками и различными отходами?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развеска химикатов для спичечных масс в специальных шкафах, оборудованных вытяжной вентиляцией?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"н"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Пропитана ли проверяемым лицом огнезащитным составом спецодежда работающих в цехах приготовления спичечных масс и автоматных цехах?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превышение запаса спичек, уложенных в кассеты, в помещениях укладки рассыпанных спичек и у </w:t>
            </w:r>
            <w:r>
              <w:rPr>
                <w:sz w:val="18"/>
                <w:szCs w:val="18"/>
              </w:rPr>
              <w:lastRenderedPageBreak/>
              <w:t xml:space="preserve">каждого автомата (более 10 малых или 5 больших кассет)?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176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превышение запаса спичек около коробконабивочных машин (более 3 малых кассет)?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кассет со спичками на стеллажах и укладка их не более чем в 2 ряда по высоте с прокладками из цветного металла между ними?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цехе более 10 малых или 5 больших кассет со спичками в одном месте?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превышение запаса готовых спичек в зоне коробконамазочных и упаковочных машин (более 20 ящиков на машину)?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превышение количества готовой продукции сменной выработки одного спичечного автомата?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утилизация отходов спичечных масс и деревянной тары вне территории предприятия на площадке, имеющей ограждение и твердое покрытие?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доставка отходов спичечных масс, разведенных водой, к месту утилизации?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Электростанции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проведение монтажа или ремонта оборудования и газопроводов в помещении при неработающей вентиляции?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при подаче топлива работа всех средств обеспыливания, находящихся на тракте топливоподачи, а также устройств по улавливанию металла, щепы и других посторонних включений из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регулярное проведение контроля и своевременное выполнение текущего ремонта и технического обслуживания для предотвращения скопления пыли на тракте топливоподачи?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соблюдение чистоты, регулярного проведения уборки с удалением пыли со всех мест ее скопления в помещениях тракта топливоподачи?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уборки согласно утвержденному графику в зависимости от типа твердого топлива, его склонности к окислению и запыленности помещений?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уборка пыли гидросмывом или механизированным способом (при необходимости с проведением в отдельных местах ручной уборки, этих работ только после </w:t>
            </w:r>
            <w:r>
              <w:rPr>
                <w:sz w:val="18"/>
                <w:szCs w:val="18"/>
              </w:rPr>
              <w:lastRenderedPageBreak/>
              <w:t xml:space="preserve">увлажнения пыли распыленной водой)?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"г"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проверяемым лицом контроль за наличием просвета между кабелями для уменьшения скопления пыли на кабельных трассах, идущих по тракту топливоподачи?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исключение падений топлива при загрузке конвейерных лент, а также его уборка в течение рабочей смены?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скопление топлива под нижней ниткой конвейерных лент?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остановка конвейеров, нагруженных топливом, за исключением аварийных ситуаций?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 возможно короткие сроки освобождение (разгрузка) от топлива конвейерных лент, в случае аварийной остановки?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полного опорожнения бункеров сырого топлива при переходе электростанции на длительное сжигание газа или мазута и перед капитальным ремонтом соответствующего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перед проведением вулканизационных работ на конвейере очищение от пыли участка не менее 10 метров вдоль ленты (при необходимости выполняется гидроуборка), огораживание негорючими щитами и обеспечение первичными средствами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помещениях и коридорах закрытых распределительных устройств и подстанций кладовых, не относящихся к распределительному устройству?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электротехнического оборудования, запасных частей, емкостей с горючими жидкостями и баллонов с различными газами в помещениях и коридорах закрытых распределительных устройств и подстанций?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немедленное очищение (горячей водой или паром) теплоизоляции горячих поверхностей при попадании на нее масла?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нахождение в исправном состоянии поддонов под маслонаполненным оборудованием для сбора возможных протечек масла?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укладка тряпок и ветоши, а также использование временных лотков и противней для сбора протечек масла из уплотнений и сальников на оборудовании?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 период ремонтов проверка проходимости трубопроводов организованного отвода масла в сборный бак?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Кабельные сооружения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в кабельных сооружениях не реже чем через 60 метров указателей ближайшего выхода?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нанесение на двери секционных перегородок указателей (схем) движения до ближайшего выхода?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у выходных люков из кабельных сооружений лестниц так, чтобы они не мешали проходу по тоннелю (этажу)?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прокладка бронированных кабелей внутри помещений без снятия горючего джутового покрова?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при эксплуатации кабельных сооружений фиксирование дверей секционных перегородок в закрытом положении и нахождении устройств самозакрывания дверей в технически исправном состоянии?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кабелей с горючей полиэтиленовой изоляцией при проведении реконструкции или ремонта?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помещениях подпитывающих устройств маслонаполненных кабелей горючих и других материалов, не относящихся к этой установке?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перекрытие кабельных каналов и двойных полов в распределительных устройствах и других помещениях съемными негорючими плитами?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 помещениях щитов управления с паркетными полами защита деревянных щитов жестью или другим огнезащитным материалом, а снизу асбестом?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съемные негорючие плиты и цельные щиты приспособлениями для быстрого их подъема вручную?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при реконструкции и ремонте недопущение прокладки через кабельные сооружения каких-либо транзитных коммуникаций и шинопроводов?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видимых повреждений (отслоения, вздутия, сколы, растрескивания и другое) огнезащитных кабельных покрытий и кабельных проходок при эксплуатации кабельных сооружений и принятие мер по их ремонту и восстановлению при обнаружении таких мест?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w:t>
            </w:r>
            <w:r>
              <w:rPr>
                <w:sz w:val="18"/>
                <w:szCs w:val="18"/>
              </w:rPr>
              <w:lastRenderedPageBreak/>
              <w:t xml:space="preserve">прохождения кабеля через строительные конструкции?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"л"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содержание маслоприемных устройств под трансформаторами и реакторами, маслоотводов (или специальных дренажей) в исправном состоянии для исключения при аварии растекания масла и попадания его в кабельные каналы и другие сооружения?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содержание гравийной засыпки в чистом состоянии в пределах бортовых ограждений маслоприемника?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промывки гравийной засыпки при загрязнении (пылью, песком и другим) или замасливании гравия?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замена гравия 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стенки кабельных каналов в качестве бортового ограждения маслоприемников трансформаторов и масляных реакторов?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оборудование и обозначение мест заземления в местах установки передвижной пожарной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191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определение мест заземления передвижной пожарной техники специалистами энергетических объектов совместно с представителями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191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Объекты полиграфической промышленности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покрытие столов и шкафчиков (тумбочек) в отделениях машинного набора листовой нержавеющей или оцинкованной сталью, или термостойкой пластмассой?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192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чистка магазинов, матриц и клиньев пожаробезопасными растворами?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192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чистка в исключительных случаях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192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подвешивание на металлоподаватель отливных машин влажных слитков?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загрузка отливного котла наборными материалами, загрязненными красками и горючими веществами?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на наборных машинах или хранение около них </w:t>
            </w:r>
            <w:r>
              <w:rPr>
                <w:sz w:val="18"/>
                <w:szCs w:val="18"/>
              </w:rPr>
              <w:lastRenderedPageBreak/>
              <w:t xml:space="preserve">горючих смывочных материалов и масленки с маслом?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"в"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подход к отливочному аппарату и работа на машине в спецодежде, пропитанной горючей жидкостью?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настилы полов в гартоплавильных отделениях из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поливание матричного материала (винипласт, восковая масса, свинец) раствором каучука в бензине и пропитывание фильтровального картона бакелитовым лаком на столах, выполненных из негорючих материалов, оборудованных бортовыми устройствами для удаления жидкости, или в химическом шкафу?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графитирование матричного материала в специальном закрытом аппарате при включенной вытяжной вентиляции?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полив матричного материала раствором каучука в бензине или графитированию открытым способом на тралере пресса или тралере нагревательного устройства, а также сушка его над отопительными и нагревательными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196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Объекты транспортной инфраструктуры</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 ли проверяемым лицом в отношении помещений для хранения (стоянки) транспорта в количестве более 25 единиц, расположенных на объектах транспортной инфраструктуры, план расстановки транспортных средств с описанием очередности и порядка их эвакуации при пожаре, а также оснащения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проверяемым лицом свободный проезд пожарных автомобилей через переезды (количество переездов через пути не менее 2) и переходы внутриобъектовых железнодорожных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проверяемым лицом в помещениях, под навесами и на открытых площадках для хранения (стоянки) транспорта запрет на: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установку транспортных средств в количестве, превышающем предусмотренное в проектной документацией на данный объект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нарушение плана расстановки?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уменьшение расстояния между автомобилями?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загромождены ли проверяемым лицом выездные ворота и проезды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проведение кузнечных, термических, сварочных, малярных и деревообделочных работ, а также промывки деталей с использованием легковоспламеняющихся и горючих жидкостей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транспортных средств с открытыми горловинами топливных баков, а также при наличии утечки топлива и масла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заправка горючим и слив из транспортных средств топлива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тары из-под горючего, а также горючего и масла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подзарядка аккумуляторов в помещениях, под навесами и на открытых площадках для хранения (стоянки) транспорта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транспортных средств, предназначенных для перевозки легковоспламеняющихся и горючих жидкостей, а также горючих газов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постановка в депо паровозов с действующими топками, а также растопка их в стойлах за пределами вытяжных зонтов в паровозных депо и базах запаса локомотивов (паровозов)?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в паровозных депо и базах запаса локомотивов (паровозов) чистка топок и зольников в стойлах депо в неустановленных местах?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в паровозных депо и базах запаса локомотивов (паровозов) установка подвижного состава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в паровозных </w:t>
            </w:r>
            <w:r>
              <w:rPr>
                <w:sz w:val="18"/>
                <w:szCs w:val="18"/>
              </w:rPr>
              <w:lastRenderedPageBreak/>
              <w:t xml:space="preserve">депо и базах запаса локомотивов (паровозов) постановка в стойла депо цистерны с легковоспламеняющимися и горючими жидкостями, а также порожних цистерн из-под указанных жидкостей без их предварительной пропарки?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"г"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 шлакоуборочных канавах и местах чистки топок залитие водой шлака и изгари, а также регулярная уборка?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269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площадок, отводимых под промывочно-пропарочные станции (пункты), не отвечающих требованиям типового технологического процесса станций, а также расположенных от железнодорожных путей, ближайших станционных и тракционных путей: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расстоянии менее 30 метров?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 соседних железнодорожных зданий и сооружений - менее 50 метров?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участков территории, на которых производится обработка цистерн, без твердого покрытия, не допускающего проникновения нефтепродуктов в грунт?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при обработке на промывочно-пропарочных станциях (пунктах):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подача цистерн к месту их обработки только тепловозами (мотовозами), оборудованными искрогасителями?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подаче цистерн наличие прикрытия не менее чем из двух 4-осных вагонов?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запрет приближения тепловозов к местам очистки на расстояние менее 20 метров и подача сигнал, запрещающего дальнейшее движение при таком приближении?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закрытие сливных приборов, крышек колпаков и загрузочных люков цистерн?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осуществление заправки клапанов сливных приборов цистерн на путях, не оборудованных желобами или другими приспособлениями для улавливания остатков нефтепродуктов?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постоянное закрытие крышек люков и приямков на отстойниках и трубопроводах?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при заправке клапанов использование только аккумуляторных фонарей и искробезопасного инструмента?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без заземления резервуаров, трубопроводов, эстакад, цистерн под сливом и сливоналивных железнодорожных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273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Оборудованы ли проверяемым лицом металлические переносные и передвижные лестницы медными крючками и резиновыми подушками под стыками?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внутри котлов и цистерн применение для освещения только аккумуляторных фонарей во взрывозащищенном исполнении?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эстакад и площадок от остатков нефтепродуктов не реже 1 раза в смену?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276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возможность на территории промывочно-пропарочных станций (пунктов) использования при работе внутри котла цистерны обувь, подбитую стальными пластинами или гвоздями?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возможность на территории промывочно-пропарочных станций (пунктов) слива остатков легковоспламеняющейся и (или) горючей жидкости вместе с водой и конденсатом: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общую канализационную сеть?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открытые канавы?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кюветы?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 откос и другое?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возможность на территории промывочно-пропарочных станций (пунктов) применения для спуска людей в цистерну: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переносных стальных лестницы?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деревянных лестницы, обитых сталью?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возможность на территории промывочно-пропарочных станций (пунктов) оставлять обтирочные материалы: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внутри осматриваемых цистерн?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их наружных частях?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возможность на территории промывочно-пропарочных станций (пунктов) осуществлять въезд локомотивов: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депо очистки?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 эстакады?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Очищена ли проверяемым лицом полоса отвода железных дорог (в том числе переведенных на консервацию)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w:t>
            </w:r>
            <w:r>
              <w:rPr>
                <w:sz w:val="18"/>
                <w:szCs w:val="18"/>
              </w:rPr>
              <w:lastRenderedPageBreak/>
              <w:t xml:space="preserve">бракованных, а также других горючих отходов?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278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проверяемым лицом своевременный вывоз валежника, порубочных остатков и кустарника, шпал железнодорожных деревянных отработанных и бракованных, а также других горючих отходов с полосы отвода?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возможность в полосах отвода и охранных зонах дорог, а также на участках железнодорожных путей и автомобильных дорог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засыпка песком, землей и удаление за полосу отвода разлитые на путях легковоспламеняющиеся и горючие жидкости с учетом требований законодательства Российской Федерации в области охраны природы?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укладка шпал и брусьев при временном хранении на перегонах, станциях и звеносборочных базах в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от сухой травы и другого горючего материала и по периметру окопана или опахана на ширину не менее 3 метров площадка под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укладка штабелей шпал и брусьев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между штабелями шпал не менее 1 метра, а между каждой парой штабелей - не менее 20 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складирование сена, соломы и дров: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расстоянии менее 50 метров от мостов, путепроводов, путевых сооружений и путей организованного движения поездов, а также лесных насаждений?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расстоянии менее 15 метров от оси линий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пределах охранных зон воздушных линий электропередачи?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выжигание сухой травянистой растительности?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разведение костров?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280.3.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сжигание хвороста, порубочных остатков и 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оставление сухостойных деревьев и кустарников?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окаймление мостов на территории лесных насаждений минерализованной полосой шириной не менее 1,4 метра по внешнему периметру полосы отвода?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земляных участков под мостами в радиусе 50 метров от сухой травы, кустарника, валежника, мусора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на всех мостах и путепроводах: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устройство под ними мест стоянки для судов, плотов, барж и лодок?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заправка керосиновых фонарей и баков бензомоторных агрегатов?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содержание пролетных строений и других конструкций не очищенными от нефтепродуктов?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выжигание под мостами сухой травы, а также сжигание кустарника и другого горючего материала?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производство огневых работ без разрешения руководителя организации?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15-20 вагонов?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каждое передвижное формирование железнодорожного транспорта телефонной связью с ближайшей железнодорожной станцией для вызова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установка в пунктах стоянки вагонов путевых машинных станций сигнала оповещения о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Транспортирование пожаровзрывоопасных и пожароопасных веществ и материалов</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транспортеров, норий, самотечных и пневматических труб с неисправными и негерметичными укрытиями мест выделения пыли?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вентиляция, постоянное и эффективное удаление пыли из-под укрытий?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пневмотранспортных и самотечных устройств (при движении продукта в трубопроводах) при скоплении пыли в трубопроводах?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проверяемым лицом пуск транспортеров и пневмотранспортных устройств после проверки их работы на холостом ходу, отсутствия в них посторонних предметов, наличия смазки в подшипниках, и исправности всех устройств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296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Находится ли у проверяемого лица в исправном состоянии и проверяется ли при каждом пуске оборудования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297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свободное вращение роликам транспортеров и натяжных барабанов?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буксование ленты, а также смазывание приводных барабанов битумом, канифолью и другими горючими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Установлены лиу проверяемого лица на каждом этаже около лестничной клетки и находятся ли в исправном состоянии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300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аспирационных линий и линий транспортировки измельченных материалов с отключенными или неисправными системами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места погрузки и разгрузки пожаровзрывоопасных и пожароопасных веществ и материалов специальными приспособлениями, обеспечивающими безопасные условия проведения работ (козлы, стойки, щиты, трапы, носилки и тому подобное)?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Предусмотрены ли проверяемым лицом тележки или специальные носилки, имеющие гнезда для стеклянной тары?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переноска стеклянной тары в исправных корзинах с ручками, обеспечивающими возможность перемещения их 2 работающими?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места </w:t>
            </w:r>
            <w:r>
              <w:rPr>
                <w:sz w:val="18"/>
                <w:szCs w:val="18"/>
              </w:rPr>
              <w:lastRenderedPageBreak/>
              <w:t xml:space="preserve">погрузки и разгрузки пожаровзрывоопасных и пожароопасных веществ и материалов первичными средствами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"б"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301.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места погрузки и разгрузки пожаровзрывоопасных и пожароопасных веществ и материалов исправным стационарным или временным электрическим освещением во взрывозащищенном исполнении?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открытого огня в местах погрузочно-разгрузочных работ с пожаровзрывоопасными и пожароопасными веществами 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304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производство погрузочно-разгрузочных работ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308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плавное открывание (без рывков и ударов) с применением искробезопасных инструментов, люков и крышек при проведении технологических операций, связанных с наполнением и сливом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погрузочно-разгрузочные работы с емкостями, облитыми легковоспламеняющимися и горючими жидкостями?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Находятся ли у проверяемого лица в исправном техническом состоянии арматура, шланги, разъемные соединения, устройства защиты от статического электричества?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проверка исправности имеющегося замерного устройства перед заполнением резервуаров, цистерн, тары и других емкостей жидкостью?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рукавов с устройствами присоединения, имеющими механические повреждения и износ резьбы?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операции по наливу и сливу при заземленных трубопроводах с помощью резинотканевых рукавов?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Автозаправочные станции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 установленные технической документацией сроки очистка и предремонтная подготовка технологического оборудования на автозаправочной станции, в котором обращалось топливо или его пары (резервуары, емкости, трубопроводы и другое)?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Соответствует ли у проверяемого лица технологическое оборудование, предназначенное для использования пожароопасных и </w:t>
            </w:r>
            <w:r>
              <w:rPr>
                <w:sz w:val="18"/>
                <w:szCs w:val="18"/>
              </w:rPr>
              <w:lastRenderedPageBreak/>
              <w:t xml:space="preserve">пожаровзрывоопасных веществ и материалов, технико-эксплуатационной документации на применяемую технологическую систему и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439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312.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превышение степени заполнения резервуаров топливом свыше 95% их внутреннего геометрического объема?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наполнение резервуаров топливом только закрытым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445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технологических систем передвижных автозаправочных станций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452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на территории автозаправочной станции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Оснащены ли у проверяемого лица автозаправочные станции первичными средствами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tc>
          <w:tcPr>
            <w:tcW w:w="30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r>
      <w:tr>
        <w:tc>
          <w:tcPr>
            <w:tcW w:w="309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r>
    </w:tbl>
    <w:p>
      <w:pPr>
        <w:widowControl w:val="0"/>
        <w:autoSpaceDE w:val="0"/>
        <w:autoSpaceDN w:val="0"/>
        <w:adjustRightInd w:val="0"/>
        <w:spacing w:after="0" w:line="240" w:lineRule="auto"/>
        <w:rPr>
          <w:rFonts w:ascii="Arial, sans-serif" w:hAnsi="Arial, sans-serif"/>
          <w:sz w:val="24"/>
          <w:szCs w:val="24"/>
        </w:rPr>
      </w:pPr>
    </w:p>
    <w:p>
      <w:pPr>
        <w:pStyle w:val="FORMATTEXT"/>
        <w:jc w:val="right"/>
      </w:pPr>
      <w:r>
        <w:t>     </w:t>
      </w:r>
    </w:p>
    <w:p>
      <w:pPr>
        <w:pStyle w:val="FORMATTEXT"/>
        <w:jc w:val="right"/>
      </w:pPr>
      <w:r>
        <w:t>     </w:t>
      </w:r>
    </w:p>
    <w:p>
      <w:pPr>
        <w:pStyle w:val="FORMATTEXT"/>
        <w:jc w:val="right"/>
      </w:pPr>
      <w:r>
        <w:t>Приложение № 17</w:t>
      </w:r>
    </w:p>
    <w:p>
      <w:pPr>
        <w:pStyle w:val="FORMATTEXT"/>
        <w:jc w:val="right"/>
      </w:pPr>
      <w:r>
        <w:t>к приказу МЧС России</w:t>
      </w:r>
    </w:p>
    <w:p>
      <w:pPr>
        <w:pStyle w:val="FORMATTEXT"/>
        <w:jc w:val="right"/>
      </w:pPr>
      <w:r>
        <w:t xml:space="preserve">от 28 июня 2018 года № 261 </w:t>
      </w:r>
    </w:p>
    <w:p>
      <w:pPr>
        <w:pStyle w:val="HEADERTEXT"/>
        <w:rPr>
          <w:b/>
          <w:bCs/>
          <w:color w:val="auto"/>
        </w:rPr>
      </w:pPr>
    </w:p>
    <w:p>
      <w:pPr>
        <w:pStyle w:val="HEADERTEXT"/>
        <w:jc w:val="center"/>
        <w:rPr>
          <w:b/>
          <w:bCs/>
          <w:color w:val="auto"/>
        </w:rPr>
      </w:pPr>
      <w:r>
        <w:rPr>
          <w:b/>
          <w:bCs/>
          <w:color w:val="auto"/>
        </w:rPr>
        <w:t xml:space="preserve">      </w:t>
      </w:r>
    </w:p>
    <w:p>
      <w:pPr>
        <w:pStyle w:val="HEADERTEXT"/>
        <w:jc w:val="center"/>
        <w:rPr>
          <w:b/>
          <w:bCs/>
          <w:color w:val="auto"/>
        </w:rPr>
      </w:pPr>
      <w:r>
        <w:rPr>
          <w:b/>
          <w:bCs/>
          <w:color w:val="auto"/>
        </w:rPr>
        <w:t>     </w:t>
      </w:r>
    </w:p>
    <w:p>
      <w:pPr>
        <w:pStyle w:val="HEADERTEXT"/>
        <w:jc w:val="center"/>
        <w:rPr>
          <w:b/>
          <w:bCs/>
          <w:color w:val="auto"/>
        </w:rPr>
      </w:pPr>
      <w:r>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180"/>
        <w:gridCol w:w="2415"/>
        <w:gridCol w:w="615"/>
        <w:gridCol w:w="915"/>
        <w:gridCol w:w="1770"/>
        <w:gridCol w:w="15"/>
        <w:gridCol w:w="165"/>
        <w:gridCol w:w="135"/>
        <w:gridCol w:w="45"/>
      </w:tblGrid>
      <w:tr>
        <w:tc>
          <w:tcPr>
            <w:tcW w:w="31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Настоящая Форма проверочного листа (списка контрольных вопросов) (далее - проверочный лист) </w:t>
            </w:r>
            <w:r>
              <w:rPr>
                <w:sz w:val="18"/>
                <w:szCs w:val="18"/>
              </w:rPr>
              <w:lastRenderedPageBreak/>
              <w:t>применяется в ходе плановых проверок, проводимых в отношении складского здания, сооружения, стоянки для автомобилей без технического обслуживания и ремонта, книгохранилища, архива, складского помещения (класс функциональной пожарной опасности Ф5.2), подлежащих федеральному государственному пожарному надзору, при осуществлении контроля за соблюдением требований пожарной безопасности.</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r>
              <w:rPr>
                <w:sz w:val="18"/>
                <w:szCs w:val="18"/>
              </w:rPr>
              <w:t>Предмет плановой проверки ограничивается обязательными требованиями, изложенными в форме проверочного листа.</w:t>
            </w:r>
          </w:p>
          <w:p>
            <w:pPr>
              <w:pStyle w:val="FORMATTEXT"/>
              <w:ind w:firstLine="568"/>
              <w:jc w:val="both"/>
              <w:rPr>
                <w:sz w:val="18"/>
                <w:szCs w:val="18"/>
              </w:rPr>
            </w:pPr>
          </w:p>
        </w:tc>
      </w:tr>
      <w:tr>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lastRenderedPageBreak/>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2. Наименование юридического лица, фамилия, имя, отчество (при наличии) индивидуального </w:t>
            </w:r>
          </w:p>
        </w:tc>
      </w:tr>
      <w:tr>
        <w:trPr>
          <w:gridAfter w:val="1"/>
          <w:wAfter w:w="45" w:type="dxa"/>
        </w:trPr>
        <w:tc>
          <w:tcPr>
            <w:tcW w:w="712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предпринимателя или гражданина, в отношении которого проводится проверка </w:t>
            </w:r>
          </w:p>
        </w:tc>
        <w:tc>
          <w:tcPr>
            <w:tcW w:w="1785" w:type="dxa"/>
            <w:gridSpan w:val="2"/>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4. Реквизиты распоряжения или приказа руководителя, заместителя руководителя органа </w:t>
            </w:r>
          </w:p>
        </w:tc>
      </w:tr>
      <w:tr>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5. Учетный номер проверки и дата присвоения учетного номера проверки в едином реестре проверок </w:t>
            </w:r>
          </w:p>
        </w:tc>
      </w:tr>
      <w:tr>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6. Должность, фамилия и инициалы должностного лица, проводящего плановую проверку и </w:t>
            </w:r>
          </w:p>
        </w:tc>
      </w:tr>
      <w:tr>
        <w:trPr>
          <w:gridAfter w:val="1"/>
          <w:wAfter w:w="45" w:type="dxa"/>
        </w:trPr>
        <w:tc>
          <w:tcPr>
            <w:tcW w:w="318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pPr>
        <w:widowControl w:val="0"/>
        <w:autoSpaceDE w:val="0"/>
        <w:autoSpaceDN w:val="0"/>
        <w:adjustRightInd w:val="0"/>
        <w:spacing w:after="0" w:line="240" w:lineRule="auto"/>
        <w:rPr>
          <w:rFonts w:ascii="Arial, sans-serif" w:hAnsi="Arial, sans-serif"/>
          <w:sz w:val="24"/>
          <w:szCs w:val="24"/>
        </w:rPr>
      </w:pPr>
    </w:p>
    <w:p>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tc>
          <w:tcPr>
            <w:tcW w:w="9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 п/п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Ответы на вопросы</w:t>
            </w:r>
            <w:r>
              <w:rPr>
                <w:noProof/>
                <w:position w:val="-8"/>
                <w:sz w:val="18"/>
                <w:szCs w:val="18"/>
              </w:rPr>
              <w:drawing>
                <wp:inline distT="0" distB="0" distL="0" distR="0">
                  <wp:extent cx="85725" cy="2190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85725" cy="2190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pPr>
              <w:pStyle w:val="FORMATTEXT"/>
              <w:rPr>
                <w:sz w:val="18"/>
                <w:szCs w:val="18"/>
              </w:rPr>
            </w:pPr>
          </w:p>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Общие мероприятия</w:t>
            </w:r>
            <w:r>
              <w:rPr>
                <w:sz w:val="18"/>
                <w:szCs w:val="18"/>
              </w:rPr>
              <w:t xml:space="preserve"> </w:t>
            </w: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на объекте защиты проектные решения, выполненные в соответствии с требованиями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Статьи 4-6, 48-96 Технического регламента о требованиях пожарной безопасности (утвержден Федеральным законом от 22.07.2008 № 123-ФЗ)</w:t>
            </w:r>
            <w:r>
              <w:rPr>
                <w:noProof/>
                <w:position w:val="-8"/>
                <w:sz w:val="18"/>
                <w:szCs w:val="18"/>
              </w:rPr>
              <w:drawing>
                <wp:inline distT="0" distB="0" distL="0" distR="0">
                  <wp:extent cx="104775" cy="2190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pPr>
              <w:pStyle w:val="FORMATTEXT"/>
              <w:rPr>
                <w:sz w:val="18"/>
                <w:szCs w:val="18"/>
              </w:rPr>
            </w:pPr>
          </w:p>
          <w:p>
            <w:pPr>
              <w:pStyle w:val="FORMATTEXT"/>
              <w:rPr>
                <w:sz w:val="18"/>
                <w:szCs w:val="18"/>
              </w:rPr>
            </w:pPr>
            <w:r>
              <w:rPr>
                <w:sz w:val="18"/>
                <w:szCs w:val="18"/>
              </w:rPr>
              <w:t>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w:t>
            </w:r>
            <w:r>
              <w:rPr>
                <w:noProof/>
                <w:position w:val="-8"/>
                <w:sz w:val="18"/>
                <w:szCs w:val="18"/>
              </w:rPr>
              <w:drawing>
                <wp:inline distT="0" distB="0" distL="0" distR="0">
                  <wp:extent cx="104775" cy="2190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организационно-техническим мероприятиям по обеспечению пожарной безопасности объекта </w:t>
            </w:r>
            <w:r>
              <w:rPr>
                <w:sz w:val="18"/>
                <w:szCs w:val="18"/>
              </w:rPr>
              <w:lastRenderedPageBreak/>
              <w:t xml:space="preserve">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Собрание законодательства Российской Федерации, 28.07.2008, № 30, ст.3579; 16.07.2012, № 29, ст.3997; 08.07.2013, № 27, ст.3477; 30.06.2014, № 26, ст.3366; 20.07.2015, № 29, ст.4360; 04.07.2016, № 27, ст.4234; 31.07.2017, № 31, ст.4793.</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07.05.2012, № 19, ст.2415; 03.03.2014, № 9, ст.906; 30.06.2014, № 26, ст.3577; 16.03.2015, № 11, ст.1607; 16.11.2015, № 46, ст.6397; 11.04.2016, № 15, ст.2105; 29.08.2016, № 35, ст.5327; 27.03.2017, № 13, ст.1941. </w:t>
            </w:r>
          </w:p>
          <w:p>
            <w:pPr>
              <w:pStyle w:val="FORMATTEXT"/>
              <w:rPr>
                <w:sz w:val="18"/>
                <w:szCs w:val="18"/>
              </w:rPr>
            </w:pPr>
          </w:p>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часть 5 статьи 6, части 1, 3-5 статьи 64 Технического регламента, приказ МЧС России от 24.02.2009 № 91 "Об утверждении формы и порядка регистрации декларации пожарной безопасности"</w:t>
            </w:r>
            <w:r>
              <w:rPr>
                <w:noProof/>
                <w:position w:val="-8"/>
                <w:sz w:val="18"/>
                <w:szCs w:val="18"/>
              </w:rPr>
              <w:drawing>
                <wp:inline distT="0" distB="0" distL="0" distR="0">
                  <wp:extent cx="104775" cy="2190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jc w:val="both"/>
              <w:rPr>
                <w:sz w:val="18"/>
                <w:szCs w:val="18"/>
              </w:rPr>
            </w:pPr>
            <w:r>
              <w:rPr>
                <w:sz w:val="18"/>
                <w:szCs w:val="18"/>
              </w:rPr>
              <w:t>       </w:t>
            </w:r>
            <w:r>
              <w:rPr>
                <w:noProof/>
                <w:position w:val="-8"/>
                <w:sz w:val="18"/>
                <w:szCs w:val="18"/>
              </w:rPr>
              <w:drawing>
                <wp:inline distT="0" distB="0" distL="0" distR="0">
                  <wp:extent cx="104775" cy="2190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Бюллетень нормативных актов федеральных органов исполнительной власти, 13.04.2009, № 15. </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сбора, хранения и удаления горючих веществ и материалов, содержания и хранения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количество единовременно находящихся в помещениях сырья, </w:t>
            </w:r>
            <w:r>
              <w:rPr>
                <w:sz w:val="18"/>
                <w:szCs w:val="18"/>
              </w:rPr>
              <w:lastRenderedPageBreak/>
              <w:t xml:space="preserve">полуфабрикатов и готовой продукции?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"ж"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периодичность уборки горючих отходов и пыли, хранения промасленной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Соответствуют ли транспаранты и баннеры, размещаемые проверяемым лицом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прокладка в пространстве воздушного зазора навесных </w:t>
            </w:r>
            <w:r>
              <w:rPr>
                <w:sz w:val="18"/>
                <w:szCs w:val="18"/>
              </w:rPr>
              <w:lastRenderedPageBreak/>
              <w:t xml:space="preserve">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tc>
          <w:tcPr>
            <w:tcW w:w="9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проверяемым лицом телефонной связью и ручными электрическими фонарями пожарный пост (диспетчерская)?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Соблюдается ли проверяемым лицом запрет на использование в помещениях складов газовых плит и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аппаратов, предназначенных для отключения электроснабжения склада, вне складского помещения на стене из негорючих материалов </w:t>
            </w:r>
            <w:r>
              <w:rPr>
                <w:sz w:val="18"/>
                <w:szCs w:val="18"/>
              </w:rPr>
              <w:lastRenderedPageBreak/>
              <w:t xml:space="preserve">или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w:t>
            </w:r>
            <w:r>
              <w:rPr>
                <w:sz w:val="18"/>
                <w:szCs w:val="18"/>
              </w:rPr>
              <w:lastRenderedPageBreak/>
              <w:t xml:space="preserve">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38.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136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136(1)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лабораториях, отделениях медицинских организаций и кабинетах медицинских </w:t>
            </w:r>
            <w:r>
              <w:rPr>
                <w:sz w:val="18"/>
                <w:szCs w:val="18"/>
              </w:rPr>
              <w:lastRenderedPageBreak/>
              <w:t xml:space="preserve">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Обучение мерам пожарной безопасности</w:t>
            </w:r>
            <w:r>
              <w:rPr>
                <w:sz w:val="18"/>
                <w:szCs w:val="18"/>
              </w:rPr>
              <w:t xml:space="preserve"> </w:t>
            </w: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Пункт 3 ППР, приказ МЧС России от 12.12.2007 № 645 "Об утверждении Норм пожарной безопасности "Обучение мерам пожарной безопасности работников организаций"</w:t>
            </w:r>
            <w:r>
              <w:rPr>
                <w:noProof/>
                <w:position w:val="-8"/>
                <w:sz w:val="18"/>
                <w:szCs w:val="18"/>
              </w:rPr>
              <w:drawing>
                <wp:inline distT="0" distB="0" distL="0" distR="0">
                  <wp:extent cx="104775" cy="2190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jc w:val="both"/>
              <w:rPr>
                <w:sz w:val="18"/>
                <w:szCs w:val="18"/>
              </w:rPr>
            </w:pPr>
            <w:r>
              <w:rPr>
                <w:sz w:val="18"/>
                <w:szCs w:val="18"/>
              </w:rPr>
              <w:t>       </w:t>
            </w:r>
            <w:r>
              <w:rPr>
                <w:noProof/>
                <w:position w:val="-8"/>
                <w:sz w:val="18"/>
                <w:szCs w:val="18"/>
              </w:rPr>
              <w:drawing>
                <wp:inline distT="0" distB="0" distL="0" distR="0">
                  <wp:extent cx="104775" cy="2190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Бюллетень нормативных актов федеральных органов исполнительной власти, 31.03.2008, № 13. </w:t>
            </w:r>
          </w:p>
          <w:p>
            <w:pPr>
              <w:pStyle w:val="FORMATTEXT"/>
              <w:rPr>
                <w:sz w:val="18"/>
                <w:szCs w:val="18"/>
              </w:rPr>
            </w:pPr>
          </w:p>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Обозначение мест для курения</w:t>
            </w:r>
            <w:r>
              <w:rPr>
                <w:sz w:val="18"/>
                <w:szCs w:val="18"/>
              </w:rPr>
              <w:t xml:space="preserve"> </w:t>
            </w: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Первичные средства пожаротушения и противопожарное водоснабжение</w:t>
            </w:r>
            <w:r>
              <w:rPr>
                <w:sz w:val="18"/>
                <w:szCs w:val="18"/>
              </w:rPr>
              <w:t xml:space="preserve"> </w:t>
            </w: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70.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70, 468, 474, приложения № 1 и №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Система вентиляции</w:t>
            </w:r>
            <w:r>
              <w:rPr>
                <w:sz w:val="18"/>
                <w:szCs w:val="18"/>
              </w:rPr>
              <w:t xml:space="preserve"> </w:t>
            </w: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Проведена ли проверка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tc>
          <w:tcPr>
            <w:tcW w:w="9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Эвакуационные пути и выходы</w:t>
            </w:r>
            <w:r>
              <w:rPr>
                <w:sz w:val="18"/>
                <w:szCs w:val="18"/>
              </w:rPr>
              <w:t xml:space="preserve"> </w:t>
            </w: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требованиям пожарной безопасности эвакуационные пути, эвакуационные и аварийные выходы: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проверяемым лицом запрет размещения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проверяемым лицом запрет размещения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объектах защиты с рабочими местами на этаже </w:t>
            </w:r>
            <w:r>
              <w:rPr>
                <w:sz w:val="18"/>
                <w:szCs w:val="18"/>
              </w:rPr>
              <w:lastRenderedPageBreak/>
              <w:t xml:space="preserve">для 10 и более человек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89.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проверяемым лицом запрет размещения (установки)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проверяемым лицом запрет блокирования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проверяемым лицом запрет обустройства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w:t>
            </w:r>
            <w:r>
              <w:rPr>
                <w:sz w:val="18"/>
                <w:szCs w:val="18"/>
              </w:rPr>
              <w:lastRenderedPageBreak/>
              <w:t xml:space="preserve">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требование о работе эвакуационного освещения в круглосуточном режиме либо его автоматическом включении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Электротехническая продукция</w:t>
            </w:r>
            <w:r>
              <w:rPr>
                <w:sz w:val="18"/>
                <w:szCs w:val="18"/>
              </w:rPr>
              <w:t xml:space="preserve"> </w:t>
            </w: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 сертифицированных аппаратов защиты электрических цепей?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w:t>
            </w:r>
            <w:r>
              <w:rPr>
                <w:sz w:val="18"/>
                <w:szCs w:val="18"/>
              </w:rPr>
              <w:lastRenderedPageBreak/>
              <w:t xml:space="preserve">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107.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Огнезащитная обработка</w:t>
            </w:r>
            <w:r>
              <w:rPr>
                <w:sz w:val="18"/>
                <w:szCs w:val="18"/>
              </w:rPr>
              <w:t xml:space="preserve"> </w:t>
            </w: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строительных конструкций?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Территория объекта</w:t>
            </w:r>
            <w:r>
              <w:rPr>
                <w:sz w:val="18"/>
                <w:szCs w:val="18"/>
              </w:rPr>
              <w:t xml:space="preserve"> </w:t>
            </w: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содержание (в любое время года) дорог, проездов и подъездов: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расстоянии не менее 15 метров от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противопожарных стен?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складирования материалов, оборудования и тары?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строительства (установки)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разведения костров и сжигания отходов и тары?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отопления</w:t>
            </w:r>
            <w:r>
              <w:rPr>
                <w:sz w:val="18"/>
                <w:szCs w:val="18"/>
              </w:rPr>
              <w:t xml:space="preserve"> </w:t>
            </w: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эксплуатации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товаров, стеллажей, витрин, прилавков, шкафов и другого оборудования на расстоянии не менее 0,7 метра от печей и не менее 1,25 метра от топочных отверстий?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Категорирование по пожарной опасности</w:t>
            </w:r>
            <w:r>
              <w:rPr>
                <w:sz w:val="18"/>
                <w:szCs w:val="18"/>
              </w:rPr>
              <w:t xml:space="preserve"> </w:t>
            </w: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w:t>
            </w:r>
            <w:r>
              <w:rPr>
                <w:sz w:val="18"/>
                <w:szCs w:val="18"/>
              </w:rPr>
              <w:lastRenderedPageBreak/>
              <w:t xml:space="preserve">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Источники открытого пламени</w:t>
            </w:r>
            <w:r>
              <w:rPr>
                <w:sz w:val="18"/>
                <w:szCs w:val="18"/>
              </w:rPr>
              <w:t xml:space="preserve"> </w:t>
            </w: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tc>
          <w:tcPr>
            <w:tcW w:w="9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выполнение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w:t>
            </w:r>
            <w:r>
              <w:rPr>
                <w:sz w:val="18"/>
                <w:szCs w:val="18"/>
              </w:rPr>
              <w:lastRenderedPageBreak/>
              <w:t xml:space="preserve">горючие и токсичные газы (смеси)?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lastRenderedPageBreak/>
              <w:t>Объекты хранения</w:t>
            </w:r>
            <w:r>
              <w:rPr>
                <w:sz w:val="18"/>
                <w:szCs w:val="18"/>
              </w:rPr>
              <w:t xml:space="preserve"> </w:t>
            </w: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другое)?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совместное хранение в одной секции с каучуком или материалами, получаемыми путем вулканизации каучука, какими-либо другими материалами и товарами?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Защищены ли проверяемым лицом от солнечного и иного теплового воздействия: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баллоны с горючими газами?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емкости (бутылки, бутыли, другая тара) с легковоспламеняющимися и горючими жидкостями?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аэрозольные упаковки?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аэрозольных упаковок на открытых площадках или под навесами только в негорючих контейнерах?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от светильников до хранящихся товаров не менее 0,5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в цеховых кладовых легковоспламеняющихся и горючих жидкостей в количестве, не превышающем установленные на предприятии нормы?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на рабочих местах превышение сменной потребности по количеству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осуществляется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345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стоянка погрузочно-разгрузочных средств в складских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ремонт погрузочно-разгрузочных средств в складских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стоянка погрузочно-разгрузочных средств на дебаркадерах?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ремонт погрузочно-разгрузочных средств на дебаркадерах?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стоянка транспортных средств в складских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ремонт транспортных средств в складских </w:t>
            </w:r>
            <w:r>
              <w:rPr>
                <w:sz w:val="18"/>
                <w:szCs w:val="18"/>
              </w:rPr>
              <w:lastRenderedPageBreak/>
              <w:t xml:space="preserve">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152.7.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стоянка транспортных средств на дебаркадерах?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152.8.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ремонт транспортных средств на дебаркадерах?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уборка грузов и материалов, разгруженных на рампу (платформу), к концу рабочего дня?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производство всех операций в помещениях, изолированных от мест хранения, связанных с: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вскрытием тары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проверкой исправности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мелким ремонтом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расфасовкой продукции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приготовлением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применение в помещениях складов дежурного освещения?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использование газовых плит и электронагревательных приборов в помещениях складов?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обесточивание оборудования складов по окончании рабочего дня?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аппаратов, предназначенных для отключения электроснабжения склада, вне складского помещения на стене из негорючих материалов или на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превышение площади одной секции (штабеля) 300 кв. метров при хранении горючих материалов на открытой площадке, а противопожарные расстояния между штабелями не менее 6 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въезд локомотивов в складские помещения категорий А, Б, В1-В4 по взрывопожарной и пожарной 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160.1.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обвалования вокруг резервуаров с нефтью и нефтепродуктами?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переезды через обвалования?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на складах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эксплуатация негерметичного оборудования и запорной арматуры?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эксплуатация негерметичной запорной арматуры?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наличие деревьев, кустарников, и сухой растительности внутри обвалований?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установка емкостей (резервуаров) на основание, выполненное из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переполнение резервуаров и цистерн?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отбор проб из резервуаров во время слива или налива нефти и нефтепродуктов?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слив и налив нефти и нефтепродуктов во время грозы?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складах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устройство дыхательных клапанов и огнепреградителей в соответствии с технической документацией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очистка клапанов и сеток ото льда при осмотрах дыхательной арматуры?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отогрев клапанов и сеток от льда только пожаробезопасными способами?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отбор проб и замер уровня жидкости в резервуаре при помощи приспособлений из материалов, исключающих искрообразование?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хранение жидкости только в исправной таре?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уборка пролитой жидкости на складах легковоспламеняющихся и горючих жидкостей?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розлив нефтепродуктов, а также хранение упаковочного материала и тары непосредственно в хранилищах и на обвалованных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(при хранении газа):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закрашивание белой краской, где хранятся баллоны с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164.2.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оборудование солнцезащитными негорючими устройствами окон помещений, где хранятся баллоны с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выполнение из негорючих материалов сооружений, защищающих баллоны от осадков и солнечных лучей при хранении баллонов с газом на открытых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хранение баллонов с горючим газом отдельно от баллонов с кислородом, сжатым воздухом, хлором, фтором, другими окислителями, баллонов с токсичным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размещение групповых баллонных установок у глухих (не имеющих проемов) наружных стен зданий?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выполнение шкафов и будок, где размещаются баллоны из негорючих материалов и с естественной вентиляцией, исключающей образование в них взрывоопасных смесей?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исключение попадания масел (жиров) от соприкосновения арматуры баллона с промасленными материалами при хранении и транспортировании баллонов?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исключение при перекантовке баллонов с кислородом вручную браться за клапаны?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установка в помещениях газоанализаторов для контроля за образованием взрывоопасных концентраций?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164.10.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установка при отсутствии газоанализаторов порядка отбора и контроля проб газовоздушной среды?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164.11.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уборка баллонов при обнаружении утечки газа из них из помещения склада в безопасное место?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164.12.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запрет допуска на склад, где размещаются баллоны с горючим газом, лиц в обуви, подбитой металлическими гвоздями или подковами?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tc>
          <w:tcPr>
            <w:tcW w:w="96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164.13.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хранение баллонов с горючим газом, имеющих башмаки, в вертикальном положении в специальных гнездах, клетях или других устройствах, исключающих их падение?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164.14.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хранение баллонов, не имеющих башмаков, в горизонтальном положении на рамах или стеллажах, при этом высота штабеля не превышает 1,5 метров, клапаны закрыты предохранительными колпаками, а также обращены в одну сторону?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164.15.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исключение хранения каких-либо других веществ, материалов и оборудования в помещениях складов с горючим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164.16.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помещения складов с горючим газом естественной вентиляцией?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165.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при хранении зерна насыпью от верха насыпи до горючих конструкций покрытия, светильников и электропроводов не менее 0,5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совместно с зерном других материалов и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внутри складских помещений зерноочистительных и других машин с двигателями внутреннего сгорания?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работы на передвижных механизмах при закрытых воротах с двух сторон склада?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розжиг сушилок: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работающих на твердом топливе, с помощью легковоспламеняющихся и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работающих на жидком топливе, с помощью факелов?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работа на сушилках с неисправными приборами контроля температуры, с неисправной автоматикой отключения подачи топлива при затухании факела в топке, с неисправной системой электрозажигания или без них?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засыпка зерна выше уровня транспортерной ленты и допуск трения ленты о конструкции транспортера?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проверяемым лицом контроль за температурой зерна при работающей сушилке путем отбора проб не реже чем через каждые 2 часа?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загрузочно-разгрузочных механизмов сушилки от пыли и зерна через сутки ее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Установлен ли проверяемым лицом передвижной сушильный агрегат на расстоянии не менее 10 метров от здания зерносклада?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устройство топок сушилок и вылет искр?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Оборудованы ли проверяемым лицом дымовые трубы искрогасителями, а в местах прохода их через конструкции, выполненные из горючих материалов, установлены противопожарные разделки?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на складах по хранению лесных материалов мест, отведенных под штабели, до грунта: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 травяного покрова?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177.2.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 горючего мусора и отходов?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покрытие слоем песка, земли или гравия толщиной не менее 15 сантиметров места, отведенные под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производство на складах по хранению лесных материалов работ, не связанных с хранением лесных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устройство помещений для обогрева рабочих на складах по хранению лесных материалов только в отдельных зданиях с соблюдением противопожарных расстояний до складов леса?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применение для отопления помещений для обогрева рабочих электронагревательные приборы только заводского изготовления?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на складах по хранению лесных материалов лебедки с двигателями внутреннего сгорания на расстоянии не менее 15 метров от штабелей круглого леса?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освобождение площадки вокруг лебедки от коры и других горючих отходов и мусора?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горюче-смазочные материалов для заправки двигателей на складах по хранению лесных материалов в количестве не более 1 бочки и на расстоянии не менее 10 метров от лебедки и 20 метров от ближайшего штабеля?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на складах по хранению лесных материалов при укладке и разборке штабелей пиломатериалов транспортные пакеты только по одной стороне проезда, при этом ширина оставшейся проезжей части дороги составляет не менее 4 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превышение общего объема, не уложенных в штабели пиломатериалов, суточного поступления их на склад?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на складах по хранению лесных материалов транспортные пакеты в зоне противопожарных расстояний, а также на проездах и подъездах к пожарным водоисточникам?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на складах по хранению лесных материалов обертка транспортных пакетов водонепроницаемой бумагой (при отсутствии этой операции в едином технологическом процессе) на специально отведенных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проверяемым лицом сбор использованной водонепроницаемой бумаги, ее обрывков и обрезков в контейнеры?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190.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в закрытых складах лесоматериалов перегородок и служебных помещений?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на складах по хранению лесных материалов щепы в закрытых складах, бункерах, на открытых площадках с основанием из негорючего материала?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на складах для хранения угля и торфа: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укладка угля свежей добычи на старые отвалы угля, пролежавшего более 1 месяца?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приемка угля и торфа с явно выраженными очагами самовозгорания?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транспортировка горящего угля и торфа по транспортерным лентам и отгрузка их в железнодорожный транспорт или бункера?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на складах для хранения угля и торфа расположение штабелей угля и торфа: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над источниками тепла (паропроводы, трубопроводы горячей воды, каналы нагретого воздуха и тому подобное)?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над проложенными электрокабелями?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над проложенными нефтегазопроводами?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193.4.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организованное хранение выгруженного топлива в течение более 2 суток?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на складах для хранения угля, торфа и горючего сланца укладка угля различных марок, каждый вид торфа (кусковый и фрезерный), горючий сланец в отдельные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складах для хранения угля, торфа и горючего сланца исключение попадания в штабели при укладке угля на хранение древесины, ткани, бумаги, сена, торфа, а также других горючих отходов?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проверяемым лицом на складах для хранения угля, торфа и горючего сланца проезд для пожарных машин от границы подошвы штабелей до ограждающего забора или фундамента подкрановых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на складах для хранения угля, торфа и горючего сланца засыпка проездов твердым топливом и загромождение оборудованием?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проверяемым лицом на складах для хранения угля, торфа и горючего сланца систематический контроль за температурой в штабелях угля и торфа через установленные в откосах железные трубы и термометры?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199.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складах для хранения угля, торфа и горючего сланца при повышении температуры более 60 градусов Цельсия уплотнение штабеля в местах повышения температуры, выемка разогревшегося угля и торфа?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разработка в отношении помещений для хранения (стоянки) транспорта в количестве более 25 единиц, расположенных на объектах транспортной инфраструктуры, плана расстановки транспортных средств с описанием очередности и порядка их эвакуации при пожаре, а также оснащения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в помещениях, под навесами и на открытых площадках для хранения (стоянки) транспорта установка транспортных средств в количестве, превышающем предусмотренное в проектной документации на данный объект защиты, нарушению плана их расстановки, уменьшению расстояния между автомобилями?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tc>
          <w:tcPr>
            <w:tcW w:w="30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r>
      <w:tr>
        <w:tc>
          <w:tcPr>
            <w:tcW w:w="309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r>
    </w:tbl>
    <w:p>
      <w:pPr>
        <w:widowControl w:val="0"/>
        <w:autoSpaceDE w:val="0"/>
        <w:autoSpaceDN w:val="0"/>
        <w:adjustRightInd w:val="0"/>
        <w:spacing w:after="0" w:line="240" w:lineRule="auto"/>
        <w:rPr>
          <w:rFonts w:ascii="Arial, sans-serif" w:hAnsi="Arial, sans-serif"/>
          <w:sz w:val="24"/>
          <w:szCs w:val="24"/>
        </w:rPr>
      </w:pPr>
    </w:p>
    <w:p>
      <w:pPr>
        <w:pStyle w:val="FORMATTEXT"/>
        <w:jc w:val="right"/>
      </w:pPr>
      <w:r>
        <w:t>     </w:t>
      </w:r>
    </w:p>
    <w:p>
      <w:pPr>
        <w:pStyle w:val="FORMATTEXT"/>
        <w:jc w:val="right"/>
      </w:pPr>
      <w:r>
        <w:t>     </w:t>
      </w:r>
    </w:p>
    <w:p>
      <w:pPr>
        <w:pStyle w:val="FORMATTEXT"/>
        <w:jc w:val="right"/>
      </w:pPr>
      <w:r>
        <w:t>Приложение № 18</w:t>
      </w:r>
    </w:p>
    <w:p>
      <w:pPr>
        <w:pStyle w:val="FORMATTEXT"/>
        <w:jc w:val="right"/>
      </w:pPr>
      <w:r>
        <w:t>к приказу МЧС России</w:t>
      </w:r>
    </w:p>
    <w:p>
      <w:pPr>
        <w:pStyle w:val="FORMATTEXT"/>
        <w:jc w:val="right"/>
      </w:pPr>
      <w:r>
        <w:t xml:space="preserve">от 28 июня 2018 гола № 261 </w:t>
      </w:r>
    </w:p>
    <w:p>
      <w:pPr>
        <w:pStyle w:val="HEADERTEXT"/>
        <w:rPr>
          <w:b/>
          <w:bCs/>
          <w:color w:val="auto"/>
        </w:rPr>
      </w:pPr>
    </w:p>
    <w:p>
      <w:pPr>
        <w:pStyle w:val="HEADERTEXT"/>
        <w:jc w:val="center"/>
        <w:rPr>
          <w:b/>
          <w:bCs/>
          <w:color w:val="auto"/>
        </w:rPr>
      </w:pPr>
      <w:r>
        <w:rPr>
          <w:b/>
          <w:bCs/>
          <w:color w:val="auto"/>
        </w:rPr>
        <w:t xml:space="preserve">      </w:t>
      </w:r>
    </w:p>
    <w:p>
      <w:pPr>
        <w:pStyle w:val="HEADERTEXT"/>
        <w:jc w:val="center"/>
        <w:rPr>
          <w:b/>
          <w:bCs/>
          <w:color w:val="auto"/>
        </w:rPr>
      </w:pPr>
      <w:r>
        <w:rPr>
          <w:b/>
          <w:bCs/>
          <w:color w:val="auto"/>
        </w:rPr>
        <w:t>     </w:t>
      </w:r>
    </w:p>
    <w:p>
      <w:pPr>
        <w:pStyle w:val="HEADERTEXT"/>
        <w:jc w:val="center"/>
        <w:rPr>
          <w:b/>
          <w:bCs/>
          <w:color w:val="auto"/>
        </w:rPr>
      </w:pPr>
      <w:r>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180"/>
        <w:gridCol w:w="2415"/>
        <w:gridCol w:w="615"/>
        <w:gridCol w:w="945"/>
        <w:gridCol w:w="1740"/>
        <w:gridCol w:w="15"/>
        <w:gridCol w:w="165"/>
        <w:gridCol w:w="135"/>
        <w:gridCol w:w="45"/>
      </w:tblGrid>
      <w:tr>
        <w:tc>
          <w:tcPr>
            <w:tcW w:w="31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сельскохозяйственного назначения (класс функциональной пожарной опасности Ф5.3), подлежащих федеральному государственному пожарному надзору, при осуществлении контроля за соблюдением требований пожарной безопасности.</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r>
              <w:rPr>
                <w:sz w:val="18"/>
                <w:szCs w:val="18"/>
              </w:rPr>
              <w:lastRenderedPageBreak/>
              <w:t>Предмет плановой проверки ограничивается обязательными требованиями, изложенными в форме проверочного листа.</w:t>
            </w:r>
          </w:p>
          <w:p>
            <w:pPr>
              <w:pStyle w:val="FORMATTEXT"/>
              <w:ind w:firstLine="568"/>
              <w:jc w:val="both"/>
              <w:rPr>
                <w:sz w:val="18"/>
                <w:szCs w:val="18"/>
              </w:rPr>
            </w:pPr>
          </w:p>
        </w:tc>
      </w:tr>
      <w:tr>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lastRenderedPageBreak/>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2. Наименование юридического лица, фамилия, имя, отчество (при наличии) индивидуального </w:t>
            </w:r>
          </w:p>
        </w:tc>
      </w:tr>
      <w:tr>
        <w:trPr>
          <w:gridAfter w:val="1"/>
          <w:wAfter w:w="45" w:type="dxa"/>
        </w:trPr>
        <w:tc>
          <w:tcPr>
            <w:tcW w:w="715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предпринимателя или гражданина, в отношении которого проводится проверка </w:t>
            </w:r>
          </w:p>
        </w:tc>
        <w:tc>
          <w:tcPr>
            <w:tcW w:w="1755" w:type="dxa"/>
            <w:gridSpan w:val="2"/>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4. Реквизиты распоряжения или приказа руководителя, заместителя руководителя органа </w:t>
            </w:r>
          </w:p>
        </w:tc>
      </w:tr>
      <w:tr>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5. Учетный номер проверки и дата присвоения учетного номера проверки в едином реестре проверок </w:t>
            </w:r>
          </w:p>
        </w:tc>
      </w:tr>
      <w:tr>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6. Должность, фамилия и инициалы должностного лица, проводящего плановую проверку и </w:t>
            </w:r>
          </w:p>
        </w:tc>
      </w:tr>
      <w:tr>
        <w:trPr>
          <w:gridAfter w:val="1"/>
          <w:wAfter w:w="45" w:type="dxa"/>
        </w:trPr>
        <w:tc>
          <w:tcPr>
            <w:tcW w:w="318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pPr>
        <w:widowControl w:val="0"/>
        <w:autoSpaceDE w:val="0"/>
        <w:autoSpaceDN w:val="0"/>
        <w:adjustRightInd w:val="0"/>
        <w:spacing w:after="0" w:line="240" w:lineRule="auto"/>
        <w:rPr>
          <w:rFonts w:ascii="Arial, sans-serif" w:hAnsi="Arial, sans-serif"/>
          <w:sz w:val="24"/>
          <w:szCs w:val="24"/>
        </w:rPr>
      </w:pPr>
    </w:p>
    <w:p>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Ответы на вопросы</w:t>
            </w:r>
            <w:r>
              <w:rPr>
                <w:noProof/>
                <w:position w:val="-8"/>
                <w:sz w:val="18"/>
                <w:szCs w:val="18"/>
              </w:rPr>
              <w:drawing>
                <wp:inline distT="0" distB="0" distL="0" distR="0">
                  <wp:extent cx="85725" cy="2190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85725" cy="219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pPr>
              <w:pStyle w:val="FORMATTEXT"/>
              <w:rPr>
                <w:sz w:val="18"/>
                <w:szCs w:val="18"/>
              </w:rPr>
            </w:pPr>
          </w:p>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Общие мероприятия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w:t>
            </w:r>
            <w:r>
              <w:rPr>
                <w:sz w:val="18"/>
                <w:szCs w:val="18"/>
              </w:rPr>
              <w:lastRenderedPageBreak/>
              <w:t xml:space="preserve">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на объекте защиты проектные решения, выполненные в соответствии с требованиями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Статьи 4-6, 48-96 Технического регламента о требованиях пожарной безопасности </w:t>
            </w:r>
            <w:r>
              <w:rPr>
                <w:sz w:val="18"/>
                <w:szCs w:val="18"/>
              </w:rPr>
              <w:lastRenderedPageBreak/>
              <w:t>(утвержден Федеральным законом от 22.07.2008 № 123-ФЗ)</w:t>
            </w:r>
            <w:r>
              <w:rPr>
                <w:noProof/>
                <w:position w:val="-8"/>
                <w:sz w:val="18"/>
                <w:szCs w:val="18"/>
              </w:rPr>
              <w:drawing>
                <wp:inline distT="0" distB="0" distL="0" distR="0">
                  <wp:extent cx="104775" cy="219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pPr>
              <w:pStyle w:val="FORMATTEXT"/>
              <w:rPr>
                <w:sz w:val="18"/>
                <w:szCs w:val="18"/>
              </w:rPr>
            </w:pPr>
          </w:p>
          <w:p>
            <w:pPr>
              <w:pStyle w:val="FORMATTEXT"/>
              <w:rPr>
                <w:sz w:val="18"/>
                <w:szCs w:val="18"/>
              </w:rPr>
            </w:pPr>
            <w:r>
              <w:rPr>
                <w:sz w:val="18"/>
                <w:szCs w:val="18"/>
              </w:rPr>
              <w:t>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w:t>
            </w:r>
            <w:r>
              <w:rPr>
                <w:noProof/>
                <w:position w:val="-8"/>
                <w:sz w:val="18"/>
                <w:szCs w:val="18"/>
              </w:rPr>
              <w:drawing>
                <wp:inline distT="0" distB="0" distL="0" distR="0">
                  <wp:extent cx="10477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28.07.2008, № 30, ст.3579; 16.07.2012, № 29, ст.3997; 08.07.2013, № 27, ст.3477; 30.06.2014, № 26, ст.3366; 20.07.2015, № 29, ст.4360; 04.07.2016, № 27, </w:t>
            </w:r>
            <w:r>
              <w:rPr>
                <w:sz w:val="18"/>
                <w:szCs w:val="18"/>
              </w:rPr>
              <w:lastRenderedPageBreak/>
              <w:t>ст.4234; 31.07.2017, № 31, ст.4793.</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07.05.2012, № 19, ст.2415; 03.03.2014, № 9, ст.906; 30.06.2014, № 26, ст.3577; 16.03.2015, № 11, ст.1607; 16.11.2015, № 46, ст.6397; 11.04.2016, № 15, ст.2105; 29.08.2016, № 35, ст.5327; 27.03.2017, № 13, ст.1941.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часть 5 статьи 6, части 1, 3-5 статьи 64 Технического регламента, приказ МЧС России от 24.02.2009 № 91 "Об утверждении формы и порядка регистрации декларации пожарной безопасности"</w:t>
            </w:r>
            <w:r>
              <w:rPr>
                <w:noProof/>
                <w:position w:val="-8"/>
                <w:sz w:val="18"/>
                <w:szCs w:val="18"/>
              </w:rPr>
              <w:drawing>
                <wp:inline distT="0" distB="0" distL="0" distR="0">
                  <wp:extent cx="10477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сбора, хранения и удаления горючих веществ и материалов, содержания и хранения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количество единовременно находящихся в помещениях сырья, полуфабрикатов и готовой продукции?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периодичность уборки горючих отходов и пыли, хранения промасленной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"и"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Соответствуют ли транспаранты и баннеры, размещаемые проверяемым лицом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проверяемым лицом телефонной связью и ручными электрическими фонарями пожарный пост (диспетчерская)?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в помещениях складов газовых плит и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w:t>
            </w:r>
            <w:r>
              <w:rPr>
                <w:sz w:val="18"/>
                <w:szCs w:val="18"/>
              </w:rPr>
              <w:lastRenderedPageBreak/>
              <w:t xml:space="preserve">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уборка </w:t>
            </w:r>
            <w:r>
              <w:rPr>
                <w:sz w:val="18"/>
                <w:szCs w:val="18"/>
              </w:rPr>
              <w:lastRenderedPageBreak/>
              <w:t xml:space="preserve">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136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загромождение </w:t>
            </w:r>
            <w:r>
              <w:rPr>
                <w:sz w:val="18"/>
                <w:szCs w:val="18"/>
              </w:rPr>
              <w:lastRenderedPageBreak/>
              <w:t xml:space="preserve">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136(1)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Обучение мерам пожарной безопасности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вводного и первичного </w:t>
            </w:r>
            <w:r>
              <w:rPr>
                <w:sz w:val="18"/>
                <w:szCs w:val="18"/>
              </w:rPr>
              <w:lastRenderedPageBreak/>
              <w:t xml:space="preserve">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3 ППР, приказ МЧС России от 12.12.2007 № 645 "Об </w:t>
            </w:r>
            <w:r>
              <w:rPr>
                <w:sz w:val="18"/>
                <w:szCs w:val="18"/>
              </w:rPr>
              <w:lastRenderedPageBreak/>
              <w:t>утверждении Норм пожарной безопасности "Обучение мерам пожарной безопасности работников организаций"</w:t>
            </w:r>
            <w:r>
              <w:rPr>
                <w:noProof/>
                <w:position w:val="-8"/>
                <w:sz w:val="18"/>
                <w:szCs w:val="18"/>
              </w:rPr>
              <w:drawing>
                <wp:inline distT="0" distB="0" distL="0" distR="0">
                  <wp:extent cx="10477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59.1.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 ППР, приказ МЧС России от 12.12.2007 №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Обозначение мест для курения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подвальных и чердачных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Первичные средства пожаротушения и противопожарное водоснабжение</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70, 468, 474, приложения № 1 и №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482-485 ППР Приложения № 5 и №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вентиляции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подключение газовых отопительных приборов к воздуховодам </w:t>
            </w:r>
            <w:r>
              <w:rPr>
                <w:sz w:val="18"/>
                <w:szCs w:val="18"/>
              </w:rPr>
              <w:lastRenderedPageBreak/>
              <w:t xml:space="preserve">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Эвакуационные пути и выходы</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требованиям пожарной безопасности эвакуационные пути, эвакуационные и аварийные выходы: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объектах защиты с рабочими местами на этаже для 10 и более человек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96.3.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Электротехническая продукция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Огнезащитная обработка</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Территория объекта</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содержание (в любое время года) дорог, проездов и подъездов: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 расстоянии не менее 15 метров от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противопожарных стен?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w:t>
            </w:r>
            <w:r>
              <w:rPr>
                <w:sz w:val="18"/>
                <w:szCs w:val="18"/>
              </w:rPr>
              <w:lastRenderedPageBreak/>
              <w:t xml:space="preserve">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отопления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Категорирование по пожарной опасности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Источники открытого пламени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w:t>
            </w:r>
            <w:r>
              <w:rPr>
                <w:sz w:val="18"/>
                <w:szCs w:val="18"/>
              </w:rPr>
              <w:lastRenderedPageBreak/>
              <w:t xml:space="preserve">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"в"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обеспечение при работе с пожароопасными и пожаровзрывоопасными веществами и материалами требований маркировки и предупредительных надписей, указанных на упаковках или в сопроводительных документах?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Транспорт</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в помещениях для скота и птицы устройство мастерских, складов и стоянок автотранспорта, тракторов, сельскохозяйственной техники, а также производить какие-либо работы, не связанных с обслуживанием ферм?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въезд в помещения для скота и птицы тракторов, автомобилей и сельскохозяйственных машин, выхлопные трубы которых не оборудованы искрогасителями и (или) системой нейтрализации отработанных газов?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бензиновых двигателей стригального агрегата на </w:t>
            </w:r>
            <w:r>
              <w:rPr>
                <w:sz w:val="18"/>
                <w:szCs w:val="18"/>
              </w:rPr>
              <w:lastRenderedPageBreak/>
              <w:t xml:space="preserve">очищенную от травы и мусора площадку на расстоянии 15 метров от зданий?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203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запасов горюче-смазочных материалов в закрытой металлической таре на расстоянии не менее 20 метров от пункта стрижки и строений?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в период уборки зерновых культур и заготовки кормов: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курение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использование в работе уборочных агрегатов и автомобилей (моторной техники), имеющих неисправности, которые могут послужить причиной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использование в работе уборочных агрегатов и автомобилей (моторной техники) без капотов или с открытыми капотами, а также без защитных кожухов?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использование в работе уборочных агрегатов и автомобилей (моторной техники) без искрогасителей, за исключением случаев применения системы нейтрализации отработанных газов, а также без первичных средств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выжигание пыли в радиаторах двигателей уборочных агрегатов и автомобилей (моторной техники) паяльными лампами или другими способами?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Соблюдается ли проверяемым лицом в период уборки прочистка от пыли, соломы и зерна по мере необходимости, но не реже двух раз за смену, радиаторов двигателей, валов битеров, соломонабивателей, транспортеров и подборщиков, шнеков и других узлов и деталей уборочных агрегатов и автомобилей?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при первичной обработке технических культур: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хранение и обмолот льна на территории ферм, ремонтных мастерских, гаражей и тому подобное?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въезд автомашин, тракторов в производственные помещения, склады готовой продукции и шохи?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остановка машин на расстоянии менее 5 метров, а тракторов - менее 10 метров от указанных зданий, скирд и шох?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печное отопление в мяльно-трепальном цехе?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Соблюдается ли проверяемым лицом оборудование автомобилей, тракторов и других самоходных машин, въезжающих на территорию пункта обработки льна, исправными искрогасителями?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Соблюдается ли проверяемым лицом выключение двигателя во время погрузки грубых кормов и волокнистых материалов в кузов автомобиля?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лицомдля дальнейшего движения автомобиля проведение осмотра мест стоянки автомобилей и уборки сена (соломы), находящегося вблизи выпускной трубы?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Оборудование</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Соблюдается ли проверяемым лицом регулировка зерноочистительных и молотильных машин на воздушный режим в аспирационных каналах, обеспечивающий качественную аэродинамическую очистку зерна и исключающий выделение пыли в помещение?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Находятся ли взрыворазрядители над машинами в исправном рабочем состоянии?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Соблюдается ли проверяемым лицом оборудование норий производительностью более 50 тонн в час автоматическими тормозными устройствами, предохраняющими ленту от обратного хода при остановках?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Выполнено ли проверяемым лицом устройство норий и отдельных деталей из негорючих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209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Соблюдается ли проверяемым лицом оборудование шнеков для неочищенного зерна решетками для улавливания крупных примесей и предохранительными клапанами, открывающимися под давлением продукта?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Утверждена ли проверяемым лицом периодичность очистки решеток?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натяжение ремней всех клиноременных передач?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работа с неполным комплектом клиновых ремней или применение ремней с профилем, не соответствующим профилю канавок?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замена клиновых ремней полным комплектом для такой передачи?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агрегатов для приготовления травяной муки под навесом или в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обработка конструкций навесов и помещений из горючих материалов огнезащитными составами?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w:t>
            </w:r>
            <w:r>
              <w:rPr>
                <w:sz w:val="18"/>
                <w:szCs w:val="18"/>
              </w:rPr>
              <w:lastRenderedPageBreak/>
              <w:t xml:space="preserve">расходного топливного бака вне помещения агрегата?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227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установка вентилей на топливопроводе (один - у агрегата, второй - у топливного бака)?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Профилактика самовозгорания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организация работы по контролю температуры сена в скирдах (стогах) и штабелях сена с повышенной влажностью?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при обнаружении горения, складирование продуктов отдельно, и контроль не менее 48 часов за их температурным состоянием?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229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осуществление хранения муки в отдельно стоящем складе или отсеке, выделенном противопожарными стенами и перекрытиями с устройством вентиляции?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муки отдельно от других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попадание влаги в помещение склада?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муки навалом?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складирование мешков с мукой в штабели высотой не более 2 метров по 2 в ряду?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расстояния не менее 1 метра в проходах между рядами?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 ли проверяемым лицом контроль температуры хранящейся витаминно-травяной муки в целях предотвращения самовозгорания?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233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хранение сырья технических культур в стогах, шохах (под навесами), закрытых складах, а волокна и пакли - только в закрытых складах?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tc>
          <w:tcPr>
            <w:tcW w:w="30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r>
      <w:tr>
        <w:tc>
          <w:tcPr>
            <w:tcW w:w="309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r>
    </w:tbl>
    <w:p>
      <w:pPr>
        <w:widowControl w:val="0"/>
        <w:autoSpaceDE w:val="0"/>
        <w:autoSpaceDN w:val="0"/>
        <w:adjustRightInd w:val="0"/>
        <w:spacing w:after="0" w:line="240" w:lineRule="auto"/>
        <w:rPr>
          <w:rFonts w:ascii="Arial, sans-serif" w:hAnsi="Arial, sans-serif"/>
          <w:sz w:val="24"/>
          <w:szCs w:val="24"/>
        </w:rPr>
      </w:pPr>
    </w:p>
    <w:p>
      <w:pPr>
        <w:pStyle w:val="FORMATTEXT"/>
        <w:jc w:val="right"/>
      </w:pPr>
      <w:r>
        <w:t>     </w:t>
      </w:r>
    </w:p>
    <w:p>
      <w:pPr>
        <w:pStyle w:val="FORMATTEXT"/>
        <w:jc w:val="right"/>
      </w:pPr>
      <w:r>
        <w:t>     </w:t>
      </w:r>
    </w:p>
    <w:p>
      <w:pPr>
        <w:pStyle w:val="FORMATTEXT"/>
        <w:jc w:val="right"/>
      </w:pPr>
      <w:r>
        <w:t>Приложение № 19</w:t>
      </w:r>
    </w:p>
    <w:p>
      <w:pPr>
        <w:pStyle w:val="FORMATTEXT"/>
        <w:jc w:val="right"/>
      </w:pPr>
      <w:r>
        <w:t>к приказу МЧС России</w:t>
      </w:r>
    </w:p>
    <w:p>
      <w:pPr>
        <w:pStyle w:val="FORMATTEXT"/>
        <w:jc w:val="right"/>
      </w:pPr>
      <w:r>
        <w:t xml:space="preserve">от 28 июня 2018 года № 261 </w:t>
      </w:r>
    </w:p>
    <w:p>
      <w:pPr>
        <w:pStyle w:val="HEADERTEXT"/>
        <w:rPr>
          <w:b/>
          <w:bCs/>
          <w:color w:val="auto"/>
        </w:rPr>
      </w:pPr>
    </w:p>
    <w:p>
      <w:pPr>
        <w:pStyle w:val="HEADERTEXT"/>
        <w:jc w:val="center"/>
        <w:rPr>
          <w:b/>
          <w:bCs/>
          <w:color w:val="auto"/>
        </w:rPr>
      </w:pPr>
      <w:r>
        <w:rPr>
          <w:b/>
          <w:bCs/>
          <w:color w:val="auto"/>
        </w:rPr>
        <w:t xml:space="preserve">      </w:t>
      </w:r>
    </w:p>
    <w:p>
      <w:pPr>
        <w:pStyle w:val="HEADERTEXT"/>
        <w:jc w:val="center"/>
        <w:rPr>
          <w:b/>
          <w:bCs/>
          <w:color w:val="auto"/>
        </w:rPr>
      </w:pPr>
      <w:r>
        <w:rPr>
          <w:b/>
          <w:bCs/>
          <w:color w:val="auto"/>
        </w:rPr>
        <w:t>     </w:t>
      </w:r>
    </w:p>
    <w:p>
      <w:pPr>
        <w:pStyle w:val="HEADERTEXT"/>
        <w:jc w:val="center"/>
        <w:rPr>
          <w:b/>
          <w:bCs/>
          <w:color w:val="auto"/>
        </w:rPr>
      </w:pPr>
      <w:r>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315"/>
        <w:gridCol w:w="2280"/>
        <w:gridCol w:w="615"/>
        <w:gridCol w:w="915"/>
        <w:gridCol w:w="1770"/>
        <w:gridCol w:w="15"/>
        <w:gridCol w:w="15"/>
        <w:gridCol w:w="150"/>
        <w:gridCol w:w="135"/>
        <w:gridCol w:w="45"/>
        <w:gridCol w:w="180"/>
      </w:tblGrid>
      <w:tr>
        <w:tc>
          <w:tcPr>
            <w:tcW w:w="33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2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садоводческого, огороднического или дачного некоммерческого объединения, относящихся к категории СОО, ДОО, подлежащих федеральному государственному пожарному надзору, при осуществлении контроля за соблюдением требований пожарной безопасности.</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r>
              <w:rPr>
                <w:sz w:val="18"/>
                <w:szCs w:val="18"/>
              </w:rPr>
              <w:t>Предмет плановой проверки ограничивается обязательными требованиями, изложенными в форме проверочного листа.</w:t>
            </w:r>
          </w:p>
          <w:p>
            <w:pPr>
              <w:pStyle w:val="FORMATTEXT"/>
              <w:ind w:firstLine="568"/>
              <w:jc w:val="both"/>
              <w:rPr>
                <w:sz w:val="18"/>
                <w:szCs w:val="18"/>
              </w:rPr>
            </w:pPr>
          </w:p>
        </w:tc>
      </w:tr>
      <w:tr>
        <w:trPr>
          <w:gridAfter w:val="2"/>
          <w:wAfter w:w="225" w:type="dxa"/>
        </w:trPr>
        <w:tc>
          <w:tcPr>
            <w:tcW w:w="621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r>
      <w:tr>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2. Наименование юридического лица, фамилия, имя, отчество (при наличии) индивидуального </w:t>
            </w:r>
          </w:p>
        </w:tc>
      </w:tr>
      <w:tr>
        <w:trPr>
          <w:gridAfter w:val="2"/>
          <w:wAfter w:w="225" w:type="dxa"/>
        </w:trPr>
        <w:tc>
          <w:tcPr>
            <w:tcW w:w="712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предпринимателя или гражданина, в отношении которого проводится проверка </w:t>
            </w:r>
          </w:p>
        </w:tc>
        <w:tc>
          <w:tcPr>
            <w:tcW w:w="1800" w:type="dxa"/>
            <w:gridSpan w:val="3"/>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4. Реквизиты распоряжения или приказа руководителя, заместителя руководителя органа </w:t>
            </w:r>
          </w:p>
        </w:tc>
      </w:tr>
      <w:tr>
        <w:trPr>
          <w:gridAfter w:val="2"/>
          <w:wAfter w:w="225" w:type="dxa"/>
        </w:trPr>
        <w:tc>
          <w:tcPr>
            <w:tcW w:w="5595" w:type="dxa"/>
            <w:gridSpan w:val="2"/>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5. Учетный номер проверки и дата присвоения учетного номера проверки в едином реестре проверок </w:t>
            </w:r>
          </w:p>
        </w:tc>
      </w:tr>
      <w:tr>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6. Должность, фамилия и инициалы должностного лица, проводящего плановую проверку и </w:t>
            </w:r>
          </w:p>
        </w:tc>
      </w:tr>
      <w:tr>
        <w:trPr>
          <w:gridAfter w:val="2"/>
          <w:wAfter w:w="225" w:type="dxa"/>
        </w:trPr>
        <w:tc>
          <w:tcPr>
            <w:tcW w:w="331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заполняющего проверочный лист </w:t>
            </w:r>
          </w:p>
        </w:tc>
        <w:tc>
          <w:tcPr>
            <w:tcW w:w="5580" w:type="dxa"/>
            <w:gridSpan w:val="4"/>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 </w:t>
            </w:r>
          </w:p>
        </w:tc>
      </w:tr>
      <w:tr>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rPr>
                <w:sz w:val="18"/>
                <w:szCs w:val="18"/>
              </w:rPr>
            </w:pPr>
          </w:p>
        </w:tc>
      </w:tr>
      <w:tr>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pPr>
              <w:pStyle w:val="FORMATTEXT"/>
              <w:ind w:firstLine="568"/>
              <w:jc w:val="both"/>
              <w:rPr>
                <w:sz w:val="18"/>
                <w:szCs w:val="18"/>
              </w:rPr>
            </w:pPr>
            <w:r>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pPr>
        <w:widowControl w:val="0"/>
        <w:autoSpaceDE w:val="0"/>
        <w:autoSpaceDN w:val="0"/>
        <w:adjustRightInd w:val="0"/>
        <w:spacing w:after="0" w:line="240" w:lineRule="auto"/>
        <w:rPr>
          <w:rFonts w:ascii="Arial, sans-serif" w:hAnsi="Arial, sans-serif"/>
          <w:sz w:val="24"/>
          <w:szCs w:val="24"/>
        </w:rPr>
      </w:pPr>
    </w:p>
    <w:p>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sz w:val="18"/>
                <w:szCs w:val="18"/>
              </w:rPr>
              <w:t>Ответы на вопросы</w:t>
            </w:r>
            <w:r>
              <w:rPr>
                <w:noProof/>
                <w:position w:val="-8"/>
                <w:sz w:val="18"/>
                <w:szCs w:val="18"/>
              </w:rPr>
              <w:drawing>
                <wp:inline distT="0" distB="0" distL="0" distR="0">
                  <wp:extent cx="8572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8572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pPr>
              <w:pStyle w:val="FORMATTEXT"/>
              <w:rPr>
                <w:sz w:val="18"/>
                <w:szCs w:val="18"/>
              </w:rPr>
            </w:pPr>
          </w:p>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Общие мероприятия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Статьи 4-6, 48-96 Технического регламента о требованиях пожарной безопасности (утвержден Федеральным законом от 22.07.2008 № 123-ФЗ)</w:t>
            </w:r>
            <w:r>
              <w:rPr>
                <w:noProof/>
                <w:position w:val="-8"/>
                <w:sz w:val="18"/>
                <w:szCs w:val="18"/>
              </w:rPr>
              <w:drawing>
                <wp:inline distT="0" distB="0" distL="0" distR="0">
                  <wp:extent cx="10477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pPr>
              <w:pStyle w:val="FORMATTEXT"/>
              <w:rPr>
                <w:sz w:val="18"/>
                <w:szCs w:val="18"/>
              </w:rPr>
            </w:pPr>
          </w:p>
          <w:p>
            <w:pPr>
              <w:pStyle w:val="FORMATTEXT"/>
              <w:rPr>
                <w:sz w:val="18"/>
                <w:szCs w:val="18"/>
              </w:rPr>
            </w:pPr>
            <w:r>
              <w:rPr>
                <w:sz w:val="18"/>
                <w:szCs w:val="18"/>
              </w:rPr>
              <w:t>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(далее - ППР)</w:t>
            </w:r>
            <w:r>
              <w:rPr>
                <w:noProof/>
                <w:position w:val="-8"/>
                <w:sz w:val="18"/>
                <w:szCs w:val="18"/>
              </w:rPr>
              <w:drawing>
                <wp:inline distT="0" distB="0" distL="0" distR="0">
                  <wp:extent cx="1047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Собрание законодательства Российской Федерации, 28.07.2008, № 30, ст.3579; 16.07.2012, № 29, ст.3997; 08.07.2013, № 27, ст.3477; 30.06.2014, № 26, ст.3366; 20.07.2015, № 29, ст.4360; 04.07.2016, № 27, ст.4234; 31.07.2017, № 31, ст.4793.</w:t>
            </w:r>
          </w:p>
          <w:p>
            <w:pPr>
              <w:pStyle w:val="FORMATTEXT"/>
              <w:ind w:firstLine="568"/>
              <w:jc w:val="both"/>
              <w:rPr>
                <w:sz w:val="18"/>
                <w:szCs w:val="18"/>
              </w:rPr>
            </w:pPr>
          </w:p>
          <w:p>
            <w:pPr>
              <w:pStyle w:val="FORMATTEXT"/>
              <w:ind w:firstLine="568"/>
              <w:jc w:val="both"/>
              <w:rPr>
                <w:sz w:val="18"/>
                <w:szCs w:val="18"/>
              </w:rPr>
            </w:pP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07.05.2012, № 19, ст.2415; 03.03.2014, № 9, ст.906; 30.06.2014, № 26, ст.3577; 16.03.2015, № 11, ст.1607; 16.11.2015, № 46, ст.6397; 11.04.2016, № 15, ст.2105; 29.08.2016, № 35, ст.5327; 27.03.2017, № 13, ст.1941.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часть 5 статьи 6, части 1, 3-5 статьи 64 Технического регламента, приказ МЧС России от 24.02.2009 № 91 "Об утверждении формы и порядка регистрации декларации пожарной безопасности"</w:t>
            </w:r>
            <w:r>
              <w:rPr>
                <w:noProof/>
                <w:position w:val="-8"/>
                <w:sz w:val="18"/>
                <w:szCs w:val="18"/>
              </w:rPr>
              <w:drawing>
                <wp:inline distT="0" distB="0" distL="0" distR="0">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утверждение проекта организации и застройки территории садоводческого, огороднического или дачного некоммерческого объединения органом местного самоуправления, на территории которого выделен земельный участок?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Статья 32 Федерального закона от 15.04.1998 № 66-ФЗ "О садоводческих, огороднических и дачных некоммерческих объединениях граждан" (далее - ФЗ № 66)</w:t>
            </w:r>
            <w:r>
              <w:rPr>
                <w:noProof/>
                <w:position w:val="-8"/>
                <w:sz w:val="18"/>
                <w:szCs w:val="18"/>
              </w:rPr>
              <w:drawing>
                <wp:inline distT="0" distB="0" distL="0" distR="0">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both"/>
              <w:rPr>
                <w:sz w:val="18"/>
                <w:szCs w:val="18"/>
              </w:rPr>
            </w:pPr>
            <w:r>
              <w:rPr>
                <w:sz w:val="18"/>
                <w:szCs w:val="18"/>
              </w:rPr>
              <w:t xml:space="preserve">_________________ </w:t>
            </w:r>
          </w:p>
          <w:p>
            <w:pPr>
              <w:pStyle w:val="FORMATTEXT"/>
              <w:ind w:firstLine="568"/>
              <w:jc w:val="both"/>
              <w:rPr>
                <w:sz w:val="18"/>
                <w:szCs w:val="18"/>
              </w:rPr>
            </w:pPr>
            <w:r>
              <w:rPr>
                <w:noProof/>
                <w:position w:val="-8"/>
                <w:sz w:val="18"/>
                <w:szCs w:val="18"/>
              </w:rPr>
              <w:drawing>
                <wp:inline distT="0" distB="0" distL="0" distR="0">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Бюллетень нормативных актов федеральных органов исполнительной власти, 31.03.2008, № 13. </w:t>
            </w:r>
          </w:p>
          <w:p>
            <w:pPr>
              <w:pStyle w:val="FORMATTEXT"/>
              <w:rPr>
                <w:sz w:val="18"/>
                <w:szCs w:val="18"/>
              </w:rPr>
            </w:pPr>
          </w:p>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возведение строения и сооружения в садоводческом, огородническом или дачном некоммерческом объединении организации и застройки территории объединения в соответствии с проектом?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Часть 1 статьи 34 ФЗ № 66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Отражены ли проверяемым лицом в инструкции о </w:t>
            </w:r>
            <w:r>
              <w:rPr>
                <w:sz w:val="18"/>
                <w:szCs w:val="18"/>
              </w:rPr>
              <w:lastRenderedPageBreak/>
              <w:t xml:space="preserve">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назначение лица, ответственного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(собственником) индивидуальных жилых домов к началу пожароопасного периода наличие на земельных участках, где расположены указанные жилые дома, емкости (бочки) с водой или огнетушитель,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(собственником) индивидуальных жилых домов,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 к началу пожароопасного периода, которые </w:t>
            </w:r>
            <w:r>
              <w:rPr>
                <w:sz w:val="18"/>
                <w:szCs w:val="18"/>
              </w:rPr>
              <w:lastRenderedPageBreak/>
              <w:t xml:space="preserve">обеспечили наличие огнетушителей на земельных участках, хранение в соответствии с требованиями инструкции по его эксплуатации, где расположены указанные жилые дома?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15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наличие звуковой сигнализации для оповещения людей при пожаре в соответствии со статьями 6, 63 и 68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обеспечение наличия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открытого огня, паяльной лампы и других способов применения открытого огня для отогревания замерзших труб?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Обучение мерам пожарной безопасности</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прохождение обучения мерам пожарной безопасности членов общества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Пункт 3 ППР, приказ МЧС России от 12.12.2007 № 645 "Об утверждении Норм пожарной безопасности "Обучение мерам пожарной безопасности работников организаций"</w:t>
            </w:r>
            <w:r>
              <w:rPr>
                <w:noProof/>
                <w:position w:val="-8"/>
                <w:sz w:val="18"/>
                <w:szCs w:val="18"/>
              </w:rPr>
              <w:drawing>
                <wp:inline distT="0" distB="0" distL="0" distR="0">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все члены общества противопожарный инструктаж?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все члены общества повторный противопожарный инструктаж?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руководитель и ответственные за пожарную безопасность лица обучение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Обозначение мест для курения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Первичные средства пожаротушения и противопожарное водоснабжение</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обеспечение жилого дома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70, 468, 474, приложения № 1 и №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организация проведения проверок работоспособности источников наружного противопожарного водоснабжения, с составлением соответствующих актов, не реже, чем 1 раз в полгода?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присоединен ли пожарный рукав к пожарному крану и пожарному стволу?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организована ли перекатка пожарных рукавов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открывание дверей пожарных шкафов не менее чем на 90 градусов?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Электротехническая продукция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tc>
          <w:tcPr>
            <w:tcW w:w="81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Система отопления</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Прошли ли у проверяемого лица специальное обучение лица, эксплуатирующие котельные и другие теплопрризводящие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вентиляционных и газовых каналов в качестве </w:t>
            </w:r>
            <w:r>
              <w:rPr>
                <w:sz w:val="18"/>
                <w:szCs w:val="18"/>
              </w:rPr>
              <w:lastRenderedPageBreak/>
              <w:t xml:space="preserve">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jc w:val="center"/>
              <w:rPr>
                <w:sz w:val="18"/>
                <w:szCs w:val="18"/>
              </w:rPr>
            </w:pPr>
            <w:r>
              <w:rPr>
                <w:b/>
                <w:bCs/>
                <w:sz w:val="18"/>
                <w:szCs w:val="18"/>
              </w:rPr>
              <w:t>Территория объекта</w:t>
            </w:r>
            <w:r>
              <w:rPr>
                <w:sz w:val="18"/>
                <w:szCs w:val="18"/>
              </w:rPr>
              <w:t xml:space="preserve"> </w:t>
            </w: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хранение емкости с легковоспламеняющимися и горючими жидкостями, горючими газами, на территориях общего пользования, прилегающих к жилым домам и объектам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свалка горючих отходов на объектах садоводческих, огороднических и дачных некоммерческих объединений?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стоянка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приспособление водонапорных башен для забора воды (при ее наличии)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для хозяйственных и производственных целей запаса воды в водонапорной башне, предназначенной для нужд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Исключена ли проверяемым лицом прокладка над горючими кровлями, навесами, а также открытыми складами (штабелями, скирдами и др.) горючих веществ, материалов и изделий воздушных линий электропередач (в том числе временных и проложенных кабелем)?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Организовано ли проверяемым лицом для использования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место выполненное в виде котлована (ямы, рва) глубиной 0,3 метра и более, а диаметром не более 1 метра, при следующих условиях: расположено на расстоянии не менее 50 метров от ближайшего </w:t>
            </w:r>
            <w:r>
              <w:rPr>
                <w:sz w:val="18"/>
                <w:szCs w:val="18"/>
              </w:rPr>
              <w:lastRenderedPageBreak/>
              <w:t xml:space="preserve">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территория вокруг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2 Порядка использования открытого огня и разведения костров на землях сельскохозяйственного </w:t>
            </w:r>
            <w:r>
              <w:rPr>
                <w:sz w:val="18"/>
                <w:szCs w:val="18"/>
              </w:rPr>
              <w:lastRenderedPageBreak/>
              <w:t>назначения и землях запаса, утвержденного приказом МЧС России от 26.01.2016 № 26 (далее - приказ № 26)</w:t>
            </w:r>
            <w:r>
              <w:rPr>
                <w:noProof/>
                <w:position w:val="-8"/>
                <w:sz w:val="18"/>
                <w:szCs w:val="18"/>
              </w:rPr>
              <w:drawing>
                <wp:inline distT="0" distB="0" distL="0" distR="0">
                  <wp:extent cx="1047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место, выполненное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25 метров от ближайшего объекта (здания, сооружения, постройки, открытого склада, скирды), 50 метров - от хвойного леса или отдельно растущих хвойных деревьев и молодняка и 15 метров - от лиственного леса или отдельно растущих групп лиственных деревьев; территория вокруг очищена в радиусе 5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2 и 3 приказа №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место для приготовления пищи в специальных несгораемых емкостях (мангалах, жаровнях), выполненное в виде котлована (ямы, рва) глубиной 0,3 метра и более, а диаметром менее 3 метров или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2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2 и 5 приказа №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место для уничтожения сухой травянистой растительности, стерни, пожнивных остатков и иных горючих отходов, организации массовых мероприятий с использованием открытого огня, выполненное в виде котлована (ямы, рва) глубиной 0,3 метра и более, а диаметром 1 метр и </w:t>
            </w:r>
            <w:r>
              <w:rPr>
                <w:sz w:val="18"/>
                <w:szCs w:val="18"/>
              </w:rPr>
              <w:lastRenderedPageBreak/>
              <w:t>более или в виде площадки,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в зависимости от высоты точки размещения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(допускается увеличивать диаметр зоны очага горения при задействовании на каждый очаг горения не менее 2-х человек, обеспеченных первичными средствами пожаротушения и прошедших обучение мерам пожарной безопасности с</w:t>
            </w:r>
            <w:r>
              <w:rPr>
                <w:noProof/>
                <w:position w:val="-8"/>
                <w:sz w:val="18"/>
                <w:szCs w:val="18"/>
              </w:rPr>
              <w:drawing>
                <wp:inline distT="0" distB="0" distL="0" distR="0">
                  <wp:extent cx="10477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Пункты 2, 6 и 7 приказа №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при использовании открытого огня на торфяных почвах; на территории с установленным особым противопожарным режимом; при сильных порывах ветра; под кронами деревьев хвойных пород; в емкости, стенки которой имеют огненный сквозной прогар;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при скорости ветра, превышающей значение 10 метров в секунду?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9 приказа №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в процессе использования открытого огня: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10 приказа №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 не осуществляется?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место очага горения до полного прекращения горения (тления) без присмотра не оставлено?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легковоспламеняющиеся и горючие жидкости, а также горючие материалы вблизи очага горения не располагаются?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Организована ли проверяемым лицом очистка от сухой травянистой растительности, пожнивных остатков, валежника, порубочных остатков, мусора и других горючих материалов в период со дня схода снежного покрова до установления устойчивой дождливой осенней погоды или образования снежного покрова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органы государственной власти, органы местного </w:t>
            </w:r>
            <w:r>
              <w:rPr>
                <w:sz w:val="18"/>
                <w:szCs w:val="18"/>
              </w:rPr>
              <w:lastRenderedPageBreak/>
              <w:t xml:space="preserve">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Пункт 72(3)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lastRenderedPageBreak/>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исправное содержание (в любое время года) дорог, проездов и подъездов к зданиям, сооружениям и строениям, открытым складам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очистка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сжигания отходов и тары, разведения костров в местах, находящихся на расстоянии менее 50 метров от объектов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на территории поселений и городских округов, а также на расстоянии менее 1000 метров от лесных массивов?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Обеспечено ли проверяемым лицом создание защитных противопожарных минерализованных полос, удален (сбор) в летний период сухой растительности или другие мероприятия, предупреждающие распространение огня при природных пожарах на объектах защиты, граничащих с лесничествами (лесопарками), а также расположенных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r>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Обеспечена ли проверяемым лицом регулярная уборка мусора и покоса травы правообладателями земельных участков (собственниками земельных участков, землепользователями, земледельцами и арендаторами земельных участков) расположенных в границах населенных пунктов, садоводческих огороднических или дачных некоммерческих объединений.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r>
              <w:rPr>
                <w:sz w:val="18"/>
                <w:szCs w:val="18"/>
              </w:rPr>
              <w:t xml:space="preserve">Пункт 17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pPr>
              <w:pStyle w:val="FORMATTEXT"/>
              <w:rPr>
                <w:sz w:val="18"/>
                <w:szCs w:val="18"/>
              </w:rPr>
            </w:pPr>
          </w:p>
        </w:tc>
      </w:tr>
    </w:tbl>
    <w:p>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tc>
          <w:tcPr>
            <w:tcW w:w="30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pPr>
              <w:widowControl w:val="0"/>
              <w:autoSpaceDE w:val="0"/>
              <w:autoSpaceDN w:val="0"/>
              <w:adjustRightInd w:val="0"/>
              <w:spacing w:after="0" w:line="240" w:lineRule="auto"/>
              <w:rPr>
                <w:rFonts w:ascii="Arial, sans-serif" w:hAnsi="Arial, sans-serif"/>
                <w:sz w:val="24"/>
                <w:szCs w:val="24"/>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r>
      <w:tr>
        <w:tc>
          <w:tcPr>
            <w:tcW w:w="309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rPr>
                <w:sz w:val="18"/>
                <w:szCs w:val="18"/>
              </w:rPr>
            </w:pPr>
          </w:p>
        </w:tc>
      </w:tr>
      <w:tr>
        <w:tc>
          <w:tcPr>
            <w:tcW w:w="309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pPr>
              <w:pStyle w:val="FORMATTEXT"/>
              <w:rPr>
                <w:sz w:val="18"/>
                <w:szCs w:val="18"/>
              </w:rPr>
            </w:pPr>
            <w:r>
              <w:rPr>
                <w:sz w:val="18"/>
                <w:szCs w:val="18"/>
              </w:rPr>
              <w:t xml:space="preserve">г. </w:t>
            </w:r>
          </w:p>
        </w:tc>
      </w:tr>
      <w:tr>
        <w:tc>
          <w:tcPr>
            <w:tcW w:w="309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pPr>
              <w:pStyle w:val="FORMATTEXT"/>
              <w:jc w:val="center"/>
              <w:rPr>
                <w:sz w:val="18"/>
                <w:szCs w:val="18"/>
              </w:rPr>
            </w:pPr>
            <w:r>
              <w:rPr>
                <w:sz w:val="18"/>
                <w:szCs w:val="18"/>
              </w:rPr>
              <w:t xml:space="preserve">(дата) </w:t>
            </w:r>
          </w:p>
        </w:tc>
      </w:tr>
    </w:tbl>
    <w:p>
      <w:pPr>
        <w:widowControl w:val="0"/>
        <w:autoSpaceDE w:val="0"/>
        <w:autoSpaceDN w:val="0"/>
        <w:adjustRightInd w:val="0"/>
        <w:spacing w:after="0" w:line="240" w:lineRule="auto"/>
        <w:rPr>
          <w:rFonts w:ascii="Arial, sans-serif" w:hAnsi="Arial, sans-serif"/>
          <w:sz w:val="24"/>
          <w:szCs w:val="24"/>
        </w:rPr>
      </w:pPr>
    </w:p>
    <w:p>
      <w:pPr>
        <w:pStyle w:val="FORMATTEXT"/>
        <w:jc w:val="both"/>
      </w:pPr>
      <w:r>
        <w:t xml:space="preserve">            </w:t>
      </w:r>
    </w:p>
    <w:p>
      <w:pPr>
        <w:pStyle w:val="FORMATTEXT"/>
        <w:jc w:val="both"/>
      </w:pPr>
      <w:bookmarkStart w:id="5" w:name="_Hlk529440595"/>
      <w:r>
        <w:t xml:space="preserve">Локализация: </w:t>
      </w:r>
      <w:hyperlink r:id="rId17" w:history="1">
        <w:r>
          <w:rPr>
            <w:rStyle w:val="a8"/>
          </w:rPr>
          <w:t>пожарная безопасность</w:t>
        </w:r>
      </w:hyperlink>
      <w:r>
        <w:t xml:space="preserve"> на блог-инженера.рф</w:t>
      </w:r>
      <w:bookmarkEnd w:id="5"/>
      <w:r>
        <w:t xml:space="preserve"> </w:t>
      </w:r>
    </w:p>
    <w:p/>
    <w:sectPr>
      <w:pgSz w:w="11907" w:h="16840"/>
      <w:pgMar w:top="850" w:right="850" w:bottom="1134" w:left="1417" w:header="280" w:footer="2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a3">
    <w:name w:val="."/>
    <w:uiPriority w:val="9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CENTERTEXT">
    <w:name w:val=".CENTERTEXT"/>
    <w:uiPriority w:val="9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EMPTYLINE">
    <w:name w:val=".EMPTY_LINE"/>
    <w:uiPriority w:val="9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FORMATTEXT">
    <w:name w:val=".FORMATTEXT"/>
    <w:uiPriority w:val="9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styleId="a4">
    <w:name w:val="header"/>
    <w:basedOn w:val="a"/>
    <w:link w:val="a5"/>
    <w:uiPriority w:val="99"/>
    <w:unhideWhenUsed/>
    <w:pPr>
      <w:tabs>
        <w:tab w:val="center" w:pos="4677"/>
        <w:tab w:val="right" w:pos="9355"/>
      </w:tabs>
    </w:pPr>
  </w:style>
  <w:style w:type="character" w:customStyle="1" w:styleId="a5">
    <w:name w:val="Верхний колонтитул Знак"/>
    <w:basedOn w:val="a0"/>
    <w:link w:val="a4"/>
    <w:uiPriority w:val="99"/>
    <w:rPr>
      <w:rFonts w:eastAsiaTheme="minorEastAsia"/>
      <w:lang w:eastAsia="ru-RU"/>
    </w:rPr>
  </w:style>
  <w:style w:type="paragraph" w:styleId="a6">
    <w:name w:val="footer"/>
    <w:basedOn w:val="a"/>
    <w:link w:val="a7"/>
    <w:uiPriority w:val="99"/>
    <w:unhideWhenUsed/>
    <w:pPr>
      <w:tabs>
        <w:tab w:val="center" w:pos="4677"/>
        <w:tab w:val="right" w:pos="9355"/>
      </w:tabs>
    </w:pPr>
  </w:style>
  <w:style w:type="character" w:customStyle="1" w:styleId="a7">
    <w:name w:val="Нижний колонтитул Знак"/>
    <w:basedOn w:val="a0"/>
    <w:link w:val="a6"/>
    <w:uiPriority w:val="99"/>
    <w:rPr>
      <w:rFonts w:eastAsiaTheme="minorEastAsia"/>
      <w:lang w:eastAsia="ru-RU"/>
    </w:rPr>
  </w:style>
  <w:style w:type="character" w:styleId="a8">
    <w:name w:val="Hyperlink"/>
    <w:basedOn w:val="a0"/>
    <w:uiPriority w:val="99"/>
    <w:unhideWhenUsed/>
    <w:rPr>
      <w:color w:val="0563C1" w:themeColor="hyperlink"/>
      <w:u w:val="single"/>
    </w:rPr>
  </w:style>
  <w:style w:type="paragraph" w:customStyle="1" w:styleId="ConsPlusNormal">
    <w:name w:val="ConsPlusNormal"/>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9">
    <w:name w:val="Balloon Text"/>
    <w:basedOn w:val="a"/>
    <w:link w:val="aa"/>
    <w:uiPriority w:val="99"/>
    <w:semiHidden/>
    <w:unhideWhenUs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a3">
    <w:name w:val="."/>
    <w:uiPriority w:val="9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CENTERTEXT">
    <w:name w:val=".CENTERTEXT"/>
    <w:uiPriority w:val="9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EMPTYLINE">
    <w:name w:val=".EMPTY_LINE"/>
    <w:uiPriority w:val="9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FORMATTEXT">
    <w:name w:val=".FORMATTEXT"/>
    <w:uiPriority w:val="9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styleId="a4">
    <w:name w:val="header"/>
    <w:basedOn w:val="a"/>
    <w:link w:val="a5"/>
    <w:uiPriority w:val="99"/>
    <w:unhideWhenUsed/>
    <w:pPr>
      <w:tabs>
        <w:tab w:val="center" w:pos="4677"/>
        <w:tab w:val="right" w:pos="9355"/>
      </w:tabs>
    </w:pPr>
  </w:style>
  <w:style w:type="character" w:customStyle="1" w:styleId="a5">
    <w:name w:val="Верхний колонтитул Знак"/>
    <w:basedOn w:val="a0"/>
    <w:link w:val="a4"/>
    <w:uiPriority w:val="99"/>
    <w:rPr>
      <w:rFonts w:eastAsiaTheme="minorEastAsia"/>
      <w:lang w:eastAsia="ru-RU"/>
    </w:rPr>
  </w:style>
  <w:style w:type="paragraph" w:styleId="a6">
    <w:name w:val="footer"/>
    <w:basedOn w:val="a"/>
    <w:link w:val="a7"/>
    <w:uiPriority w:val="99"/>
    <w:unhideWhenUsed/>
    <w:pPr>
      <w:tabs>
        <w:tab w:val="center" w:pos="4677"/>
        <w:tab w:val="right" w:pos="9355"/>
      </w:tabs>
    </w:pPr>
  </w:style>
  <w:style w:type="character" w:customStyle="1" w:styleId="a7">
    <w:name w:val="Нижний колонтитул Знак"/>
    <w:basedOn w:val="a0"/>
    <w:link w:val="a6"/>
    <w:uiPriority w:val="99"/>
    <w:rPr>
      <w:rFonts w:eastAsiaTheme="minorEastAsia"/>
      <w:lang w:eastAsia="ru-RU"/>
    </w:rPr>
  </w:style>
  <w:style w:type="character" w:styleId="a8">
    <w:name w:val="Hyperlink"/>
    <w:basedOn w:val="a0"/>
    <w:uiPriority w:val="99"/>
    <w:unhideWhenUsed/>
    <w:rPr>
      <w:color w:val="0563C1" w:themeColor="hyperlink"/>
      <w:u w:val="single"/>
    </w:rPr>
  </w:style>
  <w:style w:type="paragraph" w:customStyle="1" w:styleId="ConsPlusNormal">
    <w:name w:val="ConsPlusNormal"/>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9">
    <w:name w:val="Balloon Text"/>
    <w:basedOn w:val="a"/>
    <w:link w:val="aa"/>
    <w:uiPriority w:val="99"/>
    <w:semiHidden/>
    <w:unhideWhenUs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hyperlink" Target="https://&#1073;&#1083;&#1086;&#1075;-&#1080;&#1085;&#1078;&#1077;&#1085;&#1077;&#1088;&#1072;.&#1088;&#1092;/category/pozharnaya-bezopasnost" TargetMode="External"/><Relationship Id="rId2" Type="http://schemas.microsoft.com/office/2007/relationships/stylesWithEffects" Target="stylesWithEffects.xml"/><Relationship Id="rId16" Type="http://schemas.openxmlformats.org/officeDocument/2006/relationships/image" Target="media/image11.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s://&#1073;&#1083;&#1086;&#1075;-&#1080;&#1085;&#1078;&#1077;&#1085;&#1077;&#1088;&#1072;.&#1088;&#1092;/category/pozharnaya-bezopasnost" TargetMode="Externa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120290</Words>
  <Characters>685653</Characters>
  <Application>Microsoft Office Word</Application>
  <DocSecurity>0</DocSecurity>
  <Lines>5713</Lines>
  <Paragraphs>1608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Хабиров</dc:creator>
  <cp:lastModifiedBy>Михаил Игнатьков</cp:lastModifiedBy>
  <cp:revision>3</cp:revision>
  <dcterms:created xsi:type="dcterms:W3CDTF">2018-11-09T00:17:00Z</dcterms:created>
  <dcterms:modified xsi:type="dcterms:W3CDTF">2018-11-09T00:17:00Z</dcterms:modified>
</cp:coreProperties>
</file>